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35A3B" w14:textId="77777777" w:rsidR="00132A85" w:rsidRPr="009477BD" w:rsidRDefault="00B73BD5" w:rsidP="002478A4">
      <w:pPr>
        <w:pStyle w:val="ae"/>
        <w:jc w:val="left"/>
        <w:rPr>
          <w:rFonts w:ascii="TH SarabunPSK" w:hAnsi="TH SarabunPSK" w:cs="TH SarabunPSK"/>
          <w:sz w:val="52"/>
          <w:szCs w:val="52"/>
        </w:rPr>
      </w:pPr>
      <w:r w:rsidRPr="009477BD">
        <w:rPr>
          <w:rFonts w:ascii="TH SarabunPSK" w:hAnsi="TH SarabunPSK" w:cs="TH SarabunPSK"/>
          <w:noProof/>
        </w:rPr>
        <w:drawing>
          <wp:anchor distT="0" distB="0" distL="114300" distR="114300" simplePos="0" relativeHeight="251609088" behindDoc="1" locked="0" layoutInCell="1" allowOverlap="1" wp14:anchorId="0CCA84DE" wp14:editId="5057E6A7">
            <wp:simplePos x="0" y="0"/>
            <wp:positionH relativeFrom="column">
              <wp:posOffset>2076450</wp:posOffset>
            </wp:positionH>
            <wp:positionV relativeFrom="paragraph">
              <wp:posOffset>59690</wp:posOffset>
            </wp:positionV>
            <wp:extent cx="1136650" cy="14097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C94DFD" w14:textId="77777777" w:rsidR="00B60377" w:rsidRDefault="00B60377" w:rsidP="007B6545">
      <w:pPr>
        <w:pStyle w:val="ae"/>
        <w:rPr>
          <w:rFonts w:ascii="TH SarabunPSK" w:hAnsi="TH SarabunPSK" w:cs="TH SarabunPSK"/>
          <w:sz w:val="52"/>
          <w:szCs w:val="52"/>
        </w:rPr>
      </w:pPr>
    </w:p>
    <w:p w14:paraId="74C1EAD4" w14:textId="77777777" w:rsidR="00B73BD5" w:rsidRDefault="00B73BD5" w:rsidP="007B6545">
      <w:pPr>
        <w:pStyle w:val="ae"/>
        <w:rPr>
          <w:rFonts w:ascii="TH SarabunPSK" w:hAnsi="TH SarabunPSK" w:cs="TH SarabunPSK"/>
          <w:sz w:val="52"/>
          <w:szCs w:val="52"/>
        </w:rPr>
      </w:pPr>
    </w:p>
    <w:p w14:paraId="4E5AB409" w14:textId="77777777" w:rsidR="00BB2815" w:rsidRDefault="00BB2815" w:rsidP="007B6545">
      <w:pPr>
        <w:pStyle w:val="ae"/>
        <w:rPr>
          <w:rFonts w:ascii="TH SarabunPSK" w:hAnsi="TH SarabunPSK" w:cs="TH SarabunPSK"/>
          <w:sz w:val="52"/>
          <w:szCs w:val="52"/>
        </w:rPr>
      </w:pPr>
    </w:p>
    <w:p w14:paraId="08B9A234" w14:textId="77777777" w:rsidR="007B6545" w:rsidRPr="009477BD" w:rsidRDefault="007B6545" w:rsidP="007B6545">
      <w:pPr>
        <w:pStyle w:val="ae"/>
        <w:rPr>
          <w:rFonts w:ascii="TH SarabunPSK" w:hAnsi="TH SarabunPSK" w:cs="TH SarabunPSK"/>
          <w:sz w:val="52"/>
          <w:szCs w:val="52"/>
          <w:cs/>
        </w:rPr>
      </w:pPr>
      <w:r w:rsidRPr="009477BD">
        <w:rPr>
          <w:rFonts w:ascii="TH SarabunPSK" w:hAnsi="TH SarabunPSK" w:cs="TH SarabunPSK"/>
          <w:sz w:val="52"/>
          <w:szCs w:val="52"/>
          <w:cs/>
        </w:rPr>
        <w:t>รายงานการประเมินตนเอง</w:t>
      </w:r>
      <w:r w:rsidR="00C5190A">
        <w:rPr>
          <w:rFonts w:ascii="TH SarabunPSK" w:hAnsi="TH SarabunPSK" w:cs="TH SarabunPSK" w:hint="cs"/>
          <w:sz w:val="52"/>
          <w:szCs w:val="52"/>
          <w:cs/>
        </w:rPr>
        <w:t>ระดับคณะ</w:t>
      </w:r>
    </w:p>
    <w:p w14:paraId="54904BB4" w14:textId="77777777" w:rsidR="007B6545" w:rsidRPr="009477BD" w:rsidRDefault="007B6545" w:rsidP="007B6545">
      <w:pPr>
        <w:pStyle w:val="af0"/>
        <w:rPr>
          <w:rFonts w:ascii="TH SarabunPSK" w:hAnsi="TH SarabunPSK" w:cs="TH SarabunPSK"/>
          <w:sz w:val="44"/>
          <w:szCs w:val="44"/>
          <w:cs/>
        </w:rPr>
      </w:pPr>
      <w:r w:rsidRPr="009477BD">
        <w:rPr>
          <w:rFonts w:ascii="TH SarabunPSK" w:hAnsi="TH SarabunPSK" w:cs="TH SarabunPSK"/>
          <w:sz w:val="44"/>
          <w:szCs w:val="44"/>
        </w:rPr>
        <w:t>(Self Assessment Report : SAR)</w:t>
      </w:r>
    </w:p>
    <w:p w14:paraId="3EB515AD" w14:textId="0B331D27" w:rsidR="007B6545" w:rsidRPr="009477BD" w:rsidRDefault="007B6545" w:rsidP="007B6545">
      <w:pPr>
        <w:pStyle w:val="af0"/>
        <w:rPr>
          <w:rFonts w:ascii="TH SarabunPSK" w:hAnsi="TH SarabunPSK" w:cs="TH SarabunPSK"/>
          <w:sz w:val="48"/>
          <w:szCs w:val="48"/>
        </w:rPr>
      </w:pPr>
      <w:r w:rsidRPr="009477BD">
        <w:rPr>
          <w:rFonts w:ascii="TH SarabunPSK" w:hAnsi="TH SarabunPSK" w:cs="TH SarabunPSK"/>
          <w:sz w:val="48"/>
          <w:szCs w:val="48"/>
          <w:cs/>
        </w:rPr>
        <w:t xml:space="preserve">ปีการศึกษา </w:t>
      </w:r>
      <w:r w:rsidR="00BA2D3E">
        <w:rPr>
          <w:rFonts w:ascii="TH SarabunPSK" w:hAnsi="TH SarabunPSK" w:cs="TH SarabunPSK"/>
          <w:sz w:val="48"/>
          <w:szCs w:val="48"/>
        </w:rPr>
        <w:t>256</w:t>
      </w:r>
      <w:r w:rsidR="00A91479">
        <w:rPr>
          <w:rFonts w:ascii="TH SarabunPSK" w:hAnsi="TH SarabunPSK" w:cs="TH SarabunPSK"/>
          <w:sz w:val="48"/>
          <w:szCs w:val="48"/>
        </w:rPr>
        <w:t>4</w:t>
      </w:r>
    </w:p>
    <w:p w14:paraId="440D6D28" w14:textId="3857ADD9" w:rsidR="007B6545" w:rsidRPr="009477BD" w:rsidRDefault="007B6545" w:rsidP="007B6545">
      <w:pPr>
        <w:pStyle w:val="af0"/>
        <w:rPr>
          <w:rFonts w:ascii="TH SarabunPSK" w:hAnsi="TH SarabunPSK" w:cs="TH SarabunPSK"/>
          <w:sz w:val="48"/>
          <w:szCs w:val="48"/>
          <w:cs/>
        </w:rPr>
      </w:pPr>
      <w:r w:rsidRPr="009477BD">
        <w:rPr>
          <w:rFonts w:ascii="TH SarabunPSK" w:hAnsi="TH SarabunPSK" w:cs="TH SarabunPSK"/>
          <w:sz w:val="48"/>
          <w:szCs w:val="48"/>
          <w:cs/>
        </w:rPr>
        <w:t xml:space="preserve">(ข้อมูล </w:t>
      </w:r>
      <w:r w:rsidR="0043336E" w:rsidRPr="009477BD">
        <w:rPr>
          <w:rFonts w:ascii="TH SarabunPSK" w:hAnsi="TH SarabunPSK" w:cs="TH SarabunPSK"/>
          <w:sz w:val="48"/>
          <w:szCs w:val="48"/>
          <w:cs/>
        </w:rPr>
        <w:t>1</w:t>
      </w:r>
      <w:r w:rsidR="00E81621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B73BD5">
        <w:rPr>
          <w:rFonts w:ascii="TH SarabunPSK" w:hAnsi="TH SarabunPSK" w:cs="TH SarabunPSK" w:hint="cs"/>
          <w:sz w:val="48"/>
          <w:szCs w:val="48"/>
          <w:cs/>
        </w:rPr>
        <w:t>มิถุนายน</w:t>
      </w:r>
      <w:r w:rsidR="00BA2D3E">
        <w:rPr>
          <w:rFonts w:ascii="TH SarabunPSK" w:hAnsi="TH SarabunPSK" w:cs="TH SarabunPSK"/>
          <w:sz w:val="48"/>
          <w:szCs w:val="48"/>
        </w:rPr>
        <w:t xml:space="preserve"> 256</w:t>
      </w:r>
      <w:r w:rsidR="00BA575C">
        <w:rPr>
          <w:rFonts w:ascii="TH SarabunPSK" w:hAnsi="TH SarabunPSK" w:cs="TH SarabunPSK"/>
          <w:sz w:val="48"/>
          <w:szCs w:val="48"/>
        </w:rPr>
        <w:t>4</w:t>
      </w:r>
      <w:r w:rsidRPr="009477BD">
        <w:rPr>
          <w:rFonts w:ascii="TH SarabunPSK" w:hAnsi="TH SarabunPSK" w:cs="TH SarabunPSK"/>
          <w:sz w:val="48"/>
          <w:szCs w:val="48"/>
        </w:rPr>
        <w:t xml:space="preserve"> – 3</w:t>
      </w:r>
      <w:r w:rsidR="0043336E" w:rsidRPr="009477BD">
        <w:rPr>
          <w:rFonts w:ascii="TH SarabunPSK" w:hAnsi="TH SarabunPSK" w:cs="TH SarabunPSK"/>
          <w:sz w:val="48"/>
          <w:szCs w:val="48"/>
          <w:cs/>
        </w:rPr>
        <w:t>1</w:t>
      </w:r>
      <w:r w:rsidR="00E81621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C7250B" w:rsidRPr="009477BD">
        <w:rPr>
          <w:rFonts w:ascii="TH SarabunPSK" w:hAnsi="TH SarabunPSK" w:cs="TH SarabunPSK" w:hint="cs"/>
          <w:sz w:val="48"/>
          <w:szCs w:val="48"/>
          <w:cs/>
        </w:rPr>
        <w:t>พฤษภา</w:t>
      </w:r>
      <w:r w:rsidRPr="009477BD">
        <w:rPr>
          <w:rFonts w:ascii="TH SarabunPSK" w:hAnsi="TH SarabunPSK" w:cs="TH SarabunPSK"/>
          <w:sz w:val="48"/>
          <w:szCs w:val="48"/>
          <w:cs/>
        </w:rPr>
        <w:t xml:space="preserve">คม </w:t>
      </w:r>
      <w:r w:rsidR="00BA2D3E">
        <w:rPr>
          <w:rFonts w:ascii="TH SarabunPSK" w:hAnsi="TH SarabunPSK" w:cs="TH SarabunPSK"/>
          <w:sz w:val="48"/>
          <w:szCs w:val="48"/>
        </w:rPr>
        <w:t>256</w:t>
      </w:r>
      <w:r w:rsidR="00BA575C">
        <w:rPr>
          <w:rFonts w:ascii="TH SarabunPSK" w:hAnsi="TH SarabunPSK" w:cs="TH SarabunPSK"/>
          <w:sz w:val="48"/>
          <w:szCs w:val="48"/>
        </w:rPr>
        <w:t>5</w:t>
      </w:r>
      <w:r w:rsidRPr="009477BD">
        <w:rPr>
          <w:rFonts w:ascii="TH SarabunPSK" w:hAnsi="TH SarabunPSK" w:cs="TH SarabunPSK"/>
          <w:sz w:val="48"/>
          <w:szCs w:val="48"/>
          <w:cs/>
        </w:rPr>
        <w:t>)</w:t>
      </w:r>
    </w:p>
    <w:p w14:paraId="5221732B" w14:textId="77777777" w:rsidR="007B6545" w:rsidRPr="009477BD" w:rsidRDefault="007B6545" w:rsidP="007B6545">
      <w:pPr>
        <w:pStyle w:val="ae"/>
        <w:spacing w:before="200" w:after="200"/>
        <w:jc w:val="left"/>
        <w:rPr>
          <w:rFonts w:ascii="TH SarabunPSK" w:hAnsi="TH SarabunPSK" w:cs="TH SarabunPSK"/>
        </w:rPr>
      </w:pPr>
    </w:p>
    <w:p w14:paraId="684C1814" w14:textId="77777777" w:rsidR="007B6545" w:rsidRPr="009477BD" w:rsidRDefault="007B6545" w:rsidP="007B6545">
      <w:pPr>
        <w:pStyle w:val="ae"/>
        <w:spacing w:before="200" w:after="200"/>
        <w:rPr>
          <w:rFonts w:ascii="TH SarabunPSK" w:hAnsi="TH SarabunPSK" w:cs="TH SarabunPSK"/>
          <w:cs/>
        </w:rPr>
      </w:pPr>
    </w:p>
    <w:p w14:paraId="4A44A0D7" w14:textId="77777777" w:rsidR="007B6545" w:rsidRPr="009477BD" w:rsidRDefault="007B6545" w:rsidP="007B6545">
      <w:pPr>
        <w:pStyle w:val="ae"/>
        <w:spacing w:before="200" w:after="200"/>
        <w:rPr>
          <w:rFonts w:ascii="TH SarabunPSK" w:hAnsi="TH SarabunPSK" w:cs="TH SarabunPSK"/>
          <w:cs/>
        </w:rPr>
      </w:pPr>
    </w:p>
    <w:p w14:paraId="45DB2F52" w14:textId="77777777" w:rsidR="007B6545" w:rsidRPr="009477BD" w:rsidRDefault="007B6545" w:rsidP="007B6545">
      <w:pPr>
        <w:pStyle w:val="ae"/>
        <w:jc w:val="right"/>
        <w:rPr>
          <w:rFonts w:ascii="TH SarabunPSK" w:hAnsi="TH SarabunPSK" w:cs="TH SarabunPSK"/>
          <w:sz w:val="36"/>
          <w:szCs w:val="36"/>
          <w:cs/>
        </w:rPr>
      </w:pPr>
    </w:p>
    <w:p w14:paraId="04B3471E" w14:textId="77777777" w:rsidR="007B6545" w:rsidRPr="009477BD" w:rsidRDefault="007B6545" w:rsidP="007B6545">
      <w:pPr>
        <w:pStyle w:val="ae"/>
        <w:jc w:val="right"/>
        <w:rPr>
          <w:rFonts w:ascii="TH SarabunPSK" w:hAnsi="TH SarabunPSK" w:cs="TH SarabunPSK"/>
          <w:sz w:val="36"/>
          <w:szCs w:val="36"/>
          <w:cs/>
        </w:rPr>
      </w:pPr>
    </w:p>
    <w:p w14:paraId="6CBBF3B5" w14:textId="77777777" w:rsidR="007B6545" w:rsidRPr="009477BD" w:rsidRDefault="007B6545" w:rsidP="007B6545">
      <w:pPr>
        <w:pStyle w:val="ae"/>
        <w:jc w:val="right"/>
        <w:rPr>
          <w:rFonts w:ascii="TH SarabunPSK" w:hAnsi="TH SarabunPSK" w:cs="TH SarabunPSK"/>
          <w:sz w:val="36"/>
          <w:szCs w:val="36"/>
          <w:cs/>
        </w:rPr>
      </w:pPr>
    </w:p>
    <w:p w14:paraId="01814E3C" w14:textId="77777777" w:rsidR="007B6545" w:rsidRPr="009477BD" w:rsidRDefault="007B6545" w:rsidP="007B6545">
      <w:pPr>
        <w:pStyle w:val="ae"/>
        <w:jc w:val="right"/>
        <w:rPr>
          <w:rFonts w:ascii="TH SarabunPSK" w:hAnsi="TH SarabunPSK" w:cs="TH SarabunPSK"/>
          <w:sz w:val="36"/>
          <w:szCs w:val="36"/>
          <w:cs/>
        </w:rPr>
      </w:pPr>
    </w:p>
    <w:p w14:paraId="58A3016D" w14:textId="77777777" w:rsidR="007B6545" w:rsidRDefault="00632702" w:rsidP="00632702">
      <w:pPr>
        <w:pStyle w:val="ae"/>
        <w:rPr>
          <w:rFonts w:ascii="TH SarabunPSK" w:hAnsi="TH SarabunPSK" w:cs="TH SarabunPSK"/>
          <w:sz w:val="52"/>
          <w:szCs w:val="52"/>
        </w:rPr>
      </w:pPr>
      <w:r w:rsidRPr="00632702">
        <w:rPr>
          <w:rFonts w:ascii="TH SarabunPSK" w:hAnsi="TH SarabunPSK" w:cs="TH SarabunPSK" w:hint="cs"/>
          <w:sz w:val="52"/>
          <w:szCs w:val="52"/>
          <w:cs/>
        </w:rPr>
        <w:t>คณะ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...........................................................</w:t>
      </w:r>
    </w:p>
    <w:p w14:paraId="007AA432" w14:textId="77777777" w:rsidR="00632702" w:rsidRPr="00632702" w:rsidRDefault="00632702" w:rsidP="00632702">
      <w:pPr>
        <w:pStyle w:val="ae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มหาวิทยาลัยราชภัฏอุบลราชธานี</w:t>
      </w:r>
    </w:p>
    <w:p w14:paraId="7BF9B8D3" w14:textId="77777777" w:rsidR="00BB2815" w:rsidRPr="009477BD" w:rsidRDefault="00BB2815" w:rsidP="007B6545">
      <w:pPr>
        <w:pStyle w:val="ae"/>
        <w:jc w:val="left"/>
        <w:rPr>
          <w:rFonts w:ascii="TH SarabunPSK" w:hAnsi="TH SarabunPSK" w:cs="TH SarabunPSK"/>
          <w:sz w:val="36"/>
          <w:szCs w:val="36"/>
          <w:cs/>
        </w:rPr>
      </w:pPr>
    </w:p>
    <w:p w14:paraId="36346C5E" w14:textId="5D1D0375" w:rsidR="007B6545" w:rsidRPr="009477BD" w:rsidRDefault="007B6545" w:rsidP="007B6545">
      <w:pPr>
        <w:jc w:val="center"/>
        <w:outlineLvl w:val="0"/>
        <w:rPr>
          <w:rFonts w:ascii="TH SarabunPSK" w:eastAsia="Cordia New" w:hAnsi="TH SarabunPSK" w:cs="TH SarabunPSK"/>
          <w:sz w:val="22"/>
        </w:rPr>
      </w:pPr>
      <w:r w:rsidRPr="009477BD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รายงาน ณ</w:t>
      </w:r>
      <w:r w:rsidR="00E81621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 </w:t>
      </w:r>
      <w:r w:rsidRPr="009477BD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วันที่ 3</w:t>
      </w:r>
      <w:r w:rsidR="0043336E" w:rsidRPr="009477BD">
        <w:rPr>
          <w:rFonts w:ascii="TH SarabunPSK" w:eastAsia="Cordia New" w:hAnsi="TH SarabunPSK" w:cs="TH SarabunPSK"/>
          <w:b/>
          <w:bCs/>
          <w:sz w:val="52"/>
          <w:szCs w:val="52"/>
          <w:cs/>
        </w:rPr>
        <w:t>1</w:t>
      </w:r>
      <w:r w:rsidR="00E81621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 </w:t>
      </w:r>
      <w:r w:rsidR="00C7250B" w:rsidRPr="009477BD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พฤษภา</w:t>
      </w:r>
      <w:r w:rsidRPr="009477BD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คม  พ.ศ. </w:t>
      </w:r>
      <w:r w:rsidRPr="009477BD">
        <w:rPr>
          <w:rFonts w:ascii="TH SarabunPSK" w:eastAsia="Cordia New" w:hAnsi="TH SarabunPSK" w:cs="TH SarabunPSK"/>
          <w:b/>
          <w:bCs/>
          <w:sz w:val="52"/>
          <w:szCs w:val="52"/>
        </w:rPr>
        <w:t>25</w:t>
      </w:r>
      <w:r w:rsidR="00C7250B" w:rsidRPr="009477BD">
        <w:rPr>
          <w:rFonts w:ascii="TH SarabunPSK" w:eastAsia="Cordia New" w:hAnsi="TH SarabunPSK" w:cs="TH SarabunPSK"/>
          <w:b/>
          <w:bCs/>
          <w:sz w:val="52"/>
          <w:szCs w:val="52"/>
        </w:rPr>
        <w:t>6</w:t>
      </w:r>
      <w:r w:rsidR="00A91479">
        <w:rPr>
          <w:rFonts w:ascii="TH SarabunPSK" w:eastAsia="Cordia New" w:hAnsi="TH SarabunPSK" w:cs="TH SarabunPSK"/>
          <w:b/>
          <w:bCs/>
          <w:sz w:val="52"/>
          <w:szCs w:val="52"/>
        </w:rPr>
        <w:t>5</w:t>
      </w:r>
    </w:p>
    <w:p w14:paraId="142E1EF4" w14:textId="77777777" w:rsidR="00B73BD5" w:rsidRDefault="00B73BD5">
      <w:pPr>
        <w:pStyle w:val="ae"/>
        <w:rPr>
          <w:rFonts w:ascii="TH SarabunPSK" w:hAnsi="TH SarabunPSK" w:cs="TH SarabunPSK"/>
          <w:sz w:val="36"/>
          <w:szCs w:val="36"/>
        </w:rPr>
      </w:pPr>
    </w:p>
    <w:p w14:paraId="48663116" w14:textId="77777777" w:rsidR="00B73BD5" w:rsidRDefault="00B73BD5">
      <w:pPr>
        <w:pStyle w:val="ae"/>
        <w:rPr>
          <w:rFonts w:ascii="TH SarabunPSK" w:hAnsi="TH SarabunPSK" w:cs="TH SarabunPSK"/>
          <w:sz w:val="36"/>
          <w:szCs w:val="36"/>
        </w:rPr>
      </w:pPr>
    </w:p>
    <w:p w14:paraId="1375E68C" w14:textId="77777777" w:rsidR="00632702" w:rsidRDefault="00632702">
      <w:pPr>
        <w:pStyle w:val="ae"/>
        <w:rPr>
          <w:rFonts w:ascii="TH SarabunPSK" w:hAnsi="TH SarabunPSK" w:cs="TH SarabunPSK"/>
          <w:sz w:val="36"/>
          <w:szCs w:val="36"/>
        </w:rPr>
      </w:pPr>
    </w:p>
    <w:p w14:paraId="2D1A3C43" w14:textId="77777777" w:rsidR="0084769E" w:rsidRPr="00BB2815" w:rsidRDefault="0084769E">
      <w:pPr>
        <w:pStyle w:val="ae"/>
        <w:rPr>
          <w:rFonts w:ascii="TH SarabunPSK" w:hAnsi="TH SarabunPSK" w:cs="TH SarabunPSK"/>
          <w:cs/>
        </w:rPr>
      </w:pPr>
      <w:r w:rsidRPr="00BB2815">
        <w:rPr>
          <w:rFonts w:ascii="TH SarabunPSK" w:hAnsi="TH SarabunPSK" w:cs="TH SarabunPSK"/>
          <w:cs/>
        </w:rPr>
        <w:lastRenderedPageBreak/>
        <w:t>คำนำ</w:t>
      </w:r>
    </w:p>
    <w:p w14:paraId="6286A10B" w14:textId="77777777" w:rsidR="0084769E" w:rsidRPr="009477BD" w:rsidRDefault="0084769E">
      <w:pPr>
        <w:pStyle w:val="ae"/>
        <w:rPr>
          <w:rFonts w:ascii="TH SarabunPSK" w:hAnsi="TH SarabunPSK" w:cs="TH SarabunPSK"/>
          <w:sz w:val="32"/>
          <w:szCs w:val="32"/>
          <w:cs/>
        </w:rPr>
      </w:pPr>
    </w:p>
    <w:p w14:paraId="61DD0081" w14:textId="77777777" w:rsidR="006318F7" w:rsidRPr="00561CE3" w:rsidRDefault="00B73BD5" w:rsidP="00561CE3">
      <w:pPr>
        <w:ind w:firstLine="924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94913" w14:textId="77777777" w:rsidR="00561CE3" w:rsidRPr="00561CE3" w:rsidRDefault="00561CE3" w:rsidP="008874E0">
      <w:pPr>
        <w:ind w:firstLine="924"/>
        <w:jc w:val="thaiDistribute"/>
        <w:rPr>
          <w:rFonts w:ascii="TH SarabunPSK" w:eastAsia="SimSun" w:hAnsi="TH SarabunPSK" w:cs="TH SarabunPSK"/>
          <w:sz w:val="52"/>
          <w:szCs w:val="52"/>
          <w:lang w:eastAsia="zh-CN"/>
        </w:rPr>
      </w:pPr>
    </w:p>
    <w:p w14:paraId="4025538A" w14:textId="77777777" w:rsidR="008874E0" w:rsidRPr="009477BD" w:rsidRDefault="008874E0" w:rsidP="008874E0">
      <w:pPr>
        <w:ind w:firstLine="4320"/>
        <w:jc w:val="center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477BD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="00BB2815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                                      </w:t>
      </w:r>
      <w:r w:rsidRPr="009477BD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</w:p>
    <w:p w14:paraId="7302B5DD" w14:textId="77777777" w:rsidR="008874E0" w:rsidRPr="009477BD" w:rsidRDefault="00B73BD5" w:rsidP="00364B47">
      <w:pPr>
        <w:ind w:firstLine="4320"/>
        <w:jc w:val="center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คณบดีคณะ...........................</w:t>
      </w:r>
    </w:p>
    <w:p w14:paraId="4A07CC3B" w14:textId="77777777" w:rsidR="00BB2815" w:rsidRDefault="00BB2815" w:rsidP="00561CE3">
      <w:pPr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14:paraId="2832D178" w14:textId="77777777" w:rsidR="00BB2815" w:rsidRDefault="00BB2815" w:rsidP="00561CE3">
      <w:pPr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14:paraId="409AC0DC" w14:textId="77777777" w:rsidR="00632702" w:rsidRDefault="00632702" w:rsidP="00561CE3">
      <w:pPr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14:paraId="16B524F1" w14:textId="77777777" w:rsidR="00BA575C" w:rsidRDefault="00BA575C" w:rsidP="00561CE3">
      <w:pPr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14:paraId="3E56F37D" w14:textId="77777777" w:rsidR="00BA575C" w:rsidRDefault="00BA575C" w:rsidP="00561CE3">
      <w:pPr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14:paraId="28C7D642" w14:textId="77777777" w:rsidR="00BA575C" w:rsidRDefault="00BA575C" w:rsidP="00561CE3">
      <w:pPr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14:paraId="05160993" w14:textId="77777777" w:rsidR="00632702" w:rsidRDefault="00632702" w:rsidP="00561CE3">
      <w:pPr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14:paraId="69232B4A" w14:textId="05409412" w:rsidR="00FA2A2B" w:rsidRPr="009C412F" w:rsidRDefault="00BB2815" w:rsidP="00FA2A2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81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570"/>
        <w:gridCol w:w="720"/>
      </w:tblGrid>
      <w:tr w:rsidR="00BB2815" w:rsidRPr="00E45B45" w14:paraId="7E091045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5E11B04E" w14:textId="77777777" w:rsidR="00BB2815" w:rsidRPr="00E45B45" w:rsidRDefault="00BB2815" w:rsidP="0099632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67A581AA" w14:textId="77777777" w:rsidR="00BB2815" w:rsidRPr="00E45B45" w:rsidRDefault="00BB2815" w:rsidP="009963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36C5516" w14:textId="77777777" w:rsidR="00BB2815" w:rsidRPr="00E45B45" w:rsidRDefault="00BB2815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9477BD" w:rsidRPr="00E45B45" w14:paraId="27BC963D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3CC21AC2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7D894955" w14:textId="77777777" w:rsidR="0099632B" w:rsidRPr="00E45B45" w:rsidRDefault="0099632B" w:rsidP="009963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CF3F50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9477BD" w:rsidRPr="00E45B45" w14:paraId="058391A6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08DC6227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09AE2A4B" w14:textId="77777777" w:rsidR="0099632B" w:rsidRPr="00E45B45" w:rsidRDefault="0099632B" w:rsidP="009963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9993498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BB2815" w:rsidRPr="00E45B45" w14:paraId="296A98DA" w14:textId="77777777" w:rsidTr="00FA2A2B">
        <w:trPr>
          <w:trHeight w:val="480"/>
        </w:trPr>
        <w:tc>
          <w:tcPr>
            <w:tcW w:w="7671" w:type="dxa"/>
            <w:gridSpan w:val="2"/>
            <w:shd w:val="clear" w:color="auto" w:fill="auto"/>
            <w:vAlign w:val="center"/>
            <w:hideMark/>
          </w:tcPr>
          <w:p w14:paraId="23774C79" w14:textId="77777777" w:rsidR="00BB2815" w:rsidRPr="00BB2815" w:rsidRDefault="00BB2815" w:rsidP="00996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บทสรุปผู้บริหาร  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BD7628" w14:textId="77777777" w:rsidR="00BB2815" w:rsidRPr="00E45B45" w:rsidRDefault="00BB2815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</w:tr>
      <w:tr w:rsidR="009477BD" w:rsidRPr="00E45B45" w14:paraId="0FAAD3BF" w14:textId="77777777" w:rsidTr="00FA2A2B">
        <w:trPr>
          <w:trHeight w:val="602"/>
        </w:trPr>
        <w:tc>
          <w:tcPr>
            <w:tcW w:w="1101" w:type="dxa"/>
            <w:shd w:val="clear" w:color="auto" w:fill="auto"/>
            <w:vAlign w:val="center"/>
            <w:hideMark/>
          </w:tcPr>
          <w:p w14:paraId="79769F23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56C3E78B" w14:textId="34CB1A06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ข้อมูลเบื้องต้</w:t>
            </w:r>
            <w:r w:rsidR="00B73B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นของคณะ..........................</w:t>
            </w: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ปีการศึกษา 25</w:t>
            </w:r>
            <w:r w:rsidR="00B73B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914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9693A4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357B34CF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2789FFB5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74239ADE" w14:textId="5F60B076" w:rsidR="0099632B" w:rsidRPr="00E45B45" w:rsidRDefault="0099632B" w:rsidP="00996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8577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F927DE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654466E7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52A5B5C6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3A3B5F32" w14:textId="735FE45F" w:rsidR="0099632B" w:rsidRPr="00E45B45" w:rsidRDefault="0099632B" w:rsidP="00996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8577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วิสัยทัศน์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BFDB15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01E2B3D7" w14:textId="77777777" w:rsidTr="00FA2A2B">
        <w:trPr>
          <w:trHeight w:val="440"/>
        </w:trPr>
        <w:tc>
          <w:tcPr>
            <w:tcW w:w="1101" w:type="dxa"/>
            <w:shd w:val="clear" w:color="auto" w:fill="auto"/>
            <w:vAlign w:val="center"/>
            <w:hideMark/>
          </w:tcPr>
          <w:p w14:paraId="0C2CA78E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28249AD3" w14:textId="40C90806" w:rsidR="0099632B" w:rsidRPr="00E45B45" w:rsidRDefault="0099632B" w:rsidP="008E6F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8577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พันธกิจ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5458E3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49EE20F0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7119FB7F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0CD2206B" w14:textId="77777777" w:rsidR="0099632B" w:rsidRPr="00E45B45" w:rsidRDefault="0099632B" w:rsidP="008E6F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เอกลักษณ์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3254DA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07F14D3D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4F7266D6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72DFFCCD" w14:textId="7B459D3A" w:rsidR="0099632B" w:rsidRPr="00E45B45" w:rsidRDefault="0099632B" w:rsidP="008E6F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8577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5B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อัตลักษณ์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F2353E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780195CE" w14:textId="77777777" w:rsidTr="00FA2A2B">
        <w:trPr>
          <w:trHeight w:val="413"/>
        </w:trPr>
        <w:tc>
          <w:tcPr>
            <w:tcW w:w="1101" w:type="dxa"/>
            <w:shd w:val="clear" w:color="auto" w:fill="auto"/>
            <w:vAlign w:val="center"/>
            <w:hideMark/>
          </w:tcPr>
          <w:p w14:paraId="4F2CDC19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07049B1B" w14:textId="77777777" w:rsidR="0099632B" w:rsidRPr="00E45B45" w:rsidRDefault="0099632B" w:rsidP="00996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E45B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เป้าประสงค์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BEFD20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75E0D0E1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6FDCF03A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09F8CC99" w14:textId="38ADAC1D" w:rsidR="0099632B" w:rsidRPr="00E45B45" w:rsidRDefault="008E6F31" w:rsidP="00996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9632B" w:rsidRPr="00E45B4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577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0AC8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  <w:r w:rsidR="001A0AC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99632B" w:rsidRPr="00E45B4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CDAFDF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31D56A40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4CBA43E5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20CB8149" w14:textId="77777777" w:rsidR="0099632B" w:rsidRPr="00E45B45" w:rsidRDefault="008E6F31" w:rsidP="00996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99632B" w:rsidRPr="00E45B4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9632B" w:rsidRPr="00E45B4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คณะกรรมการบริหารและผู้บริหาร</w:t>
            </w:r>
            <w:r w:rsidR="00B73BD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2B7FDF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58B1B97B" w14:textId="77777777" w:rsidTr="00FA2A2B">
        <w:trPr>
          <w:trHeight w:val="377"/>
        </w:trPr>
        <w:tc>
          <w:tcPr>
            <w:tcW w:w="1101" w:type="dxa"/>
            <w:shd w:val="clear" w:color="auto" w:fill="auto"/>
            <w:vAlign w:val="center"/>
            <w:hideMark/>
          </w:tcPr>
          <w:p w14:paraId="6359E3BA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0A82458B" w14:textId="79B099B1" w:rsidR="0099632B" w:rsidRPr="00E45B45" w:rsidRDefault="008E6F31" w:rsidP="00996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99632B"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577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632B"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ข้อมูลบุคลากร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B29959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6147BE0E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35258ED5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7CE55179" w14:textId="07050E3F" w:rsidR="0099632B" w:rsidRPr="00E45B45" w:rsidRDefault="008E6F31" w:rsidP="00996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45B4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9632B"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577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632B"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ข้อมูลนักศึกษา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7395D5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3BE4DCA3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18530956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499F172" w14:textId="68002C93" w:rsidR="0099632B" w:rsidRPr="00E45B45" w:rsidRDefault="008E6F31" w:rsidP="00996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45B4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9632B"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577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632B"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ข้อมูลหลักสูตรที่เปิดสอน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D08E02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1578AA03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55F120FF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1E8BB0ED" w14:textId="69BAEB40" w:rsidR="0099632B" w:rsidRPr="00E45B45" w:rsidRDefault="008E6F31" w:rsidP="00996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45B4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9632B"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577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632B" w:rsidRPr="00E45B4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ข้อมูลงบประมาณ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0F4937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5AE" w:rsidRPr="00E45B45" w14:paraId="74053549" w14:textId="77777777" w:rsidTr="00FA2A2B">
        <w:trPr>
          <w:trHeight w:val="764"/>
        </w:trPr>
        <w:tc>
          <w:tcPr>
            <w:tcW w:w="1101" w:type="dxa"/>
            <w:shd w:val="clear" w:color="auto" w:fill="auto"/>
            <w:hideMark/>
          </w:tcPr>
          <w:p w14:paraId="511EDF46" w14:textId="77777777" w:rsidR="0099632B" w:rsidRPr="00E45B45" w:rsidRDefault="0099632B" w:rsidP="003565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570" w:type="dxa"/>
            <w:shd w:val="clear" w:color="auto" w:fill="auto"/>
            <w:hideMark/>
          </w:tcPr>
          <w:p w14:paraId="28686463" w14:textId="42729B4D" w:rsidR="0099632B" w:rsidRPr="00E45B45" w:rsidRDefault="0099632B" w:rsidP="003565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ผลการดำเนินงานและผลการประเมินตนเองตามตัวบ่งชี้การประเมินคุณภาพการศึกษาภายใน  ประจำปีการศึกษา 25</w:t>
            </w:r>
            <w:r w:rsidR="00887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914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7DFE947" w14:textId="77777777" w:rsidR="0099632B" w:rsidRPr="00E45B45" w:rsidRDefault="0099632B" w:rsidP="0035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BD" w:rsidRPr="00E45B45" w14:paraId="1F6CA7E1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06DA3253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7BC956EA" w14:textId="77777777" w:rsidR="0099632B" w:rsidRPr="00E45B45" w:rsidRDefault="0099632B" w:rsidP="0099632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การผลิตบัณฑิต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185B1F" w14:textId="77777777" w:rsidR="0099632B" w:rsidRPr="00E45B45" w:rsidRDefault="0099632B" w:rsidP="00996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20CE7F10" w14:textId="77777777" w:rsidTr="00FA2A2B">
        <w:trPr>
          <w:trHeight w:val="539"/>
        </w:trPr>
        <w:tc>
          <w:tcPr>
            <w:tcW w:w="1101" w:type="dxa"/>
            <w:shd w:val="clear" w:color="auto" w:fill="auto"/>
            <w:vAlign w:val="center"/>
            <w:hideMark/>
          </w:tcPr>
          <w:p w14:paraId="267120B5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hideMark/>
          </w:tcPr>
          <w:p w14:paraId="5D007B8C" w14:textId="1A92DB0B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1.1 </w:t>
            </w: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ผลการบริหารจัดการหลักสูตรโดยรวม</w:t>
            </w:r>
            <w:r w:rsidRPr="00AB5314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(สกอ.</w:t>
            </w: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</w:rPr>
              <w:t>1.1</w:t>
            </w:r>
            <w:r w:rsidRPr="00AB5314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9081BF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5E248A27" w14:textId="77777777" w:rsidTr="00FA2A2B">
        <w:trPr>
          <w:trHeight w:val="530"/>
        </w:trPr>
        <w:tc>
          <w:tcPr>
            <w:tcW w:w="1101" w:type="dxa"/>
            <w:shd w:val="clear" w:color="auto" w:fill="auto"/>
            <w:vAlign w:val="center"/>
            <w:hideMark/>
          </w:tcPr>
          <w:p w14:paraId="2CED5A43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hideMark/>
          </w:tcPr>
          <w:p w14:paraId="28AC80D3" w14:textId="4322C69B" w:rsidR="00AB5314" w:rsidRPr="00AB5314" w:rsidRDefault="00AB5314" w:rsidP="00DD0C2E">
            <w:pPr>
              <w:ind w:left="116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ตัวบ่งชี้ที่ 1.2 ร้อยละการได้งานทำของบัณฑิตในเขตพื้นที่บริการของมหาวิทยาลัย (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PE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D6F93D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067F26B9" w14:textId="77777777" w:rsidTr="00FA2A2B">
        <w:trPr>
          <w:trHeight w:val="530"/>
        </w:trPr>
        <w:tc>
          <w:tcPr>
            <w:tcW w:w="1101" w:type="dxa"/>
            <w:shd w:val="clear" w:color="auto" w:fill="auto"/>
            <w:vAlign w:val="center"/>
          </w:tcPr>
          <w:p w14:paraId="3AD4D0B6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14:paraId="1157A818" w14:textId="6E50C118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1.3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อาจารย์ประจำคณะที่มีคุณวุฒิปริญญาเอก (สกอ.1.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AD84941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472076F4" w14:textId="77777777" w:rsidTr="00FA2A2B">
        <w:trPr>
          <w:trHeight w:val="530"/>
        </w:trPr>
        <w:tc>
          <w:tcPr>
            <w:tcW w:w="1101" w:type="dxa"/>
            <w:shd w:val="clear" w:color="auto" w:fill="auto"/>
            <w:vAlign w:val="center"/>
            <w:hideMark/>
          </w:tcPr>
          <w:p w14:paraId="56FD2E18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70" w:type="dxa"/>
            <w:hideMark/>
          </w:tcPr>
          <w:p w14:paraId="49DE32F9" w14:textId="21A630BE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1.4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สกอ.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>1.3)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5655A4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3E0883AE" w14:textId="77777777" w:rsidTr="00FA2A2B">
        <w:trPr>
          <w:trHeight w:val="557"/>
        </w:trPr>
        <w:tc>
          <w:tcPr>
            <w:tcW w:w="1101" w:type="dxa"/>
            <w:shd w:val="clear" w:color="auto" w:fill="auto"/>
            <w:vAlign w:val="center"/>
          </w:tcPr>
          <w:p w14:paraId="43804A94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14:paraId="2BB9E4BC" w14:textId="04BEF2B3" w:rsidR="00AB5314" w:rsidRPr="00AB5314" w:rsidRDefault="00AB5314" w:rsidP="00DD0C2E">
            <w:pPr>
              <w:ind w:left="1167" w:hanging="1167"/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1.5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จำนวนนักศึกษาเต็มเวลาเทียบเท่าต่อจำนวนอาจารย์ประจำ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(สกอ.1.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88D964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4748F033" w14:textId="77777777" w:rsidTr="00FA2A2B">
        <w:trPr>
          <w:trHeight w:val="557"/>
        </w:trPr>
        <w:tc>
          <w:tcPr>
            <w:tcW w:w="1101" w:type="dxa"/>
            <w:shd w:val="clear" w:color="auto" w:fill="auto"/>
            <w:vAlign w:val="center"/>
          </w:tcPr>
          <w:p w14:paraId="671B15B8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72A408B6" w14:textId="77777777" w:rsidR="00AB5314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EF1B97" w14:textId="77777777" w:rsidR="00AB5314" w:rsidRDefault="00AB5314" w:rsidP="00AB5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สารบัญ(ต่อ)</w:t>
            </w:r>
          </w:p>
          <w:p w14:paraId="151D3001" w14:textId="77777777" w:rsidR="00FA2A2B" w:rsidRPr="00AB5314" w:rsidRDefault="00FA2A2B" w:rsidP="00AB531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231DF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C74904" w14:textId="403FEC76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B5314" w:rsidRPr="00E45B45" w14:paraId="200AFE6B" w14:textId="77777777" w:rsidTr="00FA2A2B">
        <w:trPr>
          <w:trHeight w:val="557"/>
        </w:trPr>
        <w:tc>
          <w:tcPr>
            <w:tcW w:w="1101" w:type="dxa"/>
            <w:shd w:val="clear" w:color="auto" w:fill="auto"/>
            <w:vAlign w:val="center"/>
          </w:tcPr>
          <w:p w14:paraId="67B08672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14:paraId="7A22B441" w14:textId="15F8E1EB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1.6 </w:t>
            </w: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การบริการนักศึกษาระดับปริญญาตรี</w:t>
            </w: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สกอ.</w:t>
            </w:r>
            <w:r w:rsidRPr="00AB53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1.5)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6A1096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30F0A036" w14:textId="77777777" w:rsidTr="00FA2A2B">
        <w:trPr>
          <w:trHeight w:val="557"/>
        </w:trPr>
        <w:tc>
          <w:tcPr>
            <w:tcW w:w="1101" w:type="dxa"/>
            <w:shd w:val="clear" w:color="auto" w:fill="auto"/>
            <w:vAlign w:val="center"/>
          </w:tcPr>
          <w:p w14:paraId="51764463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14:paraId="412A60A8" w14:textId="566A7FEA" w:rsidR="00AB5314" w:rsidRPr="00AB5314" w:rsidRDefault="00AB5314" w:rsidP="00AB531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1.7 </w:t>
            </w: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กิจกรรมนักศึกษา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AB53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(สกอ.</w:t>
            </w:r>
            <w:r w:rsidRPr="00AB53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คณะ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CAECF1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4B5DD44B" w14:textId="77777777" w:rsidTr="00FA2A2B">
        <w:trPr>
          <w:trHeight w:val="557"/>
        </w:trPr>
        <w:tc>
          <w:tcPr>
            <w:tcW w:w="1101" w:type="dxa"/>
            <w:shd w:val="clear" w:color="auto" w:fill="auto"/>
            <w:vAlign w:val="center"/>
          </w:tcPr>
          <w:p w14:paraId="4AACA0E0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14:paraId="5BA49088" w14:textId="521116BF" w:rsidR="00AB5314" w:rsidRPr="00AB5314" w:rsidRDefault="00AB5314" w:rsidP="00DD0C2E">
            <w:pPr>
              <w:ind w:left="1167" w:hanging="116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5314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ตัวบ่งชี้ที่ 1.8 การพัฒนาศักยภาพของนักศึกษาด้านภาษาอังกฤษและดิจิ</w:t>
            </w:r>
            <w:r w:rsidRPr="00AB5314">
              <w:rPr>
                <w:rFonts w:ascii="TH SarabunPSK" w:eastAsia="Calibri" w:hAnsi="TH SarabunPSK" w:cs="TH SarabunPSK" w:hint="cs"/>
                <w:color w:val="FF0000"/>
                <w:kern w:val="24"/>
                <w:sz w:val="32"/>
                <w:szCs w:val="32"/>
                <w:cs/>
              </w:rPr>
              <w:t>ทัล</w:t>
            </w:r>
            <w:r w:rsidRPr="00AB5314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 xml:space="preserve"> ของบัณฑิตปริญญาตรี (มรภ.อบ.1.8)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49A578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55ACD819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40A3202E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D16619F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2 การวิจัย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BF397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18013AD5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62EB14D1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hideMark/>
          </w:tcPr>
          <w:p w14:paraId="6F8A78AE" w14:textId="1AF07ABE" w:rsidR="00AB5314" w:rsidRPr="00AB5314" w:rsidRDefault="00AB5314" w:rsidP="00DD0C2E">
            <w:pPr>
              <w:ind w:left="1167" w:hanging="1167"/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ระบบและกลไกการบริหารและพัฒนางานวิจัยหรืองานสร้างสรรค์ </w:t>
            </w: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(สกอ.2.1)</w:t>
            </w:r>
          </w:p>
        </w:tc>
        <w:tc>
          <w:tcPr>
            <w:tcW w:w="720" w:type="dxa"/>
            <w:shd w:val="clear" w:color="auto" w:fill="auto"/>
          </w:tcPr>
          <w:p w14:paraId="2E44947D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09417324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023AB26F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hideMark/>
          </w:tcPr>
          <w:p w14:paraId="20DBF084" w14:textId="4D8FD9E3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ตัวบ่งชี้ที่ 2.2 เงินสนับสนุนงานวิจัยและงานสร้างสรรค์(สกอ.2.2)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A6C788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40FFBA0A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2EEAF18A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hideMark/>
          </w:tcPr>
          <w:p w14:paraId="0640FD39" w14:textId="6EFA775C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2.3 ผลงานวิชาการของอาจารย์ประจำและนักวิจัย</w:t>
            </w: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(สกอ.2.3)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3F2F21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06A7F129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0B3FC1A0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auto"/>
          </w:tcPr>
          <w:p w14:paraId="27F3DA1D" w14:textId="42B6E5C4" w:rsidR="00AB5314" w:rsidRPr="00AB5314" w:rsidRDefault="00AB5314" w:rsidP="00DD0C2E">
            <w:pPr>
              <w:ind w:left="1167" w:hanging="11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ตัวบ่งชี้ที่ 2.4  การส่งเสริมการจัดทำผลงานทางวิชาการรับใช้สังคมในพื้นที่บริการ (</w:t>
            </w: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</w:rPr>
              <w:t>PO</w:t>
            </w: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034CD9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11E3739A" w14:textId="77777777" w:rsidTr="00FA2A2B">
        <w:trPr>
          <w:trHeight w:val="48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2D90DC30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hideMark/>
          </w:tcPr>
          <w:p w14:paraId="295BED03" w14:textId="1FF94C9D" w:rsidR="00AB5314" w:rsidRPr="00AB5314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องค์ประกอบที่ 3 การบริการวิชาการ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A0622F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1C800905" w14:textId="77777777" w:rsidTr="00FA2A2B">
        <w:trPr>
          <w:trHeight w:val="480"/>
        </w:trPr>
        <w:tc>
          <w:tcPr>
            <w:tcW w:w="1101" w:type="dxa"/>
            <w:vMerge/>
            <w:vAlign w:val="center"/>
            <w:hideMark/>
          </w:tcPr>
          <w:p w14:paraId="5DD69C35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auto"/>
            <w:hideMark/>
          </w:tcPr>
          <w:p w14:paraId="0D337F1D" w14:textId="379B04C6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3.1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การบริการวิชาการแก่สังคม </w:t>
            </w: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(สกอ.3.1)</w:t>
            </w:r>
          </w:p>
        </w:tc>
        <w:tc>
          <w:tcPr>
            <w:tcW w:w="720" w:type="dxa"/>
            <w:shd w:val="clear" w:color="auto" w:fill="auto"/>
          </w:tcPr>
          <w:p w14:paraId="0BA0378E" w14:textId="77777777" w:rsidR="00AB5314" w:rsidRPr="00E45B45" w:rsidRDefault="00AB5314" w:rsidP="00AB5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5314" w:rsidRPr="00E45B45" w14:paraId="37C739DC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76E6D4C3" w14:textId="77777777" w:rsidR="00AB5314" w:rsidRPr="00E45B45" w:rsidRDefault="00AB5314" w:rsidP="00AB531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hideMark/>
          </w:tcPr>
          <w:p w14:paraId="107D35C7" w14:textId="603889E9" w:rsidR="00AB5314" w:rsidRPr="00AB5314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องค์ประกอบที่ 4 การทำนุบำรุงศิลปะและวัฒนธรรม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84CD5D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724DA526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710374ED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hideMark/>
          </w:tcPr>
          <w:p w14:paraId="2CA9974B" w14:textId="136AA81A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4.1 </w:t>
            </w:r>
            <w:r w:rsidRPr="00AB53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ระบบและกลไกการทำนุบำรุงศิลปะและวัฒนธรรม </w:t>
            </w: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(สกอ.4.1)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1DE101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6E8DB704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270E1100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auto"/>
          </w:tcPr>
          <w:p w14:paraId="61AEF8E7" w14:textId="3B765071" w:rsidR="00AB5314" w:rsidRPr="00AB5314" w:rsidRDefault="00AB5314" w:rsidP="00DD0C2E">
            <w:pPr>
              <w:ind w:left="1167" w:hanging="116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ตัวบ่งชี้ที่ 4.2 การทำนุบำรุงและเผยแพร่ศิลปะและวัฒนธรรมท้องถิ่นสู่สาธารณชน</w:t>
            </w:r>
            <w:r w:rsidRPr="00AB5314">
              <w:rPr>
                <w:rFonts w:ascii="TH SarabunPSK" w:hAnsi="TH SarabunPSK" w:cs="TH SarabunPSK" w:hint="cs"/>
                <w:color w:val="FF0000"/>
                <w:kern w:val="24"/>
                <w:sz w:val="32"/>
                <w:szCs w:val="32"/>
                <w:cs/>
              </w:rPr>
              <w:t xml:space="preserve"> 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(มรภ.อบ.4.2)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8F8FD6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4E5FC1C1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27C58F14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hideMark/>
          </w:tcPr>
          <w:p w14:paraId="610EC369" w14:textId="18CAFE55" w:rsidR="00AB5314" w:rsidRPr="00AB5314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องค์ประกอบที่ 5 การบริหารจัดการ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6B887C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74BAD4F6" w14:textId="77777777" w:rsidTr="00FA2A2B">
        <w:trPr>
          <w:trHeight w:val="431"/>
        </w:trPr>
        <w:tc>
          <w:tcPr>
            <w:tcW w:w="1101" w:type="dxa"/>
            <w:shd w:val="clear" w:color="auto" w:fill="auto"/>
            <w:vAlign w:val="center"/>
            <w:hideMark/>
          </w:tcPr>
          <w:p w14:paraId="4A98F89B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hideMark/>
          </w:tcPr>
          <w:p w14:paraId="698636EF" w14:textId="0D0DFD5A" w:rsidR="00AB5314" w:rsidRPr="00AB5314" w:rsidRDefault="00AB5314" w:rsidP="00DD0C2E">
            <w:pPr>
              <w:ind w:left="116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ตัวบ่งชี้ที่ </w:t>
            </w: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5.1  </w:t>
            </w: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การบริหารของคณะเพื่อการกำกับติดตามผลลัพธ์ตาม พันธกิจ </w:t>
            </w:r>
            <w:r w:rsidR="00DD0C2E">
              <w:rPr>
                <w:rFonts w:ascii="TH SarabunPSK" w:eastAsia="Calibri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Pr="00AB5314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กลุ่มสถาบัน และเอกลักษณ์ของคณะ </w:t>
            </w: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(สกอ.5.1)</w:t>
            </w:r>
          </w:p>
        </w:tc>
        <w:tc>
          <w:tcPr>
            <w:tcW w:w="720" w:type="dxa"/>
            <w:shd w:val="clear" w:color="auto" w:fill="auto"/>
          </w:tcPr>
          <w:p w14:paraId="5CF66CDA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71364E32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3E88E58B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70" w:type="dxa"/>
            <w:shd w:val="clear" w:color="auto" w:fill="auto"/>
            <w:hideMark/>
          </w:tcPr>
          <w:p w14:paraId="24DAC8DC" w14:textId="47A05331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31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ตัวบ่งชี้ที่ 5.2  ระบบกำกับการประกันคุณภาพหลักสูตร (สกอ.5.2)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585EB5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3730D12F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69CABD20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auto"/>
          </w:tcPr>
          <w:p w14:paraId="21C669F7" w14:textId="7AA0FDF3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314">
              <w:rPr>
                <w:rFonts w:ascii="TH SarabunPSK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</w:rPr>
              <w:t>องค์ประกอบที่</w:t>
            </w:r>
            <w:r w:rsidRPr="00AB5314">
              <w:rPr>
                <w:rFonts w:ascii="TH SarabunPSK" w:hAnsi="TH SarabunPSK" w:cs="TH SarabunPSK" w:hint="cs"/>
                <w:b/>
                <w:bCs/>
                <w:color w:val="FF0000"/>
                <w:kern w:val="24"/>
                <w:sz w:val="32"/>
                <w:szCs w:val="32"/>
                <w:cs/>
              </w:rPr>
              <w:t xml:space="preserve"> </w:t>
            </w:r>
            <w:r w:rsidRPr="00AB5314">
              <w:rPr>
                <w:rFonts w:ascii="TH SarabunPSK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</w:rPr>
              <w:t>6. การพัฒนาทรัพยากรมนุษย์ในพื้นที่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DBED70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22562AA3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230356FB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auto"/>
          </w:tcPr>
          <w:p w14:paraId="522C9AF2" w14:textId="37F2E7F3" w:rsidR="00AB5314" w:rsidRPr="00AB5314" w:rsidRDefault="00AB5314" w:rsidP="00DD0C2E">
            <w:pPr>
              <w:ind w:left="1309" w:hanging="1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ตัวบ่งชี้ที่ 6.1  การพัฒนาทรัพยากรมนุษย์ในพื้นที่ด้วยการเรียนรู้ตลอดชีวิต (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PE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2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, PE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3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, PO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1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, PO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4125DC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786C5CC9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6E3B2EA5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auto"/>
          </w:tcPr>
          <w:p w14:paraId="6F796D5E" w14:textId="65041E15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314">
              <w:rPr>
                <w:rFonts w:ascii="TH SarabunPSK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</w:rPr>
              <w:t>องค์ประกอบที่</w:t>
            </w:r>
            <w:r w:rsidRPr="00AB5314">
              <w:rPr>
                <w:rFonts w:ascii="TH SarabunPSK" w:hAnsi="TH SarabunPSK" w:cs="TH SarabunPSK" w:hint="cs"/>
                <w:b/>
                <w:bCs/>
                <w:color w:val="FF0000"/>
                <w:kern w:val="24"/>
                <w:sz w:val="32"/>
                <w:szCs w:val="32"/>
                <w:cs/>
              </w:rPr>
              <w:t xml:space="preserve"> </w:t>
            </w:r>
            <w:r w:rsidRPr="00AB5314">
              <w:rPr>
                <w:rFonts w:ascii="TH SarabunPSK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</w:rPr>
              <w:t>7. การสร้างเครือข่ายความร่วมมือ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65B20D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4330B5FB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12BB33D5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auto"/>
          </w:tcPr>
          <w:p w14:paraId="32C027CE" w14:textId="0C3B3D7E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ตัวบ่งชี้ที่ 7.1 การสร้างเครือข่ายความร่วมมือเพื่อการพัฒนาชุมชนท้องถิ่น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C3D0DF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79678865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08938A4A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79FF3DFA" w14:textId="77777777" w:rsidR="00AB5314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F99755" w14:textId="77777777" w:rsidR="00AB5314" w:rsidRDefault="00AB5314" w:rsidP="00AB5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สารบัญ(ต่อ)</w:t>
            </w:r>
          </w:p>
          <w:p w14:paraId="1F2CFD4B" w14:textId="77777777" w:rsidR="00AB5314" w:rsidRPr="00AB5314" w:rsidRDefault="00AB5314" w:rsidP="00AB5314">
            <w:pPr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2F66EE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FDF9DE" w14:textId="768C8423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B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B5314" w:rsidRPr="00E45B45" w14:paraId="327F2A47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0FB78F8E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14:paraId="100B036B" w14:textId="0133582A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314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องค์ประกอบที่</w:t>
            </w:r>
            <w:r w:rsidRPr="00AB5314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 8. </w:t>
            </w:r>
            <w:r w:rsidRPr="00AB5314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การพัฒนาที่ยั่งยืน (</w:t>
            </w:r>
            <w:r w:rsidRPr="00AB5314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SDG)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8EE8A1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0A006F43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2283DA8E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auto"/>
          </w:tcPr>
          <w:p w14:paraId="37643CF3" w14:textId="4484168A" w:rsidR="00AB5314" w:rsidRPr="00AB5314" w:rsidRDefault="00AB5314" w:rsidP="00AB53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ตัวบ่งชี้ที่ 8.1 การดำเนินงานเพื่อบรรลุเป้าหมายการพัฒนาที่ยั่งยืน (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PE</w:t>
            </w:r>
            <w:r w:rsidRPr="00AB5314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4)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82F512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5F984366" w14:textId="77777777" w:rsidTr="00FA2A2B">
        <w:trPr>
          <w:trHeight w:val="584"/>
        </w:trPr>
        <w:tc>
          <w:tcPr>
            <w:tcW w:w="1101" w:type="dxa"/>
            <w:shd w:val="clear" w:color="auto" w:fill="auto"/>
            <w:hideMark/>
          </w:tcPr>
          <w:p w14:paraId="4B62CB86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570" w:type="dxa"/>
            <w:shd w:val="clear" w:color="auto" w:fill="auto"/>
            <w:hideMark/>
          </w:tcPr>
          <w:p w14:paraId="2826BB28" w14:textId="70AD1711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สรุปผลการวิเคราะห์คุณภาพการศึกษาภายในคณะ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564</w:t>
            </w:r>
          </w:p>
        </w:tc>
        <w:tc>
          <w:tcPr>
            <w:tcW w:w="720" w:type="dxa"/>
            <w:shd w:val="clear" w:color="auto" w:fill="auto"/>
          </w:tcPr>
          <w:p w14:paraId="70E6C173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2AC1B64A" w14:textId="77777777" w:rsidTr="00FA2A2B">
        <w:trPr>
          <w:trHeight w:val="584"/>
        </w:trPr>
        <w:tc>
          <w:tcPr>
            <w:tcW w:w="1101" w:type="dxa"/>
            <w:shd w:val="clear" w:color="auto" w:fill="auto"/>
          </w:tcPr>
          <w:p w14:paraId="6F5E8C2C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570" w:type="dxa"/>
            <w:shd w:val="clear" w:color="auto" w:fill="auto"/>
          </w:tcPr>
          <w:p w14:paraId="1934784F" w14:textId="299C23B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ข้อเสนอแนะของคณะกรรมการประเมินคุณภาพการศึกษาภายในคณะ  ปีการศึกษา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720" w:type="dxa"/>
            <w:shd w:val="clear" w:color="auto" w:fill="auto"/>
          </w:tcPr>
          <w:p w14:paraId="0CF84026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314" w:rsidRPr="00E45B45" w14:paraId="5F8B2F3D" w14:textId="77777777" w:rsidTr="00FA2A2B">
        <w:trPr>
          <w:trHeight w:val="480"/>
        </w:trPr>
        <w:tc>
          <w:tcPr>
            <w:tcW w:w="1101" w:type="dxa"/>
            <w:shd w:val="clear" w:color="auto" w:fill="auto"/>
            <w:vAlign w:val="center"/>
            <w:hideMark/>
          </w:tcPr>
          <w:p w14:paraId="647B0F78" w14:textId="77777777" w:rsidR="00AB5314" w:rsidRPr="00E45B45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59980A05" w14:textId="77777777" w:rsidR="00AB5314" w:rsidRDefault="00AB5314" w:rsidP="00AB53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  <w:p w14:paraId="684B9F17" w14:textId="48F333DC" w:rsidR="00BA575C" w:rsidRPr="003948ED" w:rsidRDefault="00BA575C" w:rsidP="003948ED">
            <w:pPr>
              <w:pStyle w:val="afe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948ED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คำสั่งคณะกรรมการประเมิน</w:t>
            </w:r>
            <w:r w:rsidR="00394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คุณภาพการศึกษาภายใน </w:t>
            </w:r>
            <w:r w:rsidR="003948ED" w:rsidRPr="003948E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ระดับคณะ</w:t>
            </w:r>
          </w:p>
          <w:p w14:paraId="340D0B7B" w14:textId="06FCE9E5" w:rsidR="00BA575C" w:rsidRPr="003948ED" w:rsidRDefault="00BA575C" w:rsidP="00BA575C">
            <w:pPr>
              <w:pStyle w:val="afe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948ED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คำสั่งคณะกรรมการประกัน</w:t>
            </w:r>
            <w:r w:rsidR="001F5766">
              <w:rPr>
                <w:rFonts w:ascii="TH SarabunPSK" w:hAnsi="TH SarabunPSK" w:cs="TH SarabunPSK" w:hint="cs"/>
                <w:sz w:val="32"/>
                <w:szCs w:val="32"/>
                <w:cs/>
              </w:rPr>
              <w:t>/คณะทำงานประกัน</w:t>
            </w:r>
            <w:r w:rsidRPr="003948E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คุณภาพการศึกษา</w:t>
            </w:r>
            <w:r w:rsidR="003948ED" w:rsidRPr="003948E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="00394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48ED" w:rsidRPr="003948E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ระดับคณะ</w:t>
            </w:r>
          </w:p>
          <w:p w14:paraId="41B17605" w14:textId="3E33B346" w:rsidR="003948ED" w:rsidRDefault="003948ED" w:rsidP="003948ED">
            <w:pPr>
              <w:pStyle w:val="afe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  <w:r w:rsidRPr="003948E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คุณภาพการศึกษาภายใน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48E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ระดับคณะ</w:t>
            </w:r>
          </w:p>
          <w:p w14:paraId="6A0A29B5" w14:textId="2895CBEF" w:rsidR="003948ED" w:rsidRPr="003948ED" w:rsidRDefault="003948ED" w:rsidP="003948ED">
            <w:pPr>
              <w:pStyle w:val="afe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รูปภาพการประเมิน</w:t>
            </w:r>
            <w:r w:rsidRPr="003948E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คุณภาพการศึกษาภายใน ระดับคณะ</w:t>
            </w:r>
          </w:p>
          <w:p w14:paraId="600D5F95" w14:textId="6CF38A22" w:rsidR="003948ED" w:rsidRPr="00BA575C" w:rsidRDefault="003948ED" w:rsidP="00BA575C">
            <w:pPr>
              <w:pStyle w:val="afe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8ED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18D408" w14:textId="77777777" w:rsidR="00AB5314" w:rsidRPr="00E45B45" w:rsidRDefault="00AB5314" w:rsidP="00AB5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A02C92" w14:textId="77777777" w:rsidR="007B6545" w:rsidRPr="009477BD" w:rsidRDefault="007B6545"/>
    <w:p w14:paraId="10DACF15" w14:textId="77777777" w:rsidR="00283A81" w:rsidRPr="009477BD" w:rsidRDefault="00283A81" w:rsidP="00EE4E21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283A81" w:rsidRPr="009477BD" w:rsidSect="0046390B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1440" w:bottom="1440" w:left="2160" w:header="1440" w:footer="576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fmt="thaiLetters" w:start="2"/>
          <w:cols w:space="720"/>
          <w:titlePg/>
          <w:docGrid w:linePitch="360"/>
        </w:sectPr>
      </w:pPr>
    </w:p>
    <w:p w14:paraId="35471DCA" w14:textId="77777777" w:rsidR="002912E3" w:rsidRDefault="002912E3" w:rsidP="002912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81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14:paraId="044E9AF7" w14:textId="77777777" w:rsidR="00BB2815" w:rsidRPr="00BB2815" w:rsidRDefault="00BB2815" w:rsidP="002912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9B9B45" w14:textId="77777777" w:rsidR="00984368" w:rsidRDefault="00984368" w:rsidP="002912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07FFB" w14:textId="77777777" w:rsidR="00984368" w:rsidRDefault="00984368" w:rsidP="002912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5A98D2" w14:textId="77777777" w:rsidR="00984368" w:rsidRDefault="00984368" w:rsidP="002912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A5ABEC" w14:textId="77777777" w:rsidR="00984368" w:rsidRDefault="00984368" w:rsidP="002912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C14B55" w14:textId="77777777" w:rsidR="00984368" w:rsidRPr="009477BD" w:rsidRDefault="00984368" w:rsidP="002912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73EA79" w14:textId="77777777" w:rsidR="002912E3" w:rsidRPr="009477BD" w:rsidRDefault="002912E3" w:rsidP="002912E3">
      <w:pPr>
        <w:tabs>
          <w:tab w:val="left" w:pos="720"/>
          <w:tab w:val="left" w:pos="1980"/>
          <w:tab w:val="left" w:pos="2430"/>
        </w:tabs>
        <w:spacing w:line="21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1F701B1" w14:textId="77777777" w:rsidR="008275F6" w:rsidRPr="009477BD" w:rsidRDefault="008275F6" w:rsidP="004D3DCF">
      <w:pPr>
        <w:rPr>
          <w:rFonts w:ascii="TH SarabunPSK" w:hAnsi="TH SarabunPSK" w:cs="TH SarabunPSK"/>
          <w:sz w:val="36"/>
          <w:szCs w:val="36"/>
        </w:rPr>
        <w:sectPr w:rsidR="008275F6" w:rsidRPr="009477BD" w:rsidSect="00723658">
          <w:pgSz w:w="11906" w:h="16838" w:code="9"/>
          <w:pgMar w:top="1440" w:right="1440" w:bottom="1440" w:left="2160" w:header="1440" w:footer="576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fmt="thaiLetters" w:start="4"/>
          <w:cols w:space="720"/>
          <w:titlePg/>
          <w:docGrid w:linePitch="360"/>
        </w:sectPr>
      </w:pPr>
    </w:p>
    <w:p w14:paraId="0C08C60F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A2F05C" w14:textId="77777777" w:rsidR="00C426ED" w:rsidRPr="009477BD" w:rsidRDefault="00C426ED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0EBDB21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425570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2D45200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5A9934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CB42A26" w14:textId="77777777" w:rsidR="006775CE" w:rsidRPr="009477BD" w:rsidRDefault="006775CE" w:rsidP="0054495A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C1A781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43E672" w14:textId="77777777" w:rsidR="00D064BD" w:rsidRPr="009477BD" w:rsidRDefault="00D064BD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477B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ส่วนที่ </w:t>
      </w:r>
      <w:r w:rsidRPr="009477BD">
        <w:rPr>
          <w:rFonts w:ascii="TH SarabunPSK" w:hAnsi="TH SarabunPSK" w:cs="TH SarabunPSK"/>
          <w:b/>
          <w:bCs/>
          <w:sz w:val="72"/>
          <w:szCs w:val="72"/>
        </w:rPr>
        <w:t>1</w:t>
      </w:r>
    </w:p>
    <w:p w14:paraId="5DEC4A13" w14:textId="77777777" w:rsidR="0054495A" w:rsidRPr="009477BD" w:rsidRDefault="00D064BD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477BD">
        <w:rPr>
          <w:rFonts w:ascii="TH SarabunPSK" w:hAnsi="TH SarabunPSK" w:cs="TH SarabunPSK"/>
          <w:b/>
          <w:bCs/>
          <w:sz w:val="48"/>
          <w:szCs w:val="48"/>
          <w:cs/>
        </w:rPr>
        <w:t>ข้อมูลเบื้องต้นของ</w:t>
      </w:r>
      <w:r w:rsidR="001D6376">
        <w:rPr>
          <w:rFonts w:ascii="TH SarabunPSK" w:hAnsi="TH SarabunPSK" w:cs="TH SarabunPSK" w:hint="cs"/>
          <w:b/>
          <w:bCs/>
          <w:sz w:val="48"/>
          <w:szCs w:val="48"/>
          <w:cs/>
        </w:rPr>
        <w:t>คณะ</w:t>
      </w:r>
    </w:p>
    <w:p w14:paraId="4CE2B09D" w14:textId="546F8F67" w:rsidR="006775CE" w:rsidRPr="009477BD" w:rsidRDefault="00D064BD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477BD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="00BA2D3E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6774CD">
        <w:rPr>
          <w:rFonts w:ascii="TH SarabunPSK" w:hAnsi="TH SarabunPSK" w:cs="TH SarabunPSK"/>
          <w:b/>
          <w:bCs/>
          <w:sz w:val="48"/>
          <w:szCs w:val="48"/>
        </w:rPr>
        <w:t>4</w:t>
      </w:r>
    </w:p>
    <w:p w14:paraId="2F9E5E96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99F7B61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4D1EBE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7A12514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186A18" w14:textId="77777777" w:rsidR="006775CE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AB2868" w14:textId="77777777" w:rsidR="001A0AC8" w:rsidRDefault="001A0AC8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3A0A33" w14:textId="77777777" w:rsidR="001A0AC8" w:rsidRDefault="001A0AC8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1A6405C" w14:textId="77777777" w:rsidR="001A0AC8" w:rsidRDefault="001A0AC8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FFF0C0" w14:textId="77777777" w:rsidR="001A0AC8" w:rsidRDefault="001A0AC8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2C3BBCF" w14:textId="77777777" w:rsidR="001A0AC8" w:rsidRDefault="001A0AC8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08C7AB" w14:textId="77777777" w:rsidR="001A0AC8" w:rsidRDefault="001A0AC8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E0D24C" w14:textId="77777777" w:rsidR="001A0AC8" w:rsidRDefault="001A0AC8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W w:w="7578" w:type="dxa"/>
        <w:tblLook w:val="04A0" w:firstRow="1" w:lastRow="0" w:firstColumn="1" w:lastColumn="0" w:noHBand="0" w:noVBand="1"/>
      </w:tblPr>
      <w:tblGrid>
        <w:gridCol w:w="7578"/>
      </w:tblGrid>
      <w:tr w:rsidR="001A0AC8" w:rsidRPr="00160BA0" w14:paraId="5B38708F" w14:textId="77777777" w:rsidTr="001A0AC8">
        <w:trPr>
          <w:trHeight w:val="480"/>
        </w:trPr>
        <w:tc>
          <w:tcPr>
            <w:tcW w:w="7578" w:type="dxa"/>
            <w:shd w:val="clear" w:color="auto" w:fill="auto"/>
            <w:vAlign w:val="center"/>
            <w:hideMark/>
          </w:tcPr>
          <w:p w14:paraId="44F08C05" w14:textId="77777777" w:rsidR="001A0AC8" w:rsidRPr="00160BA0" w:rsidRDefault="001A0AC8" w:rsidP="001A0AC8">
            <w:pPr>
              <w:pStyle w:val="afe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ประวัติความเป็นมา</w:t>
            </w:r>
          </w:p>
        </w:tc>
      </w:tr>
      <w:tr w:rsidR="001A0AC8" w:rsidRPr="00160BA0" w14:paraId="69A9D536" w14:textId="77777777" w:rsidTr="001A0AC8">
        <w:trPr>
          <w:trHeight w:val="480"/>
        </w:trPr>
        <w:tc>
          <w:tcPr>
            <w:tcW w:w="7578" w:type="dxa"/>
            <w:shd w:val="clear" w:color="auto" w:fill="auto"/>
            <w:vAlign w:val="center"/>
            <w:hideMark/>
          </w:tcPr>
          <w:p w14:paraId="1F430880" w14:textId="77777777" w:rsidR="001A0AC8" w:rsidRPr="00160BA0" w:rsidRDefault="001A0AC8" w:rsidP="001A0AC8">
            <w:pPr>
              <w:pStyle w:val="afe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วิสัยทัศน์</w:t>
            </w:r>
          </w:p>
        </w:tc>
      </w:tr>
      <w:tr w:rsidR="001A0AC8" w:rsidRPr="00160BA0" w14:paraId="5709BFC3" w14:textId="77777777" w:rsidTr="001A0AC8">
        <w:trPr>
          <w:trHeight w:val="440"/>
        </w:trPr>
        <w:tc>
          <w:tcPr>
            <w:tcW w:w="7578" w:type="dxa"/>
            <w:shd w:val="clear" w:color="auto" w:fill="auto"/>
            <w:vAlign w:val="center"/>
            <w:hideMark/>
          </w:tcPr>
          <w:p w14:paraId="33657A18" w14:textId="77777777" w:rsidR="001A0AC8" w:rsidRPr="00160BA0" w:rsidRDefault="001A0AC8" w:rsidP="001A0AC8">
            <w:pPr>
              <w:pStyle w:val="afe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พันธกิจ</w:t>
            </w:r>
          </w:p>
        </w:tc>
      </w:tr>
      <w:tr w:rsidR="001A0AC8" w:rsidRPr="00160BA0" w14:paraId="42B3FB26" w14:textId="77777777" w:rsidTr="001A0AC8">
        <w:trPr>
          <w:trHeight w:val="480"/>
        </w:trPr>
        <w:tc>
          <w:tcPr>
            <w:tcW w:w="7578" w:type="dxa"/>
            <w:shd w:val="clear" w:color="auto" w:fill="auto"/>
            <w:vAlign w:val="center"/>
            <w:hideMark/>
          </w:tcPr>
          <w:p w14:paraId="2C0E7BE6" w14:textId="77777777" w:rsidR="001A0AC8" w:rsidRPr="00160BA0" w:rsidRDefault="001A0AC8" w:rsidP="001A0AC8">
            <w:pPr>
              <w:pStyle w:val="afe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เอกลักษณ์</w:t>
            </w:r>
          </w:p>
        </w:tc>
      </w:tr>
      <w:tr w:rsidR="001A0AC8" w:rsidRPr="00160BA0" w14:paraId="368D78D4" w14:textId="77777777" w:rsidTr="001A0AC8">
        <w:trPr>
          <w:trHeight w:val="480"/>
        </w:trPr>
        <w:tc>
          <w:tcPr>
            <w:tcW w:w="7578" w:type="dxa"/>
            <w:shd w:val="clear" w:color="auto" w:fill="auto"/>
            <w:vAlign w:val="center"/>
            <w:hideMark/>
          </w:tcPr>
          <w:p w14:paraId="0DB6BD6B" w14:textId="77777777" w:rsidR="001A0AC8" w:rsidRPr="00160BA0" w:rsidRDefault="001A0AC8" w:rsidP="001A0AC8">
            <w:pPr>
              <w:pStyle w:val="afe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อัตลักษณ์</w:t>
            </w:r>
          </w:p>
        </w:tc>
      </w:tr>
      <w:tr w:rsidR="001A0AC8" w:rsidRPr="00160BA0" w14:paraId="68966053" w14:textId="77777777" w:rsidTr="001A0AC8">
        <w:trPr>
          <w:trHeight w:val="413"/>
        </w:trPr>
        <w:tc>
          <w:tcPr>
            <w:tcW w:w="7578" w:type="dxa"/>
            <w:shd w:val="clear" w:color="auto" w:fill="auto"/>
            <w:vAlign w:val="center"/>
            <w:hideMark/>
          </w:tcPr>
          <w:p w14:paraId="6C613760" w14:textId="77777777" w:rsidR="001A0AC8" w:rsidRPr="00160BA0" w:rsidRDefault="001A0AC8" w:rsidP="001A0AC8">
            <w:pPr>
              <w:pStyle w:val="afe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เป้าประสงค์</w:t>
            </w:r>
          </w:p>
        </w:tc>
      </w:tr>
      <w:tr w:rsidR="001A0AC8" w:rsidRPr="00160BA0" w14:paraId="7888772A" w14:textId="77777777" w:rsidTr="001A0AC8">
        <w:trPr>
          <w:trHeight w:val="480"/>
        </w:trPr>
        <w:tc>
          <w:tcPr>
            <w:tcW w:w="7578" w:type="dxa"/>
            <w:shd w:val="clear" w:color="auto" w:fill="auto"/>
            <w:vAlign w:val="center"/>
            <w:hideMark/>
          </w:tcPr>
          <w:p w14:paraId="6BFA3321" w14:textId="77777777" w:rsidR="001A0AC8" w:rsidRPr="00160BA0" w:rsidRDefault="001A0AC8" w:rsidP="001A0AC8">
            <w:pPr>
              <w:pStyle w:val="afe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โครงสร้าง</w:t>
            </w: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คณะ</w:t>
            </w:r>
            <w:r w:rsidRPr="00160B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และการบริหาร</w:t>
            </w:r>
          </w:p>
        </w:tc>
      </w:tr>
      <w:tr w:rsidR="001A0AC8" w:rsidRPr="00160BA0" w14:paraId="7996B65F" w14:textId="77777777" w:rsidTr="001A0AC8">
        <w:trPr>
          <w:trHeight w:val="480"/>
        </w:trPr>
        <w:tc>
          <w:tcPr>
            <w:tcW w:w="7578" w:type="dxa"/>
            <w:shd w:val="clear" w:color="auto" w:fill="auto"/>
            <w:vAlign w:val="center"/>
            <w:hideMark/>
          </w:tcPr>
          <w:p w14:paraId="265081F7" w14:textId="77777777" w:rsidR="001A0AC8" w:rsidRPr="00160BA0" w:rsidRDefault="001A0AC8" w:rsidP="001A0AC8">
            <w:pPr>
              <w:pStyle w:val="afe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คณะกรรมการบริหารและผู้บริหาร</w:t>
            </w: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คณะ</w:t>
            </w:r>
          </w:p>
        </w:tc>
      </w:tr>
      <w:tr w:rsidR="001A0AC8" w:rsidRPr="00160BA0" w14:paraId="0271A9C9" w14:textId="77777777" w:rsidTr="001A0AC8">
        <w:trPr>
          <w:trHeight w:val="377"/>
        </w:trPr>
        <w:tc>
          <w:tcPr>
            <w:tcW w:w="7578" w:type="dxa"/>
            <w:shd w:val="clear" w:color="auto" w:fill="auto"/>
            <w:vAlign w:val="center"/>
            <w:hideMark/>
          </w:tcPr>
          <w:p w14:paraId="25DF4BF5" w14:textId="77777777" w:rsidR="001A0AC8" w:rsidRPr="00160BA0" w:rsidRDefault="001A0AC8" w:rsidP="001A0AC8">
            <w:pPr>
              <w:pStyle w:val="afe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ข้อมูลบุคลากร</w:t>
            </w:r>
          </w:p>
        </w:tc>
      </w:tr>
      <w:tr w:rsidR="001A0AC8" w:rsidRPr="00160BA0" w14:paraId="3E111503" w14:textId="77777777" w:rsidTr="001A0AC8">
        <w:trPr>
          <w:trHeight w:val="480"/>
        </w:trPr>
        <w:tc>
          <w:tcPr>
            <w:tcW w:w="7578" w:type="dxa"/>
            <w:shd w:val="clear" w:color="auto" w:fill="auto"/>
            <w:vAlign w:val="center"/>
            <w:hideMark/>
          </w:tcPr>
          <w:p w14:paraId="5D8B24D6" w14:textId="77777777" w:rsidR="001A0AC8" w:rsidRPr="00160BA0" w:rsidRDefault="001A0AC8" w:rsidP="001A0AC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1</w:t>
            </w:r>
            <w:r w:rsidRPr="00160BA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0</w:t>
            </w: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 ข้อมูลนักศึกษา</w:t>
            </w:r>
          </w:p>
        </w:tc>
      </w:tr>
      <w:tr w:rsidR="001A0AC8" w:rsidRPr="00160BA0" w14:paraId="6D25FEE3" w14:textId="77777777" w:rsidTr="001A0AC8">
        <w:trPr>
          <w:trHeight w:val="480"/>
        </w:trPr>
        <w:tc>
          <w:tcPr>
            <w:tcW w:w="7578" w:type="dxa"/>
            <w:shd w:val="clear" w:color="auto" w:fill="auto"/>
            <w:vAlign w:val="center"/>
            <w:hideMark/>
          </w:tcPr>
          <w:p w14:paraId="305FFAD1" w14:textId="77777777" w:rsidR="001A0AC8" w:rsidRPr="00160BA0" w:rsidRDefault="001A0AC8" w:rsidP="001A0AC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1</w:t>
            </w:r>
            <w:r w:rsidRPr="00160BA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</w:t>
            </w: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 ข้อมูลหลักสูตรที่เปิดสอน</w:t>
            </w:r>
          </w:p>
        </w:tc>
      </w:tr>
      <w:tr w:rsidR="001A0AC8" w:rsidRPr="00160BA0" w14:paraId="345EB433" w14:textId="77777777" w:rsidTr="001A0AC8">
        <w:trPr>
          <w:trHeight w:val="480"/>
        </w:trPr>
        <w:tc>
          <w:tcPr>
            <w:tcW w:w="7578" w:type="dxa"/>
            <w:shd w:val="clear" w:color="auto" w:fill="auto"/>
            <w:vAlign w:val="center"/>
            <w:hideMark/>
          </w:tcPr>
          <w:p w14:paraId="65B037EF" w14:textId="77777777" w:rsidR="001A0AC8" w:rsidRPr="00160BA0" w:rsidRDefault="001A0AC8" w:rsidP="001A0AC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1</w:t>
            </w:r>
            <w:r w:rsidRPr="00160BA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</w:t>
            </w:r>
            <w:r w:rsidRPr="00160B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 ข้อมูลงบประมาณ</w:t>
            </w:r>
          </w:p>
        </w:tc>
      </w:tr>
    </w:tbl>
    <w:p w14:paraId="3033E357" w14:textId="77777777" w:rsidR="001A0AC8" w:rsidRDefault="001A0AC8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A56023" w14:textId="77777777" w:rsidR="001A0AC8" w:rsidRPr="009477BD" w:rsidRDefault="001A0AC8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0660F42" w14:textId="77777777" w:rsidR="00123D0F" w:rsidRPr="009477BD" w:rsidRDefault="00123D0F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6642A12" w14:textId="77777777" w:rsidR="006775CE" w:rsidRPr="009477BD" w:rsidRDefault="006775CE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BAEDF3C" w14:textId="77777777" w:rsidR="00D064BD" w:rsidRPr="009477BD" w:rsidRDefault="00D064BD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B6F3CF" w14:textId="77777777" w:rsidR="00D064BD" w:rsidRPr="009477BD" w:rsidRDefault="00D064BD" w:rsidP="0038678D">
      <w:pPr>
        <w:tabs>
          <w:tab w:val="left" w:pos="299"/>
          <w:tab w:val="right" w:pos="4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B44582" w14:textId="77777777" w:rsidR="00D064BD" w:rsidRPr="009477BD" w:rsidRDefault="00D064BD" w:rsidP="0054495A">
      <w:pPr>
        <w:tabs>
          <w:tab w:val="left" w:pos="299"/>
          <w:tab w:val="right" w:pos="4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44"/>
        </w:rPr>
      </w:pPr>
    </w:p>
    <w:p w14:paraId="5DDB6910" w14:textId="77777777" w:rsidR="00C426ED" w:rsidRPr="009477BD" w:rsidRDefault="00C426ED" w:rsidP="0054495A">
      <w:pPr>
        <w:tabs>
          <w:tab w:val="left" w:pos="299"/>
          <w:tab w:val="right" w:pos="4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44"/>
        </w:rPr>
      </w:pPr>
    </w:p>
    <w:p w14:paraId="455A66AD" w14:textId="77777777" w:rsidR="00321BA6" w:rsidRPr="009477BD" w:rsidRDefault="00321BA6" w:rsidP="00160BA0">
      <w:pPr>
        <w:tabs>
          <w:tab w:val="left" w:pos="299"/>
          <w:tab w:val="right" w:pos="4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  <w:sectPr w:rsidR="00321BA6" w:rsidRPr="009477BD" w:rsidSect="007A782B">
          <w:pgSz w:w="11906" w:h="16838" w:code="9"/>
          <w:pgMar w:top="1440" w:right="1440" w:bottom="1440" w:left="2160" w:header="1440" w:footer="576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start="1"/>
          <w:cols w:space="720"/>
          <w:titlePg/>
          <w:docGrid w:linePitch="360"/>
        </w:sectPr>
      </w:pPr>
    </w:p>
    <w:p w14:paraId="3821C8D9" w14:textId="77777777" w:rsidR="0062571C" w:rsidRPr="009477BD" w:rsidRDefault="0062571C" w:rsidP="00160BA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44"/>
        </w:rPr>
      </w:pPr>
    </w:p>
    <w:p w14:paraId="03230A0C" w14:textId="77777777" w:rsidR="00160BA0" w:rsidRDefault="00160BA0" w:rsidP="001D637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2452055" w14:textId="77777777" w:rsidR="00160BA0" w:rsidRDefault="00160BA0" w:rsidP="001D637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0F66300" w14:textId="77777777" w:rsidR="00160BA0" w:rsidRDefault="00160BA0" w:rsidP="001D637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740ED29" w14:textId="77777777" w:rsidR="00160BA0" w:rsidRDefault="00160BA0" w:rsidP="00160BA0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40D728E4" w14:textId="77777777" w:rsidR="001D6376" w:rsidRPr="0062571C" w:rsidRDefault="001D6376" w:rsidP="001D637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2571C">
        <w:rPr>
          <w:rFonts w:ascii="TH SarabunPSK" w:hAnsi="TH SarabunPSK" w:cs="TH SarabunPSK"/>
          <w:b/>
          <w:bCs/>
          <w:sz w:val="72"/>
          <w:szCs w:val="72"/>
          <w:cs/>
        </w:rPr>
        <w:t xml:space="preserve">ส่วนที่ </w:t>
      </w:r>
      <w:r w:rsidRPr="0062571C">
        <w:rPr>
          <w:rFonts w:ascii="TH SarabunPSK" w:hAnsi="TH SarabunPSK" w:cs="TH SarabunPSK"/>
          <w:b/>
          <w:bCs/>
          <w:sz w:val="72"/>
          <w:szCs w:val="72"/>
        </w:rPr>
        <w:t>2</w:t>
      </w:r>
    </w:p>
    <w:p w14:paraId="19489B5B" w14:textId="77777777" w:rsidR="001D6376" w:rsidRDefault="001D6376" w:rsidP="001D637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2571C">
        <w:rPr>
          <w:rFonts w:ascii="TH SarabunPSK" w:hAnsi="TH SarabunPSK" w:cs="TH SarabunPSK"/>
          <w:b/>
          <w:bCs/>
          <w:sz w:val="44"/>
          <w:szCs w:val="44"/>
          <w:cs/>
        </w:rPr>
        <w:t>ผลการดำเนินงานและผลการประเมินตนเองตามตัวบ่งชี้</w:t>
      </w:r>
    </w:p>
    <w:p w14:paraId="0875B08E" w14:textId="77777777" w:rsidR="006774CD" w:rsidRDefault="001D6376" w:rsidP="001D637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2571C">
        <w:rPr>
          <w:rFonts w:ascii="TH SarabunPSK" w:hAnsi="TH SarabunPSK" w:cs="TH SarabunPSK"/>
          <w:b/>
          <w:bCs/>
          <w:sz w:val="44"/>
          <w:szCs w:val="44"/>
          <w:cs/>
        </w:rPr>
        <w:t>การประเมินคุณภาพการศึกษาภายใน</w:t>
      </w:r>
    </w:p>
    <w:p w14:paraId="117CB473" w14:textId="2602FCE6" w:rsidR="001D6376" w:rsidRPr="0062571C" w:rsidRDefault="001D6376" w:rsidP="001D637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2571C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ประจำปีการศึกษา </w:t>
      </w:r>
      <w:r w:rsidR="00BA2D3E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6774CD">
        <w:rPr>
          <w:rFonts w:ascii="TH SarabunPSK" w:hAnsi="TH SarabunPSK" w:cs="TH SarabunPSK"/>
          <w:b/>
          <w:bCs/>
          <w:sz w:val="44"/>
          <w:szCs w:val="44"/>
        </w:rPr>
        <w:t>4</w:t>
      </w:r>
    </w:p>
    <w:p w14:paraId="782350B4" w14:textId="77777777" w:rsidR="0061218D" w:rsidRPr="001D6376" w:rsidRDefault="0061218D" w:rsidP="00134AE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44"/>
        </w:rPr>
      </w:pPr>
    </w:p>
    <w:p w14:paraId="7DDBFAAE" w14:textId="77777777" w:rsidR="0061218D" w:rsidRPr="009477BD" w:rsidRDefault="0061218D" w:rsidP="00876E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B2CD7A0" w14:textId="77777777" w:rsidR="0061218D" w:rsidRPr="009477BD" w:rsidRDefault="0061218D" w:rsidP="00876E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258FD0E" w14:textId="77777777" w:rsidR="0061218D" w:rsidRPr="009477BD" w:rsidRDefault="0061218D" w:rsidP="00876E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F0B32A" w14:textId="77777777" w:rsidR="0061218D" w:rsidRPr="009477BD" w:rsidRDefault="0061218D" w:rsidP="00876E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F162B1F" w14:textId="77777777" w:rsidR="0061218D" w:rsidRPr="009477BD" w:rsidRDefault="0061218D" w:rsidP="00876E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814570" w14:textId="77777777" w:rsidR="0061218D" w:rsidRPr="009477BD" w:rsidRDefault="0061218D" w:rsidP="00876E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A51B939" w14:textId="77777777" w:rsidR="0061218D" w:rsidRPr="009477BD" w:rsidRDefault="0061218D" w:rsidP="00876E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C3B89E2" w14:textId="77777777" w:rsidR="0062571C" w:rsidRPr="009477BD" w:rsidRDefault="0062571C" w:rsidP="00876E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259C8F" w14:textId="77777777" w:rsidR="00575729" w:rsidRPr="009477BD" w:rsidRDefault="00575729" w:rsidP="0061218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44"/>
        </w:rPr>
        <w:sectPr w:rsidR="00575729" w:rsidRPr="009477BD" w:rsidSect="007A782B">
          <w:pgSz w:w="11906" w:h="16838" w:code="9"/>
          <w:pgMar w:top="1440" w:right="1440" w:bottom="1440" w:left="2160" w:header="1440" w:footer="576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20"/>
          <w:titlePg/>
          <w:docGrid w:linePitch="360"/>
        </w:sectPr>
      </w:pPr>
    </w:p>
    <w:p w14:paraId="14F404BA" w14:textId="77777777" w:rsidR="00984368" w:rsidRPr="00575729" w:rsidRDefault="00984368" w:rsidP="009843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75729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ส่วนที่ 2</w:t>
      </w:r>
    </w:p>
    <w:p w14:paraId="706600D3" w14:textId="77777777" w:rsidR="00984368" w:rsidRDefault="00984368" w:rsidP="009843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5729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ผลการดำเนินงานและผลการประเมินตนเองตามตัวบ่งชี้การประเมิน</w:t>
      </w:r>
    </w:p>
    <w:p w14:paraId="143A93C5" w14:textId="68D1E094" w:rsidR="00575729" w:rsidRPr="00984368" w:rsidRDefault="00984368" w:rsidP="009843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5729">
        <w:rPr>
          <w:rFonts w:ascii="TH SarabunPSK" w:hAnsi="TH SarabunPSK" w:cs="TH SarabunPSK"/>
          <w:b/>
          <w:bCs/>
          <w:sz w:val="36"/>
          <w:szCs w:val="36"/>
          <w:cs/>
        </w:rPr>
        <w:t>คุณภาพการศึกษาภายใน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BA2D3E">
        <w:rPr>
          <w:rFonts w:ascii="TH SarabunPSK" w:hAnsi="TH SarabunPSK" w:cs="TH SarabunPSK"/>
          <w:b/>
          <w:bCs/>
          <w:sz w:val="36"/>
          <w:szCs w:val="36"/>
        </w:rPr>
        <w:t>6</w:t>
      </w:r>
      <w:r w:rsidR="006774CD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26439C73" w14:textId="77777777" w:rsidR="0013169B" w:rsidRPr="00214E73" w:rsidRDefault="0013169B" w:rsidP="0062571C">
      <w:pPr>
        <w:spacing w:line="0" w:lineRule="atLeast"/>
        <w:ind w:firstLine="963"/>
        <w:jc w:val="thaiDistribute"/>
        <w:rPr>
          <w:rFonts w:ascii="TH SarabunPSK" w:hAnsi="TH SarabunPSK" w:cs="TH SarabunPSK"/>
          <w:sz w:val="16"/>
          <w:szCs w:val="16"/>
        </w:rPr>
      </w:pPr>
    </w:p>
    <w:p w14:paraId="0C105E6B" w14:textId="578EDF97" w:rsidR="006774CD" w:rsidRDefault="001D6376" w:rsidP="004945C4">
      <w:pPr>
        <w:spacing w:after="240" w:line="0" w:lineRule="atLeast"/>
        <w:ind w:firstLine="9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375F32" w:rsidRPr="009477BD">
        <w:rPr>
          <w:rFonts w:ascii="TH SarabunPSK" w:hAnsi="TH SarabunPSK" w:cs="TH SarabunPSK"/>
          <w:sz w:val="32"/>
          <w:szCs w:val="32"/>
          <w:cs/>
        </w:rPr>
        <w:t>การประกันคุ</w:t>
      </w:r>
      <w:r>
        <w:rPr>
          <w:rFonts w:ascii="TH SarabunPSK" w:hAnsi="TH SarabunPSK" w:cs="TH SarabunPSK"/>
          <w:sz w:val="32"/>
          <w:szCs w:val="32"/>
          <w:cs/>
        </w:rPr>
        <w:t xml:space="preserve">ณภาพการศึกษาภายใน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ระดับคณะ ประกอบด้วย ผลการดำเนินงานระดับหลักสูตร  และเพิ่มเติมตัวบ่งชี้ที่ดำเนินการในระดับคณะ จำนวน </w:t>
      </w:r>
      <w:r w:rsidR="004945C4">
        <w:rPr>
          <w:rFonts w:ascii="TH SarabunPSK" w:eastAsia="CordiaNew" w:hAnsi="TH SarabunPSK" w:cs="TH SarabunPSK"/>
          <w:spacing w:val="-12"/>
          <w:sz w:val="32"/>
          <w:szCs w:val="32"/>
        </w:rPr>
        <w:t>8</w:t>
      </w:r>
      <w:r w:rsidR="00070001" w:rsidRPr="009477BD">
        <w:rPr>
          <w:rFonts w:ascii="TH SarabunPSK" w:eastAsia="CordiaNew" w:hAnsi="TH SarabunPSK" w:cs="TH SarabunPSK"/>
          <w:spacing w:val="-12"/>
          <w:sz w:val="32"/>
          <w:szCs w:val="32"/>
        </w:rPr>
        <w:t xml:space="preserve"> </w:t>
      </w:r>
      <w:r w:rsidR="00070001" w:rsidRPr="009477BD">
        <w:rPr>
          <w:rFonts w:ascii="TH SarabunPSK" w:eastAsia="CordiaNew" w:hAnsi="TH SarabunPSK" w:cs="TH SarabunPSK"/>
          <w:spacing w:val="-12"/>
          <w:sz w:val="32"/>
          <w:szCs w:val="32"/>
          <w:cs/>
        </w:rPr>
        <w:t>องค์ประกอบ</w:t>
      </w:r>
      <w:r w:rsidR="00BB2815">
        <w:rPr>
          <w:rFonts w:ascii="TH SarabunPSK" w:eastAsia="CordiaNew" w:hAnsi="TH SarabunPSK" w:cs="TH SarabunPSK" w:hint="cs"/>
          <w:spacing w:val="-12"/>
          <w:sz w:val="32"/>
          <w:szCs w:val="32"/>
          <w:cs/>
        </w:rPr>
        <w:t xml:space="preserve"> </w:t>
      </w:r>
      <w:r w:rsidR="004945C4">
        <w:rPr>
          <w:rFonts w:ascii="TH SarabunPSK" w:eastAsia="CordiaNew" w:hAnsi="TH SarabunPSK" w:cs="TH SarabunPSK" w:hint="cs"/>
          <w:spacing w:val="-12"/>
          <w:sz w:val="32"/>
          <w:szCs w:val="32"/>
          <w:cs/>
        </w:rPr>
        <w:t>20</w:t>
      </w:r>
      <w:r w:rsidR="006C60F8" w:rsidRPr="009477BD">
        <w:rPr>
          <w:rFonts w:ascii="TH SarabunPSK" w:eastAsia="CordiaNew" w:hAnsi="TH SarabunPSK" w:cs="TH SarabunPSK"/>
          <w:spacing w:val="-12"/>
          <w:sz w:val="32"/>
          <w:szCs w:val="32"/>
        </w:rPr>
        <w:t xml:space="preserve"> </w:t>
      </w:r>
      <w:r w:rsidR="00375F32" w:rsidRPr="009477BD">
        <w:rPr>
          <w:rFonts w:ascii="TH SarabunPSK" w:eastAsia="CordiaNew" w:hAnsi="TH SarabunPSK" w:cs="TH SarabunPSK"/>
          <w:spacing w:val="-12"/>
          <w:sz w:val="32"/>
          <w:szCs w:val="32"/>
          <w:cs/>
        </w:rPr>
        <w:t xml:space="preserve"> ตัวบ่งชี้</w:t>
      </w:r>
      <w:r w:rsidR="00375F32" w:rsidRPr="009477BD">
        <w:rPr>
          <w:rFonts w:ascii="TH SarabunPSK" w:hAnsi="TH SarabunPSK" w:cs="TH SarabunPSK"/>
          <w:sz w:val="32"/>
          <w:szCs w:val="32"/>
          <w:cs/>
        </w:rPr>
        <w:t>มีรายละเอียดของตัวบ่งชี้และ</w:t>
      </w:r>
      <w:r w:rsidR="00DD5380" w:rsidRPr="009477BD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375F32" w:rsidRPr="009477BD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="00DD5380" w:rsidRPr="009477BD">
        <w:rPr>
          <w:rFonts w:ascii="TH SarabunPSK" w:hAnsi="TH SarabunPSK" w:cs="TH SarabunPSK" w:hint="cs"/>
          <w:sz w:val="32"/>
          <w:szCs w:val="32"/>
          <w:cs/>
        </w:rPr>
        <w:t>ในแต่ละตัวบ่งชี้</w:t>
      </w:r>
      <w:r w:rsidR="00375F32" w:rsidRPr="009477B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3544"/>
        <w:gridCol w:w="1134"/>
      </w:tblGrid>
      <w:tr w:rsidR="001D6376" w:rsidRPr="00961077" w14:paraId="304991E8" w14:textId="77777777" w:rsidTr="004945C4">
        <w:trPr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1679C2" w14:textId="617638BC" w:rsidR="001D6376" w:rsidRPr="00961077" w:rsidRDefault="008B3A2B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  <w:r w:rsidR="001D6376" w:rsidRPr="009610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คุณภาพคณะ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3949EA15" w14:textId="77777777" w:rsidR="001D6376" w:rsidRPr="00961077" w:rsidRDefault="001D6376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63A602F7" w14:textId="77777777" w:rsidR="001D6376" w:rsidRPr="00961077" w:rsidRDefault="001D6376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2CCA7AD" w14:textId="77777777" w:rsidR="001D6376" w:rsidRPr="00961077" w:rsidRDefault="001D6376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4945C4" w:rsidRPr="00961077" w14:paraId="18DF8DF4" w14:textId="77777777" w:rsidTr="004945C4">
        <w:tc>
          <w:tcPr>
            <w:tcW w:w="1560" w:type="dxa"/>
            <w:vMerge w:val="restart"/>
          </w:tcPr>
          <w:p w14:paraId="116F4714" w14:textId="77777777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3543" w:type="dxa"/>
          </w:tcPr>
          <w:p w14:paraId="75067CEA" w14:textId="449FA88B" w:rsidR="004945C4" w:rsidRPr="00961077" w:rsidRDefault="004945C4" w:rsidP="004945C4">
            <w:pPr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391E95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1.1 </w:t>
            </w:r>
            <w:r w:rsidRPr="00391E95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ผลการบริหารจัดการหลักสูตรโดยรวม</w:t>
            </w:r>
            <w:r w:rsidRPr="00391E95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(สกอ.</w:t>
            </w:r>
            <w:r w:rsidRPr="00391E95">
              <w:rPr>
                <w:rFonts w:ascii="TH SarabunPSK" w:hAnsi="TH SarabunPSK" w:cs="TH SarabunPSK"/>
                <w:kern w:val="24"/>
                <w:sz w:val="32"/>
                <w:szCs w:val="32"/>
              </w:rPr>
              <w:t>1.1</w:t>
            </w:r>
            <w:r w:rsidRPr="00391E95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14F3151F" w14:textId="103EDF64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ค่าเฉลี่ยของระดับคุณภาพของทุกหลักสูตรที่คณะ</w:t>
            </w:r>
            <w:r w:rsidRPr="00391E95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และมหาวิทยาลัย</w:t>
            </w:r>
            <w:r w:rsidRPr="00391E95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134" w:type="dxa"/>
          </w:tcPr>
          <w:p w14:paraId="4C7E0055" w14:textId="77777777" w:rsidR="004945C4" w:rsidRPr="00961077" w:rsidRDefault="004945C4" w:rsidP="004945C4">
            <w:pP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</w:p>
        </w:tc>
      </w:tr>
      <w:tr w:rsidR="004945C4" w:rsidRPr="00961077" w14:paraId="295D094C" w14:textId="77777777" w:rsidTr="008B3A2B">
        <w:trPr>
          <w:trHeight w:val="978"/>
        </w:trPr>
        <w:tc>
          <w:tcPr>
            <w:tcW w:w="1560" w:type="dxa"/>
            <w:vMerge/>
          </w:tcPr>
          <w:p w14:paraId="535591A5" w14:textId="77777777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14C15623" w14:textId="1BDE49E6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1.2 ร้อยละการได้งานทำของบัณฑิตในเขตพื้นที่บริการของมหาวิทยาลัย (</w:t>
            </w:r>
            <w:r w:rsidRPr="00391E95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PE</w:t>
            </w:r>
            <w:r w:rsidRPr="00391E95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1)</w:t>
            </w:r>
          </w:p>
        </w:tc>
        <w:tc>
          <w:tcPr>
            <w:tcW w:w="3544" w:type="dxa"/>
          </w:tcPr>
          <w:p w14:paraId="58124578" w14:textId="746E617E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91E95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ร้อยละการได้งานทำของบัณฑิตในเขตพื้นที่บริการของมหาวิทยาลัย</w:t>
            </w:r>
          </w:p>
        </w:tc>
        <w:tc>
          <w:tcPr>
            <w:tcW w:w="1134" w:type="dxa"/>
          </w:tcPr>
          <w:p w14:paraId="4FFFF4BE" w14:textId="77777777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45C4" w:rsidRPr="00961077" w14:paraId="5577807A" w14:textId="77777777" w:rsidTr="008B3A2B">
        <w:trPr>
          <w:trHeight w:val="978"/>
        </w:trPr>
        <w:tc>
          <w:tcPr>
            <w:tcW w:w="1560" w:type="dxa"/>
            <w:vMerge/>
            <w:tcBorders>
              <w:bottom w:val="nil"/>
            </w:tcBorders>
          </w:tcPr>
          <w:p w14:paraId="713A6E24" w14:textId="77777777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69A04A7F" w14:textId="75E7ABD9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1.3 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อาจารย์ประจำคณะที่มีคุณวุฒิปริญญาเอก (สกอ.1.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4556C7DF" w14:textId="69DF089A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ร้อยละของอาจารย์ประจำคณะที่มีคุณวุฒิปริญญาเอก</w:t>
            </w:r>
          </w:p>
        </w:tc>
        <w:tc>
          <w:tcPr>
            <w:tcW w:w="1134" w:type="dxa"/>
          </w:tcPr>
          <w:p w14:paraId="2D3E98C5" w14:textId="77777777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45C4" w:rsidRPr="00961077" w14:paraId="16B786EB" w14:textId="77777777" w:rsidTr="004945C4">
        <w:trPr>
          <w:trHeight w:val="994"/>
        </w:trPr>
        <w:tc>
          <w:tcPr>
            <w:tcW w:w="1560" w:type="dxa"/>
            <w:vMerge w:val="restart"/>
            <w:tcBorders>
              <w:top w:val="nil"/>
            </w:tcBorders>
          </w:tcPr>
          <w:p w14:paraId="6488AA06" w14:textId="77777777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69EFA2FC" w14:textId="1236BA79" w:rsidR="004945C4" w:rsidRPr="00961077" w:rsidRDefault="004945C4" w:rsidP="004945C4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1.4 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สกอ.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>1.3)</w:t>
            </w:r>
          </w:p>
        </w:tc>
        <w:tc>
          <w:tcPr>
            <w:tcW w:w="3544" w:type="dxa"/>
          </w:tcPr>
          <w:p w14:paraId="294C9296" w14:textId="03E8371C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ร้อยละของอาจารย์ประจำคณะที่ดำรงตำแหน่งทางวิชาการ</w:t>
            </w:r>
          </w:p>
        </w:tc>
        <w:tc>
          <w:tcPr>
            <w:tcW w:w="1134" w:type="dxa"/>
          </w:tcPr>
          <w:p w14:paraId="79A053B0" w14:textId="77777777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45C4" w:rsidRPr="00961077" w14:paraId="51C7B89D" w14:textId="77777777" w:rsidTr="004945C4">
        <w:trPr>
          <w:trHeight w:val="979"/>
        </w:trPr>
        <w:tc>
          <w:tcPr>
            <w:tcW w:w="1560" w:type="dxa"/>
            <w:vMerge/>
          </w:tcPr>
          <w:p w14:paraId="19BFA224" w14:textId="77777777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7BBFE77" w14:textId="7FB61522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1.5 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จำนวนนักศึกษาเต็มเวลาเทียบเท่าต่อจำนวนอาจารย์ประจำ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(สกอ.1.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321E0EB2" w14:textId="7EF00C00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สัดส่วนจำนวนนักศึกษาเต็มเวลาเทียบเท่าต่อจำนวนอาจารย์ประจำ</w:t>
            </w:r>
          </w:p>
        </w:tc>
        <w:tc>
          <w:tcPr>
            <w:tcW w:w="1134" w:type="dxa"/>
          </w:tcPr>
          <w:p w14:paraId="462698FB" w14:textId="77777777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45C4" w:rsidRPr="00961077" w14:paraId="553D4379" w14:textId="77777777" w:rsidTr="004945C4">
        <w:trPr>
          <w:trHeight w:val="980"/>
        </w:trPr>
        <w:tc>
          <w:tcPr>
            <w:tcW w:w="1560" w:type="dxa"/>
            <w:vMerge/>
          </w:tcPr>
          <w:p w14:paraId="76023A4B" w14:textId="77777777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E835897" w14:textId="357ED8EA" w:rsidR="004945C4" w:rsidRPr="00961077" w:rsidRDefault="004945C4" w:rsidP="004945C4">
            <w:pPr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1.6 </w:t>
            </w:r>
            <w:r w:rsidRPr="00391E95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การบริการนักศึกษาระดับปริญญาตรี</w:t>
            </w:r>
            <w:r w:rsidRPr="00391E95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 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สกอ.</w:t>
            </w:r>
            <w:r w:rsidRPr="00391E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1.5)  (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สกอ.</w:t>
            </w:r>
            <w:r w:rsidRPr="00391E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สถาบัน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1.4)</w:t>
            </w:r>
          </w:p>
        </w:tc>
        <w:tc>
          <w:tcPr>
            <w:tcW w:w="3544" w:type="dxa"/>
          </w:tcPr>
          <w:p w14:paraId="1FEA70C0" w14:textId="66529126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เกณฑ์มาตรฐาน 6 ข้อ</w:t>
            </w:r>
          </w:p>
        </w:tc>
        <w:tc>
          <w:tcPr>
            <w:tcW w:w="1134" w:type="dxa"/>
          </w:tcPr>
          <w:p w14:paraId="7FF42BB2" w14:textId="77777777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45C4" w:rsidRPr="00961077" w14:paraId="5DE3D41F" w14:textId="77777777" w:rsidTr="004945C4">
        <w:trPr>
          <w:trHeight w:val="980"/>
        </w:trPr>
        <w:tc>
          <w:tcPr>
            <w:tcW w:w="1560" w:type="dxa"/>
            <w:vMerge/>
          </w:tcPr>
          <w:p w14:paraId="0CC4046A" w14:textId="77777777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8974CCE" w14:textId="77777777" w:rsidR="004945C4" w:rsidRPr="00391E95" w:rsidRDefault="004945C4" w:rsidP="004945C4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1.7 </w:t>
            </w:r>
            <w:r w:rsidRPr="00391E95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กิจกรรมนักศึกษา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  <w:p w14:paraId="56EA1838" w14:textId="2F6A20D3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(สกอ.</w:t>
            </w:r>
            <w:r w:rsidRPr="00391E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คณะ 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391E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391E95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</w:t>
            </w:r>
            <w:r w:rsidRPr="00391E95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สถาบัน </w:t>
            </w:r>
            <w:r w:rsidRPr="00391E95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1.5)</w:t>
            </w:r>
          </w:p>
        </w:tc>
        <w:tc>
          <w:tcPr>
            <w:tcW w:w="3544" w:type="dxa"/>
          </w:tcPr>
          <w:p w14:paraId="6DB001A5" w14:textId="157A1C04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เกณฑ์มาตรฐาน 6 ข้อ</w:t>
            </w:r>
          </w:p>
        </w:tc>
        <w:tc>
          <w:tcPr>
            <w:tcW w:w="1134" w:type="dxa"/>
          </w:tcPr>
          <w:p w14:paraId="143C06F6" w14:textId="77777777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45C4" w:rsidRPr="00961077" w14:paraId="74C19B29" w14:textId="77777777" w:rsidTr="004945C4">
        <w:trPr>
          <w:trHeight w:val="138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99C7C66" w14:textId="77777777" w:rsidR="004945C4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35D5735" w14:textId="2F76FAAF" w:rsidR="008B3A2B" w:rsidRPr="00961077" w:rsidRDefault="004945C4" w:rsidP="004945C4">
            <w:pPr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1.8 การพัฒนาศักยภาพของนักศึกษาด้านภาษาอังกฤษและดิจิ</w:t>
            </w:r>
            <w:r>
              <w:rPr>
                <w:rFonts w:ascii="TH SarabunPSK" w:eastAsia="Calibri" w:hAnsi="TH SarabunPSK" w:cs="TH SarabunPSK" w:hint="cs"/>
                <w:color w:val="FF0000"/>
                <w:kern w:val="24"/>
                <w:sz w:val="32"/>
                <w:szCs w:val="32"/>
                <w:cs/>
              </w:rPr>
              <w:t>ทัล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 xml:space="preserve"> ของบัณฑิตปริญญาตรี (มรภ.อบ.1.8)</w:t>
            </w:r>
          </w:p>
        </w:tc>
        <w:tc>
          <w:tcPr>
            <w:tcW w:w="3544" w:type="dxa"/>
          </w:tcPr>
          <w:p w14:paraId="1EE7534A" w14:textId="51B63EAA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ร้อยละของนักศึกษาด้านภาษาอังกฤษและ</w:t>
            </w:r>
            <w:r w:rsidRPr="00DC78C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ดิจิทัล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ของบัณฑิตปริญญาตรี</w:t>
            </w:r>
          </w:p>
        </w:tc>
        <w:tc>
          <w:tcPr>
            <w:tcW w:w="1134" w:type="dxa"/>
          </w:tcPr>
          <w:p w14:paraId="2B72F8DA" w14:textId="77777777" w:rsidR="004945C4" w:rsidRPr="00961077" w:rsidRDefault="004945C4" w:rsidP="004945C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B3A2B" w:rsidRPr="00961077" w14:paraId="0E1C0289" w14:textId="77777777" w:rsidTr="004945C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263E2" w14:textId="77777777" w:rsidR="008B3A2B" w:rsidRPr="00961077" w:rsidRDefault="008B3A2B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</w:t>
            </w:r>
          </w:p>
          <w:p w14:paraId="35CE904C" w14:textId="77777777" w:rsidR="008B3A2B" w:rsidRPr="00961077" w:rsidRDefault="008B3A2B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A1E" w14:textId="77777777" w:rsidR="008B3A2B" w:rsidRPr="00961077" w:rsidRDefault="008B3A2B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61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ระบบและกลไกการบริหารและพัฒนางานวิจัยหรืองานสร้างสรรค์ </w:t>
            </w:r>
            <w:r w:rsidRPr="0096107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(สกอ.2.1)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3893A7D1" w14:textId="77777777" w:rsidR="008B3A2B" w:rsidRPr="00961077" w:rsidRDefault="008B3A2B" w:rsidP="004665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เกณฑ์มาตรฐาน 6 ข้อ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99CB61" w14:textId="77777777" w:rsidR="008B3A2B" w:rsidRPr="00961077" w:rsidRDefault="008B3A2B" w:rsidP="00466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B3A2B" w:rsidRPr="00961077" w14:paraId="43DA29E9" w14:textId="77777777" w:rsidTr="004945C4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A0162" w14:textId="77777777" w:rsidR="008B3A2B" w:rsidRPr="00961077" w:rsidRDefault="008B3A2B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E9C" w14:textId="77777777" w:rsidR="008B3A2B" w:rsidRPr="00961077" w:rsidRDefault="008B3A2B" w:rsidP="004665BC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2.2 เงินสนับสนุนงานวิจัยและงานสร้างสรรค์(สกอ.2.2)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5A0A1" w14:textId="77777777" w:rsidR="008B3A2B" w:rsidRPr="00961077" w:rsidRDefault="008B3A2B" w:rsidP="00466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เงินสนับสนุนงานวิจัยและงานสร้างสรรค์ทั้งภายในและภายนอกต่อจำนวนอาจารย์ประจำและนักวิจัยประจำ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FFFEAE" w14:textId="77777777" w:rsidR="008B3A2B" w:rsidRPr="00961077" w:rsidRDefault="008B3A2B" w:rsidP="004665BC">
            <w:pP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</w:p>
        </w:tc>
      </w:tr>
      <w:tr w:rsidR="008B3A2B" w:rsidRPr="00961077" w14:paraId="6AFAA131" w14:textId="77777777" w:rsidTr="004945C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69B2D" w14:textId="77777777" w:rsidR="008B3A2B" w:rsidRPr="00961077" w:rsidRDefault="008B3A2B" w:rsidP="00466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BC46B" w14:textId="77777777" w:rsidR="008B3A2B" w:rsidRPr="00961077" w:rsidRDefault="008B3A2B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2.3 ผลงานวิชาการของอาจารย์ประจำและนักวิจัย</w:t>
            </w:r>
            <w:r w:rsidRPr="0096107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(สกอ.2.3)</w:t>
            </w:r>
          </w:p>
        </w:tc>
        <w:tc>
          <w:tcPr>
            <w:tcW w:w="3544" w:type="dxa"/>
          </w:tcPr>
          <w:p w14:paraId="3EAB2A1E" w14:textId="77777777" w:rsidR="008B3A2B" w:rsidRPr="00961077" w:rsidRDefault="008B3A2B" w:rsidP="004665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ผลงานวิชาการทุกประเภทต่ออาจารย์ประจำและนักวิจัย</w:t>
            </w:r>
          </w:p>
        </w:tc>
        <w:tc>
          <w:tcPr>
            <w:tcW w:w="1134" w:type="dxa"/>
          </w:tcPr>
          <w:p w14:paraId="477B9471" w14:textId="77777777" w:rsidR="008B3A2B" w:rsidRPr="00961077" w:rsidRDefault="008B3A2B" w:rsidP="004665BC">
            <w:pPr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</w:p>
        </w:tc>
      </w:tr>
      <w:tr w:rsidR="008B3A2B" w:rsidRPr="00961077" w14:paraId="18039CB9" w14:textId="77777777" w:rsidTr="004945C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C0F4" w14:textId="77777777" w:rsidR="008B3A2B" w:rsidRPr="00961077" w:rsidRDefault="008B3A2B" w:rsidP="008B3A2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3DF7" w14:textId="1170BF7C" w:rsidR="008B3A2B" w:rsidRPr="00961077" w:rsidRDefault="008B3A2B" w:rsidP="008B3A2B">
            <w:pPr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2.4  การส่งเสริมการจัดทำผลงานทางวิชาการรับใช้สังคมในพื้นที่บริการ (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</w:rPr>
              <w:t>PO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2)</w:t>
            </w:r>
          </w:p>
        </w:tc>
        <w:tc>
          <w:tcPr>
            <w:tcW w:w="3544" w:type="dxa"/>
          </w:tcPr>
          <w:p w14:paraId="4B80E0BB" w14:textId="2D6EB0FE" w:rsidR="008B3A2B" w:rsidRPr="00961077" w:rsidRDefault="008B3A2B" w:rsidP="008B3A2B">
            <w:pPr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เกณฑ์มาตรฐาน 6 ข้อ</w:t>
            </w:r>
          </w:p>
        </w:tc>
        <w:tc>
          <w:tcPr>
            <w:tcW w:w="1134" w:type="dxa"/>
          </w:tcPr>
          <w:p w14:paraId="2A3A4206" w14:textId="77777777" w:rsidR="008B3A2B" w:rsidRPr="00961077" w:rsidRDefault="008B3A2B" w:rsidP="008B3A2B">
            <w:pPr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</w:p>
        </w:tc>
      </w:tr>
      <w:tr w:rsidR="001D6376" w:rsidRPr="00961077" w14:paraId="354CF802" w14:textId="77777777" w:rsidTr="008B3A2B">
        <w:trPr>
          <w:trHeight w:val="1004"/>
        </w:trPr>
        <w:tc>
          <w:tcPr>
            <w:tcW w:w="1560" w:type="dxa"/>
          </w:tcPr>
          <w:p w14:paraId="2C06D574" w14:textId="77777777" w:rsidR="001D6376" w:rsidRPr="00961077" w:rsidRDefault="001D6376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D379856" w14:textId="77777777" w:rsidR="001D6376" w:rsidRPr="00961077" w:rsidRDefault="001D6376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3.1 </w:t>
            </w: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การบริการวิชาการแก่สังคม </w:t>
            </w:r>
            <w:r w:rsidRPr="0096107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(สกอ.3.1)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DBE2DF" w14:textId="77777777" w:rsidR="001D6376" w:rsidRPr="00961077" w:rsidRDefault="001D6376" w:rsidP="004665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เกณฑ์มาตรฐาน 6 ข้อ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9B77BB" w14:textId="77777777" w:rsidR="001D6376" w:rsidRPr="00961077" w:rsidRDefault="001D6376" w:rsidP="00466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B3A2B" w:rsidRPr="00961077" w14:paraId="14A1E1CC" w14:textId="77777777" w:rsidTr="004945C4">
        <w:tc>
          <w:tcPr>
            <w:tcW w:w="1560" w:type="dxa"/>
            <w:vMerge w:val="restart"/>
          </w:tcPr>
          <w:p w14:paraId="64D32B9B" w14:textId="77777777" w:rsidR="008B3A2B" w:rsidRPr="00961077" w:rsidRDefault="008B3A2B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การทำนุบำรุงศิลปะและวัฒนธรรม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43CD312" w14:textId="77777777" w:rsidR="008B3A2B" w:rsidRPr="00961077" w:rsidRDefault="008B3A2B" w:rsidP="004665BC">
            <w:pPr>
              <w:tabs>
                <w:tab w:val="left" w:pos="57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4.1 </w:t>
            </w: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  <w:r w:rsidRPr="0096107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(สกอ.4.1)</w:t>
            </w:r>
          </w:p>
        </w:tc>
        <w:tc>
          <w:tcPr>
            <w:tcW w:w="3544" w:type="dxa"/>
          </w:tcPr>
          <w:p w14:paraId="7C7A1361" w14:textId="77777777" w:rsidR="008B3A2B" w:rsidRPr="00961077" w:rsidRDefault="008B3A2B" w:rsidP="00466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เกณฑ์มาตรฐาน 7 ข้อ</w:t>
            </w:r>
          </w:p>
        </w:tc>
        <w:tc>
          <w:tcPr>
            <w:tcW w:w="1134" w:type="dxa"/>
          </w:tcPr>
          <w:p w14:paraId="72467921" w14:textId="77777777" w:rsidR="008B3A2B" w:rsidRPr="00961077" w:rsidRDefault="008B3A2B" w:rsidP="00466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B3A2B" w:rsidRPr="00961077" w14:paraId="119674D5" w14:textId="77777777" w:rsidTr="004945C4">
        <w:tc>
          <w:tcPr>
            <w:tcW w:w="1560" w:type="dxa"/>
            <w:vMerge/>
          </w:tcPr>
          <w:p w14:paraId="086BE3AD" w14:textId="77777777" w:rsidR="008B3A2B" w:rsidRPr="00961077" w:rsidRDefault="008B3A2B" w:rsidP="008B3A2B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F2F3026" w14:textId="77777777" w:rsidR="008B3A2B" w:rsidRPr="00391E95" w:rsidRDefault="008B3A2B" w:rsidP="008B3A2B">
            <w:pPr>
              <w:tabs>
                <w:tab w:val="left" w:pos="577"/>
              </w:tabs>
              <w:spacing w:after="160" w:line="259" w:lineRule="auto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4.2 การทำนุบำรุงและเผยแพร่ศิลป</w:t>
            </w:r>
            <w:r w:rsidRPr="00391E9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ะและ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วัฒนธรรมท้องถิ่นสู่สาธารณชน</w:t>
            </w:r>
          </w:p>
          <w:p w14:paraId="2E0A27CF" w14:textId="7056E71C" w:rsidR="008B3A2B" w:rsidRPr="00961077" w:rsidRDefault="008B3A2B" w:rsidP="008B3A2B">
            <w:pPr>
              <w:tabs>
                <w:tab w:val="left" w:pos="57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(มรภ.</w:t>
            </w:r>
            <w:r w:rsidRPr="00391E9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อบ.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4.2)</w:t>
            </w:r>
          </w:p>
        </w:tc>
        <w:tc>
          <w:tcPr>
            <w:tcW w:w="3544" w:type="dxa"/>
          </w:tcPr>
          <w:p w14:paraId="56A6005F" w14:textId="50ED1E0C" w:rsidR="008B3A2B" w:rsidRPr="00961077" w:rsidRDefault="008B3A2B" w:rsidP="008B3A2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เกณฑ์มาตรฐาน 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5 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14:paraId="396923FD" w14:textId="77777777" w:rsidR="008B3A2B" w:rsidRPr="00961077" w:rsidRDefault="008B3A2B" w:rsidP="008B3A2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D6376" w:rsidRPr="00961077" w14:paraId="7CC60DB4" w14:textId="77777777" w:rsidTr="004945C4">
        <w:tc>
          <w:tcPr>
            <w:tcW w:w="1560" w:type="dxa"/>
            <w:tcBorders>
              <w:bottom w:val="nil"/>
            </w:tcBorders>
          </w:tcPr>
          <w:p w14:paraId="21601DDC" w14:textId="77777777" w:rsidR="001D6376" w:rsidRPr="00961077" w:rsidRDefault="001D6376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การบริหารจัดการ</w:t>
            </w:r>
          </w:p>
          <w:p w14:paraId="7F665716" w14:textId="77777777" w:rsidR="001D6376" w:rsidRPr="00961077" w:rsidRDefault="001D6376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427E2DA" w14:textId="77777777" w:rsidR="001D6376" w:rsidRPr="00961077" w:rsidRDefault="001D6376" w:rsidP="004665BC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5.1 </w:t>
            </w:r>
            <w:r w:rsidRPr="0096107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การบริหารของคณะเพื่อการกำกับติดตามผลลัพธ์ตามพันธกิจ กลุ่มสถาบัน และเอกลักษณ์ของคณะ</w:t>
            </w:r>
            <w:r w:rsidRPr="0096107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(สกอ.5.1)</w:t>
            </w:r>
          </w:p>
        </w:tc>
        <w:tc>
          <w:tcPr>
            <w:tcW w:w="3544" w:type="dxa"/>
          </w:tcPr>
          <w:p w14:paraId="59368269" w14:textId="77777777" w:rsidR="001D6376" w:rsidRPr="00961077" w:rsidRDefault="001D6376" w:rsidP="004665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เกณฑ์มาตรฐาน 7 ข้อ</w:t>
            </w:r>
          </w:p>
        </w:tc>
        <w:tc>
          <w:tcPr>
            <w:tcW w:w="1134" w:type="dxa"/>
          </w:tcPr>
          <w:p w14:paraId="1B35DF59" w14:textId="77777777" w:rsidR="001D6376" w:rsidRPr="00961077" w:rsidRDefault="001D6376" w:rsidP="00466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D6376" w:rsidRPr="00961077" w14:paraId="013397EE" w14:textId="77777777" w:rsidTr="008B3A2B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508B151" w14:textId="77777777" w:rsidR="001D6376" w:rsidRPr="00961077" w:rsidRDefault="001D6376" w:rsidP="004665B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987653D" w14:textId="77777777" w:rsidR="001D6376" w:rsidRPr="00961077" w:rsidRDefault="001D6376" w:rsidP="004665BC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5.2 </w:t>
            </w:r>
            <w:r w:rsidRPr="0096107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ระบบกำกับการประกันคุณภาพหลักสูตร </w:t>
            </w:r>
            <w:r w:rsidRPr="0096107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(สกอ.5.2)</w:t>
            </w:r>
          </w:p>
        </w:tc>
        <w:tc>
          <w:tcPr>
            <w:tcW w:w="3544" w:type="dxa"/>
          </w:tcPr>
          <w:p w14:paraId="6A43B5D1" w14:textId="77777777" w:rsidR="001D6376" w:rsidRPr="00961077" w:rsidRDefault="001D6376" w:rsidP="00466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เกณฑ์มาตรฐาน 6 ข้อ</w:t>
            </w:r>
          </w:p>
        </w:tc>
        <w:tc>
          <w:tcPr>
            <w:tcW w:w="1134" w:type="dxa"/>
          </w:tcPr>
          <w:p w14:paraId="42A2F8E7" w14:textId="77777777" w:rsidR="001D6376" w:rsidRPr="00961077" w:rsidRDefault="001D6376" w:rsidP="00466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B3A2B" w:rsidRPr="00961077" w14:paraId="6930DCD4" w14:textId="77777777" w:rsidTr="00E54848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D4B010A" w14:textId="3769B099" w:rsidR="008B3A2B" w:rsidRPr="00961077" w:rsidRDefault="008B3A2B" w:rsidP="008B3A2B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6. </w:t>
            </w:r>
            <w:r w:rsidRPr="00391E95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การพัฒนาทรัพยากรมนุษย์ในพื้นที่</w:t>
            </w:r>
          </w:p>
        </w:tc>
        <w:tc>
          <w:tcPr>
            <w:tcW w:w="3543" w:type="dxa"/>
          </w:tcPr>
          <w:p w14:paraId="5173A803" w14:textId="6CA8BC37" w:rsidR="008B3A2B" w:rsidRPr="00961077" w:rsidRDefault="008B3A2B" w:rsidP="008B3A2B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6.1  การพัฒนาทรัพยากรมนุษย์ในพื้นที่ด้วยการเรียนรู้ตลอดชีวิต (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</w:rPr>
              <w:t>PE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2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</w:rPr>
              <w:t>, PE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3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</w:rPr>
              <w:t>, PO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1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</w:rPr>
              <w:t>, PO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3)</w:t>
            </w:r>
          </w:p>
        </w:tc>
        <w:tc>
          <w:tcPr>
            <w:tcW w:w="3544" w:type="dxa"/>
          </w:tcPr>
          <w:p w14:paraId="5D014A96" w14:textId="204973A2" w:rsidR="008B3A2B" w:rsidRPr="00961077" w:rsidRDefault="008B3A2B" w:rsidP="008B3A2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เกณฑ์มาตรฐาน 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7 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14:paraId="159751FC" w14:textId="77777777" w:rsidR="008B3A2B" w:rsidRPr="00961077" w:rsidRDefault="008B3A2B" w:rsidP="008B3A2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B3A2B" w:rsidRPr="00961077" w14:paraId="4A290643" w14:textId="77777777" w:rsidTr="00E54848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CE5F8C" w14:textId="3CE5C5D3" w:rsidR="008B3A2B" w:rsidRPr="00961077" w:rsidRDefault="008B3A2B" w:rsidP="008B3A2B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7. </w:t>
            </w:r>
            <w:r w:rsidRPr="00391E95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การสร้างเครือข่ายความร่วมมือ</w:t>
            </w:r>
          </w:p>
        </w:tc>
        <w:tc>
          <w:tcPr>
            <w:tcW w:w="3543" w:type="dxa"/>
          </w:tcPr>
          <w:p w14:paraId="42341E01" w14:textId="55E2FD6D" w:rsidR="008B3A2B" w:rsidRPr="00961077" w:rsidRDefault="008B3A2B" w:rsidP="008B3A2B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</w:rPr>
              <w:t xml:space="preserve">7.1 </w:t>
            </w: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การสร้างเครือข่ายความร่วมมือเพื่อการพัฒนาชุมชนท้องถิ่น</w:t>
            </w:r>
          </w:p>
        </w:tc>
        <w:tc>
          <w:tcPr>
            <w:tcW w:w="3544" w:type="dxa"/>
          </w:tcPr>
          <w:p w14:paraId="646FE348" w14:textId="00212D45" w:rsidR="008B3A2B" w:rsidRPr="00961077" w:rsidRDefault="008B3A2B" w:rsidP="008B3A2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เกณฑ์มาตรฐาน 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7 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14:paraId="336F269C" w14:textId="77777777" w:rsidR="008B3A2B" w:rsidRPr="00961077" w:rsidRDefault="008B3A2B" w:rsidP="008B3A2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B3A2B" w:rsidRPr="00961077" w14:paraId="606997A6" w14:textId="77777777" w:rsidTr="00E54848">
        <w:tc>
          <w:tcPr>
            <w:tcW w:w="1560" w:type="dxa"/>
            <w:tcBorders>
              <w:top w:val="single" w:sz="4" w:space="0" w:color="auto"/>
            </w:tcBorders>
          </w:tcPr>
          <w:p w14:paraId="37A73317" w14:textId="13D26E69" w:rsidR="008B3A2B" w:rsidRPr="00961077" w:rsidRDefault="008B3A2B" w:rsidP="008B3A2B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8. </w:t>
            </w:r>
            <w:r w:rsidRPr="00391E95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การพัฒนาที่ยั่งยืน (</w:t>
            </w:r>
            <w:r w:rsidRPr="00391E95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SDG)</w:t>
            </w:r>
          </w:p>
        </w:tc>
        <w:tc>
          <w:tcPr>
            <w:tcW w:w="3543" w:type="dxa"/>
          </w:tcPr>
          <w:p w14:paraId="245FC868" w14:textId="0AE26A6C" w:rsidR="008B3A2B" w:rsidRPr="00961077" w:rsidRDefault="008B3A2B" w:rsidP="008B3A2B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  <w:cs/>
              </w:rPr>
              <w:t>8.1 การดำเนินงานเพื่อบรรลุเป้าหมายการพัฒนาที่ยั่งยืน</w:t>
            </w:r>
            <w:r>
              <w:rPr>
                <w:rFonts w:ascii="TH SarabunPSK" w:eastAsia="Calibri" w:hAnsi="TH SarabunPSK" w:cs="TH SarabunPSK" w:hint="cs"/>
                <w:color w:val="FF0000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</w:rPr>
              <w:t>PE4</w:t>
            </w:r>
            <w:r>
              <w:rPr>
                <w:rFonts w:ascii="TH SarabunPSK" w:eastAsia="Calibri" w:hAnsi="TH SarabunPSK" w:cs="TH SarabunPSK" w:hint="cs"/>
                <w:color w:val="FF0000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099814ED" w14:textId="2B195C87" w:rsidR="008B3A2B" w:rsidRPr="00961077" w:rsidRDefault="008B3A2B" w:rsidP="008B3A2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เกณฑ์มาตรฐาน 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8 </w:t>
            </w:r>
            <w:r w:rsidRPr="00391E9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14:paraId="2A678517" w14:textId="77777777" w:rsidR="008B3A2B" w:rsidRPr="00961077" w:rsidRDefault="008B3A2B" w:rsidP="008B3A2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65291DFE" w14:textId="77777777" w:rsidR="0074692F" w:rsidRDefault="0074692F" w:rsidP="00961077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6FF61EC" w14:textId="77777777" w:rsidR="008B3A2B" w:rsidRDefault="008B3A2B" w:rsidP="00961077">
      <w:pPr>
        <w:pStyle w:val="af0"/>
        <w:jc w:val="left"/>
        <w:rPr>
          <w:rFonts w:ascii="TH SarabunPSK" w:hAnsi="TH SarabunPSK" w:cs="TH SarabunPSK"/>
        </w:rPr>
      </w:pPr>
    </w:p>
    <w:p w14:paraId="0F6B7465" w14:textId="77777777" w:rsidR="008B3A2B" w:rsidRDefault="008B3A2B" w:rsidP="00961077">
      <w:pPr>
        <w:pStyle w:val="af0"/>
        <w:jc w:val="left"/>
        <w:rPr>
          <w:rFonts w:ascii="TH SarabunPSK" w:hAnsi="TH SarabunPSK" w:cs="TH SarabunPSK"/>
        </w:rPr>
      </w:pPr>
    </w:p>
    <w:p w14:paraId="75708431" w14:textId="0B5F92EE" w:rsidR="0084769E" w:rsidRDefault="006707D3" w:rsidP="00D56B28">
      <w:pPr>
        <w:pStyle w:val="af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 w14:anchorId="3572A028">
          <v:roundrect id="_x0000_s1076" style="position:absolute;left:0;text-align:left;margin-left:69.25pt;margin-top:-4.8pt;width:334.8pt;height:66.6pt;z-index:-251524096" arcsize="10923f"/>
        </w:pict>
      </w:r>
      <w:r w:rsidR="0084769E" w:rsidRPr="009477BD">
        <w:rPr>
          <w:rFonts w:ascii="TH SarabunPSK" w:hAnsi="TH SarabunPSK" w:cs="TH SarabunPSK"/>
          <w:cs/>
        </w:rPr>
        <w:t>ผลการดำเนินงานและผลการประเมินตนเองตามตัวบ่งชี้</w:t>
      </w:r>
    </w:p>
    <w:p w14:paraId="788C53B8" w14:textId="1C412CC7" w:rsidR="008304AE" w:rsidRPr="009477BD" w:rsidRDefault="008304AE" w:rsidP="00D56B28">
      <w:pPr>
        <w:pStyle w:val="af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องค์ประกอบที่ 1 การผลิตบัณฑิต</w:t>
      </w:r>
    </w:p>
    <w:p w14:paraId="3A74A6DD" w14:textId="77777777" w:rsidR="00BE110E" w:rsidRPr="00D56B28" w:rsidRDefault="00BE110E" w:rsidP="009C6680">
      <w:pPr>
        <w:tabs>
          <w:tab w:val="left" w:pos="3491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8325137" w14:textId="77777777" w:rsidR="00961077" w:rsidRPr="00961077" w:rsidRDefault="00961077" w:rsidP="00961077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961077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ตัวบ่งชี้ที่ </w:t>
      </w:r>
      <w:r w:rsidRPr="00961077">
        <w:rPr>
          <w:rFonts w:ascii="TH SarabunPSK" w:hAnsi="TH SarabunPSK" w:cs="TH SarabunPSK"/>
          <w:b/>
          <w:bCs/>
          <w:kern w:val="24"/>
          <w:sz w:val="32"/>
          <w:szCs w:val="32"/>
        </w:rPr>
        <w:t>1</w:t>
      </w:r>
      <w:r w:rsidRPr="00961077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.1</w:t>
      </w:r>
      <w:r w:rsidRPr="00961077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ab/>
      </w:r>
      <w:r w:rsidRPr="00961077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ab/>
        <w:t>ผลการบริหารจัดการหลักสูตรโดยรวม</w:t>
      </w:r>
      <w:r w:rsidRPr="00961077">
        <w:rPr>
          <w:rFonts w:ascii="TH SarabunPSK" w:hAnsi="TH SarabunPSK" w:cs="TH SarabunPSK"/>
          <w:sz w:val="32"/>
          <w:szCs w:val="32"/>
          <w:cs/>
        </w:rPr>
        <w:t>(สกอ. 1.1)</w:t>
      </w:r>
    </w:p>
    <w:p w14:paraId="2D627828" w14:textId="77777777" w:rsidR="00961077" w:rsidRPr="00961077" w:rsidRDefault="00961077" w:rsidP="00961077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61077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961077">
        <w:rPr>
          <w:rFonts w:ascii="TH SarabunPSK" w:eastAsia="Calibri" w:hAnsi="TH SarabunPSK" w:cs="TH SarabunPSK"/>
          <w:sz w:val="32"/>
          <w:szCs w:val="32"/>
        </w:rPr>
        <w:tab/>
      </w:r>
      <w:r w:rsidRPr="00961077">
        <w:rPr>
          <w:rFonts w:ascii="TH SarabunPSK" w:eastAsia="Calibri" w:hAnsi="TH SarabunPSK" w:cs="TH SarabunPSK"/>
          <w:sz w:val="32"/>
          <w:szCs w:val="32"/>
        </w:rPr>
        <w:tab/>
      </w:r>
      <w:r w:rsidRPr="00961077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</w:p>
    <w:p w14:paraId="35A873D1" w14:textId="77777777" w:rsidR="00961077" w:rsidRPr="00961077" w:rsidRDefault="00961077" w:rsidP="00961077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6107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961077">
        <w:rPr>
          <w:rFonts w:ascii="TH SarabunPSK" w:eastAsia="Calibri" w:hAnsi="TH SarabunPSK" w:cs="TH SarabunPSK"/>
          <w:sz w:val="32"/>
          <w:szCs w:val="32"/>
        </w:rPr>
        <w:tab/>
      </w:r>
      <w:r w:rsidRPr="00961077">
        <w:rPr>
          <w:rFonts w:ascii="TH SarabunPSK" w:eastAsia="Calibri" w:hAnsi="TH SarabunPSK" w:cs="TH SarabunPSK"/>
          <w:sz w:val="32"/>
          <w:szCs w:val="32"/>
        </w:rPr>
        <w:tab/>
      </w:r>
    </w:p>
    <w:p w14:paraId="1A6FF83D" w14:textId="77777777" w:rsidR="00961077" w:rsidRPr="00961077" w:rsidRDefault="00961077" w:rsidP="00961077">
      <w:pPr>
        <w:tabs>
          <w:tab w:val="left" w:pos="1440"/>
        </w:tabs>
        <w:ind w:firstLine="128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61077">
        <w:rPr>
          <w:rFonts w:ascii="TH SarabunPSK" w:eastAsia="Calibri" w:hAnsi="TH SarabunPSK" w:cs="TH SarabunPSK"/>
          <w:sz w:val="32"/>
          <w:szCs w:val="32"/>
          <w:cs/>
        </w:rPr>
        <w:t>ผลการดำเนินการของทุกหลักสูตรในคณะ  ซึ่งสามารถสะท้อนคุณภาพของบัณฑิตในหลักสูตรที่คณะรับผิดชอบ</w:t>
      </w:r>
    </w:p>
    <w:p w14:paraId="5492F16F" w14:textId="77777777" w:rsidR="00961077" w:rsidRPr="00961077" w:rsidRDefault="00961077" w:rsidP="00961077">
      <w:pPr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961077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เกณฑ์การประเมิน</w:t>
      </w:r>
      <w:r w:rsidRPr="00961077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ab/>
      </w:r>
      <w:r w:rsidRPr="00961077">
        <w:rPr>
          <w:rFonts w:ascii="TH SarabunPSK" w:hAnsi="TH SarabunPSK" w:cs="TH SarabunPSK"/>
          <w:kern w:val="24"/>
          <w:sz w:val="32"/>
          <w:szCs w:val="32"/>
          <w:cs/>
        </w:rPr>
        <w:t>ค่าเฉลี่ยของระดับคุณภาพของทุกหลักสูตรที่คณะรับผิดชอบ</w:t>
      </w:r>
    </w:p>
    <w:p w14:paraId="24450EC9" w14:textId="77777777" w:rsidR="00961077" w:rsidRPr="00961077" w:rsidRDefault="00961077" w:rsidP="00961077">
      <w:pPr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 w:rsidRPr="00961077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สูตรการคำนวณ 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588"/>
        <w:gridCol w:w="4139"/>
      </w:tblGrid>
      <w:tr w:rsidR="00961077" w:rsidRPr="00961077" w14:paraId="77A8B8A0" w14:textId="77777777" w:rsidTr="004665BC">
        <w:tc>
          <w:tcPr>
            <w:tcW w:w="1588" w:type="dxa"/>
            <w:vMerge w:val="restart"/>
            <w:shd w:val="clear" w:color="auto" w:fill="auto"/>
            <w:vAlign w:val="center"/>
          </w:tcPr>
          <w:p w14:paraId="0854F83C" w14:textId="77777777" w:rsidR="00961077" w:rsidRPr="00961077" w:rsidRDefault="00961077" w:rsidP="004665BC">
            <w:pPr>
              <w:jc w:val="center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คะแนนที่ได้ </w:t>
            </w:r>
            <w:r w:rsidRPr="00961077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=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3EC3C6A7" w14:textId="77777777" w:rsidR="00961077" w:rsidRPr="00961077" w:rsidRDefault="00961077" w:rsidP="004665BC">
            <w:pPr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ผลรวมของค่าคะแนนประเมินของทุกหลักสูตร</w:t>
            </w:r>
          </w:p>
        </w:tc>
      </w:tr>
      <w:tr w:rsidR="00961077" w:rsidRPr="00961077" w14:paraId="17EF18AD" w14:textId="77777777" w:rsidTr="004665BC">
        <w:tc>
          <w:tcPr>
            <w:tcW w:w="1588" w:type="dxa"/>
            <w:vMerge/>
            <w:shd w:val="clear" w:color="auto" w:fill="auto"/>
          </w:tcPr>
          <w:p w14:paraId="1EBFC8AA" w14:textId="77777777" w:rsidR="00961077" w:rsidRPr="00961077" w:rsidRDefault="00961077" w:rsidP="004665BC">
            <w:pPr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3E81E305" w14:textId="77777777" w:rsidR="00961077" w:rsidRPr="00961077" w:rsidRDefault="00961077" w:rsidP="004665BC">
            <w:pPr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จำนวนหลักสูตรทั้งหมดที่คณะรับผิดชอบ</w:t>
            </w:r>
          </w:p>
        </w:tc>
      </w:tr>
    </w:tbl>
    <w:p w14:paraId="4A9260DD" w14:textId="77777777" w:rsidR="00BB2815" w:rsidRDefault="00BB2815" w:rsidP="00961077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9AEB14" w14:textId="16979A84" w:rsidR="00961077" w:rsidRPr="00961077" w:rsidRDefault="00BB2815" w:rsidP="00961077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ุ</w:t>
      </w:r>
      <w:r w:rsidR="00DD78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61077" w:rsidRPr="00961077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61077" w:rsidRPr="00961077">
        <w:rPr>
          <w:rFonts w:ascii="TH SarabunPSK" w:eastAsia="Calibri" w:hAnsi="TH SarabunPSK" w:cs="TH SarabunPSK"/>
          <w:sz w:val="32"/>
          <w:szCs w:val="32"/>
          <w:cs/>
        </w:rPr>
        <w:t>หลักสูตรที่ได้รับการรับรองโดยระบบอื่นๆ ตามที่คณะกรรมการประกันคุณภาพภายในระดับอุดมศึกษาเห็นชอบ ไม่ต้องนำคะแนนการประเมินของหลักสูตรนั้นมาคำนวณในตัวบ่งชี้นี้ แต่ต้องรายงานผลการรับรองตามระบบนั้นๆ ในตัวบ่งชี้นี้ให้ครบถ้วน</w:t>
      </w:r>
    </w:p>
    <w:p w14:paraId="0E395495" w14:textId="77777777" w:rsidR="00961077" w:rsidRDefault="00961077" w:rsidP="00961077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</w:rPr>
      </w:pPr>
    </w:p>
    <w:p w14:paraId="486E8469" w14:textId="77777777" w:rsidR="00A87EFB" w:rsidRDefault="00D428C0" w:rsidP="00B477E3">
      <w:pPr>
        <w:spacing w:line="240" w:lineRule="exact"/>
        <w:ind w:right="29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52DA9765" w14:textId="77777777" w:rsidR="002A2126" w:rsidRPr="009477BD" w:rsidRDefault="002A2126" w:rsidP="00961077">
      <w:pPr>
        <w:autoSpaceDE w:val="0"/>
        <w:autoSpaceDN w:val="0"/>
        <w:adjustRightInd w:val="0"/>
        <w:spacing w:line="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14:paraId="26EEE312" w14:textId="510F6B08" w:rsidR="002A2126" w:rsidRPr="009477BD" w:rsidRDefault="00961077" w:rsidP="00800F78">
      <w:pPr>
        <w:autoSpaceDE w:val="0"/>
        <w:autoSpaceDN w:val="0"/>
        <w:adjustRightInd w:val="0"/>
        <w:spacing w:line="0" w:lineRule="atLeast"/>
        <w:ind w:firstLine="522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B8B8D" w14:textId="77777777" w:rsidR="00530C84" w:rsidRPr="009477BD" w:rsidRDefault="00530C84" w:rsidP="00BE110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2B59D80" w14:textId="77777777" w:rsidR="00D428C0" w:rsidRPr="009477BD" w:rsidRDefault="00D428C0" w:rsidP="00D15C2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477BD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 </w:t>
      </w:r>
      <w:r w:rsidRPr="009477BD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14:paraId="7378D9B8" w14:textId="6C94769F" w:rsidR="00225AEA" w:rsidRDefault="00225AEA" w:rsidP="00DD7830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847"/>
        <w:gridCol w:w="1437"/>
        <w:gridCol w:w="1411"/>
        <w:gridCol w:w="1106"/>
        <w:gridCol w:w="1168"/>
        <w:gridCol w:w="1276"/>
      </w:tblGrid>
      <w:tr w:rsidR="00D428C0" w:rsidRPr="005E07CC" w14:paraId="5A66782B" w14:textId="77777777" w:rsidTr="005E07CC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4DF8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131D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2D63084B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E708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3A490A2E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4C3F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0231D5F2" w14:textId="4096A98E" w:rsidR="00D428C0" w:rsidRPr="005E07CC" w:rsidRDefault="00D428C0" w:rsidP="008F71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961077" w:rsidRPr="005E07C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163E7" w:rsidRPr="005E07C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5C36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2F835F68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6D1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59DC8831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9896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4727BC0F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D428C0" w:rsidRPr="005E07CC" w14:paraId="56131D04" w14:textId="77777777" w:rsidTr="005E07CC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8F7" w14:textId="77777777" w:rsidR="00D428C0" w:rsidRPr="005E07CC" w:rsidRDefault="0043336E" w:rsidP="000D5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1</w:t>
            </w:r>
            <w:r w:rsidR="00E64E27" w:rsidRPr="005E07CC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.</w:t>
            </w:r>
            <w:r w:rsidRPr="005E07CC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1</w:t>
            </w:r>
            <w:r w:rsidR="00E64E27" w:rsidRPr="005E07CC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 ผลการบริหารจัดการหลักสูตรโดยรวม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F26B" w14:textId="77777777" w:rsidR="00D428C0" w:rsidRPr="005E07CC" w:rsidRDefault="00E64E27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F924" w14:textId="77777777" w:rsidR="00D428C0" w:rsidRPr="005E07CC" w:rsidRDefault="008F714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ระดับคะแนนเต็ม</w:t>
            </w:r>
            <w:r w:rsidRPr="005E07CC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719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EEF0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365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B19" w14:textId="77777777" w:rsidR="00D428C0" w:rsidRPr="005E07CC" w:rsidRDefault="00D428C0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89EAC5" w14:textId="77777777" w:rsidR="00DD7830" w:rsidRDefault="00DD7830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DE01496" w14:textId="77777777" w:rsidR="00B10339" w:rsidRPr="009477BD" w:rsidRDefault="00B10339" w:rsidP="00B10339">
      <w:pPr>
        <w:autoSpaceDE w:val="0"/>
        <w:autoSpaceDN w:val="0"/>
        <w:adjustRightInd w:val="0"/>
        <w:spacing w:line="0" w:lineRule="atLeast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ordiaNew" w:hAnsi="TH SarabunPSK" w:cs="TH SarabunPSK"/>
          <w:b/>
          <w:bCs/>
          <w:sz w:val="32"/>
          <w:szCs w:val="32"/>
          <w:cs/>
        </w:rPr>
        <w:t>หลักฐานอ้างอิง</w:t>
      </w:r>
    </w:p>
    <w:p w14:paraId="38827198" w14:textId="77777777" w:rsidR="00B10339" w:rsidRPr="009477BD" w:rsidRDefault="00B10339" w:rsidP="00B10339">
      <w:pPr>
        <w:autoSpaceDE w:val="0"/>
        <w:autoSpaceDN w:val="0"/>
        <w:adjustRightInd w:val="0"/>
        <w:spacing w:line="0" w:lineRule="atLeast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9477BD">
        <w:rPr>
          <w:rFonts w:ascii="TH SarabunPSK" w:eastAsia="CordiaNew" w:hAnsi="TH SarabunPSK" w:cs="TH SarabunPSK"/>
          <w:sz w:val="32"/>
          <w:szCs w:val="32"/>
        </w:rPr>
        <w:t xml:space="preserve">[1.1/1-1] </w:t>
      </w:r>
    </w:p>
    <w:p w14:paraId="294C6ED6" w14:textId="77777777" w:rsidR="00B10339" w:rsidRDefault="00B10339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44E47F" w14:textId="7CA03B4D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ตัวบ่งชี้ที่ 1.2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B3A2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ร้อยละการได้งานทำของบัณฑิตในเขตพื้นที่บริการของมหาวิทยาลัย (</w:t>
      </w:r>
      <w:r w:rsidRPr="008B3A2B">
        <w:rPr>
          <w:rFonts w:ascii="TH SarabunPSK" w:eastAsia="Calibri" w:hAnsi="TH SarabunPSK" w:cs="TH SarabunPSK"/>
          <w:b/>
          <w:bCs/>
          <w:sz w:val="32"/>
          <w:szCs w:val="32"/>
        </w:rPr>
        <w:t>PE1)</w:t>
      </w:r>
    </w:p>
    <w:p w14:paraId="1C22551F" w14:textId="77777777" w:rsidR="008B3A2B" w:rsidRPr="008B3A2B" w:rsidRDefault="008B3A2B" w:rsidP="008B3A2B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3A2B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  ผลลัพธ์</w:t>
      </w:r>
    </w:p>
    <w:p w14:paraId="6C284B1E" w14:textId="77777777" w:rsidR="008B3A2B" w:rsidRPr="008B3A2B" w:rsidRDefault="008B3A2B" w:rsidP="008B3A2B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B3A2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คำอธิบายตัวบ่งชี้</w:t>
      </w:r>
    </w:p>
    <w:p w14:paraId="60D6BB54" w14:textId="77777777" w:rsidR="008B3A2B" w:rsidRPr="008B3A2B" w:rsidRDefault="008B3A2B" w:rsidP="008B3A2B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3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การได้งานทำในพื้นที่หรือประกอบอาชีพหลังสำเร็จการศึกษาในระดับปริญญาตรี และบัณฑิตศึกษา ที่ได้งานทำหรือประกอบกิจการส่วนตัวในเขตพื้นที่ให้บริการของมหาวิทยาลัย ในรอบปีการศึกษาที่ผ่านมา ภายในระยะเวลา 1 ปี</w:t>
      </w:r>
    </w:p>
    <w:p w14:paraId="28DD620E" w14:textId="77777777" w:rsidR="008B3A2B" w:rsidRPr="008B3A2B" w:rsidRDefault="008B3A2B" w:rsidP="008B3A2B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3A2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เกณฑ์การประเมิน</w:t>
      </w:r>
    </w:p>
    <w:p w14:paraId="48D67E63" w14:textId="3D560728" w:rsidR="008B3A2B" w:rsidRPr="008B3A2B" w:rsidRDefault="008B3A2B" w:rsidP="008B3A2B">
      <w:pPr>
        <w:tabs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3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</w:t>
      </w:r>
      <w:r w:rsidRPr="008B3A2B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โดยการแปลงค่าร้อยละผู้สำเร็จการศึกษาในระดับปริญญาตรี และบัณฑิตศึกษา ที่ได้งานทำหรือประกอบกิจการส่วนตัวในเขตพื้นที่ให้บริการของมหาวิทยาลัย ในรอบปีการศึกษาที่ผ่านมา ภายในระยะเวลา 1 ปี </w:t>
      </w:r>
      <w:r w:rsidRPr="008B3A2B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เป็นคะแนน </w:t>
      </w:r>
      <w:r w:rsidRPr="008B3A2B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0-5 </w:t>
      </w:r>
      <w:r w:rsidRPr="008B3A2B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กำหนดให้คะแนนเต็ม </w:t>
      </w:r>
      <w:r w:rsidRPr="008B3A2B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5 = </w:t>
      </w:r>
      <w:r w:rsidRPr="008B3A2B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ร้อยละ </w:t>
      </w:r>
      <w:r w:rsidRPr="008B3A2B">
        <w:rPr>
          <w:rFonts w:ascii="TH SarabunPSK" w:eastAsia="Calibri" w:hAnsi="TH SarabunPSK" w:cs="TH SarabunPSK"/>
          <w:sz w:val="32"/>
          <w:szCs w:val="32"/>
          <w:lang w:eastAsia="zh-CN"/>
        </w:rPr>
        <w:t>90</w:t>
      </w:r>
      <w:bookmarkStart w:id="0" w:name="_Hlk90974095"/>
    </w:p>
    <w:p w14:paraId="1DEB0E47" w14:textId="5373CF32" w:rsidR="008B3A2B" w:rsidRPr="008B3A2B" w:rsidRDefault="008B3A2B" w:rsidP="008B3A2B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8B3A2B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สูตรคำนวณ</w:t>
      </w:r>
    </w:p>
    <w:p w14:paraId="5D8F78E2" w14:textId="77777777" w:rsidR="008B3A2B" w:rsidRPr="008B3A2B" w:rsidRDefault="008B3A2B" w:rsidP="008B3A2B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8B3A2B"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  <w:t>1.</w:t>
      </w:r>
      <w:r w:rsidRPr="008B3A2B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zh-CN"/>
        </w:rPr>
        <w:t>การคำนวณ ร้อยละของบัณฑิต</w:t>
      </w:r>
      <w:r w:rsidRPr="008B3A2B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ที่ได้งานทำในพื้นที่</w:t>
      </w:r>
      <w:r w:rsidRPr="008B3A2B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zh-CN"/>
        </w:rPr>
        <w:t xml:space="preserve">การให้บริการ </w:t>
      </w:r>
      <w:r w:rsidRPr="008B3A2B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ภายใน 1 ปี</w:t>
      </w:r>
    </w:p>
    <w:p w14:paraId="641D4DB1" w14:textId="77777777" w:rsidR="008B3A2B" w:rsidRPr="008B3A2B" w:rsidRDefault="008B3A2B" w:rsidP="008B3A2B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94"/>
      </w:tblGrid>
      <w:tr w:rsidR="008B3A2B" w:rsidRPr="008B3A2B" w14:paraId="7DE5AD39" w14:textId="77777777" w:rsidTr="00E54848">
        <w:trPr>
          <w:trHeight w:val="288"/>
        </w:trPr>
        <w:tc>
          <w:tcPr>
            <w:tcW w:w="5353" w:type="dxa"/>
            <w:shd w:val="clear" w:color="auto" w:fill="auto"/>
          </w:tcPr>
          <w:p w14:paraId="533A661A" w14:textId="77777777" w:rsidR="008B3A2B" w:rsidRPr="008B3A2B" w:rsidRDefault="008B3A2B" w:rsidP="008B3A2B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B3A2B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จำนวน</w:t>
            </w:r>
            <w:r w:rsidRPr="008B3A2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บัณฑิต</w:t>
            </w:r>
            <w:r w:rsidRPr="008B3A2B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ที่ได้งานทำในพื้นที่</w:t>
            </w:r>
            <w:r w:rsidRPr="008B3A2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การให้บริการ </w:t>
            </w:r>
            <w:r w:rsidRPr="008B3A2B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ภายใน </w:t>
            </w:r>
            <w:r w:rsidRPr="008B3A2B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1</w:t>
            </w:r>
            <w:r w:rsidRPr="008B3A2B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ปี</w:t>
            </w:r>
          </w:p>
        </w:tc>
        <w:tc>
          <w:tcPr>
            <w:tcW w:w="1194" w:type="dxa"/>
            <w:vMerge w:val="restart"/>
          </w:tcPr>
          <w:p w14:paraId="026BD561" w14:textId="77777777" w:rsidR="008B3A2B" w:rsidRPr="008B3A2B" w:rsidRDefault="006707D3" w:rsidP="008B3A2B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BrowalliaUPC" w:eastAsia="Cordia New" w:hAnsi="BrowalliaUPC" w:cs="BrowalliaUPC"/>
                <w:noProof/>
                <w:sz w:val="32"/>
                <w:szCs w:val="32"/>
                <w:lang w:eastAsia="zh-CN"/>
              </w:rPr>
              <w:pict w14:anchorId="5D8D44A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74" type="#_x0000_t202" style="position:absolute;left:0;text-align:left;margin-left:1.2pt;margin-top:8.8pt;width:44.2pt;height:23.15pt;z-index:251790336;visibility:visible;mso-height-percent:200;mso-wrap-distance-top:3.6pt;mso-wrap-distance-bottom:3.6pt;mso-position-horizontal-relative:margin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" stroked="f">
                  <v:textbox style="mso-fit-shape-to-text:t">
                    <w:txbxContent>
                      <w:p w14:paraId="1E0B491C" w14:textId="77777777" w:rsidR="00BF3C13" w:rsidRPr="00926E76" w:rsidRDefault="00BF3C13" w:rsidP="008B3A2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Cs w:val="40"/>
                          </w:rPr>
                        </w:pPr>
                        <w:r w:rsidRPr="00926E76">
                          <w:rPr>
                            <w:rFonts w:ascii="TH Sarabun New" w:hAnsi="TH Sarabun New" w:cs="TH Sarabun New"/>
                            <w:b/>
                            <w:bCs/>
                            <w:szCs w:val="40"/>
                          </w:rPr>
                          <w:t>× 100</w:t>
                        </w: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tr w:rsidR="008B3A2B" w:rsidRPr="008B3A2B" w14:paraId="6EDC9A84" w14:textId="77777777" w:rsidTr="00E54848">
        <w:trPr>
          <w:trHeight w:val="395"/>
        </w:trPr>
        <w:tc>
          <w:tcPr>
            <w:tcW w:w="5353" w:type="dxa"/>
            <w:shd w:val="clear" w:color="auto" w:fill="auto"/>
          </w:tcPr>
          <w:p w14:paraId="6F334C62" w14:textId="77777777" w:rsidR="008B3A2B" w:rsidRPr="008B3A2B" w:rsidRDefault="008B3A2B" w:rsidP="008B3A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8B3A2B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จำนวนผู้สำเร็จการศึกษาทั้งหมด</w:t>
            </w:r>
          </w:p>
        </w:tc>
        <w:tc>
          <w:tcPr>
            <w:tcW w:w="1194" w:type="dxa"/>
            <w:vMerge/>
          </w:tcPr>
          <w:p w14:paraId="1E0632EE" w14:textId="77777777" w:rsidR="008B3A2B" w:rsidRPr="008B3A2B" w:rsidRDefault="008B3A2B" w:rsidP="008B3A2B">
            <w:pPr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bookmarkEnd w:id="0"/>
    </w:tbl>
    <w:p w14:paraId="2020B3CA" w14:textId="77777777" w:rsidR="008B3A2B" w:rsidRPr="008B3A2B" w:rsidRDefault="008B3A2B" w:rsidP="008B3A2B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22"/>
          <w:szCs w:val="32"/>
          <w:lang w:eastAsia="zh-CN"/>
        </w:rPr>
      </w:pPr>
    </w:p>
    <w:p w14:paraId="219E0D59" w14:textId="77777777" w:rsidR="008B3A2B" w:rsidRPr="008B3A2B" w:rsidRDefault="008B3A2B" w:rsidP="008B3A2B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8B3A2B">
        <w:rPr>
          <w:rFonts w:ascii="TH SarabunPSK" w:eastAsia="Calibri" w:hAnsi="TH SarabunPSK" w:cs="TH SarabunPSK"/>
          <w:b/>
          <w:bCs/>
          <w:sz w:val="32"/>
          <w:szCs w:val="40"/>
          <w:lang w:eastAsia="zh-CN"/>
        </w:rPr>
        <w:t xml:space="preserve">2. </w:t>
      </w:r>
      <w:r w:rsidRPr="008B3A2B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zh-CN"/>
        </w:rPr>
        <w:t xml:space="preserve">การแปลงค่าร้อยละที่คำนวณได้ในข้อที่ </w:t>
      </w:r>
      <w:r w:rsidRPr="008B3A2B"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  <w:t xml:space="preserve">1 </w:t>
      </w:r>
      <w:r w:rsidRPr="008B3A2B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zh-CN"/>
        </w:rPr>
        <w:t xml:space="preserve">เทียบกับคะแนนเต็ม </w:t>
      </w:r>
      <w:r w:rsidRPr="008B3A2B"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  <w:t>5</w:t>
      </w:r>
    </w:p>
    <w:p w14:paraId="4772D551" w14:textId="77777777" w:rsidR="008B3A2B" w:rsidRPr="008B3A2B" w:rsidRDefault="008B3A2B" w:rsidP="008B3A2B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22"/>
          <w:szCs w:val="32"/>
          <w:lang w:eastAsia="zh-CN"/>
        </w:rPr>
      </w:pPr>
    </w:p>
    <w:tbl>
      <w:tblPr>
        <w:tblW w:w="729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860"/>
        <w:gridCol w:w="990"/>
      </w:tblGrid>
      <w:tr w:rsidR="008B3A2B" w:rsidRPr="008B3A2B" w14:paraId="2FF66EE9" w14:textId="77777777" w:rsidTr="00E54848">
        <w:trPr>
          <w:trHeight w:val="288"/>
        </w:trPr>
        <w:tc>
          <w:tcPr>
            <w:tcW w:w="1440" w:type="dxa"/>
            <w:vMerge w:val="restart"/>
            <w:vAlign w:val="center"/>
          </w:tcPr>
          <w:p w14:paraId="1B6E50EE" w14:textId="77777777" w:rsidR="008B3A2B" w:rsidRPr="008B3A2B" w:rsidRDefault="008B3A2B" w:rsidP="008B3A2B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8B3A2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คะแนนที่ได้ </w:t>
            </w:r>
            <w:r w:rsidRPr="008B3A2B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=</w:t>
            </w:r>
          </w:p>
        </w:tc>
        <w:tc>
          <w:tcPr>
            <w:tcW w:w="4860" w:type="dxa"/>
            <w:shd w:val="clear" w:color="auto" w:fill="auto"/>
          </w:tcPr>
          <w:p w14:paraId="72237F64" w14:textId="77777777" w:rsidR="008B3A2B" w:rsidRPr="008B3A2B" w:rsidRDefault="008B3A2B" w:rsidP="008B3A2B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B3A2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ค่าร้อยละของบัณฑิตที่สำเร็จ</w:t>
            </w:r>
            <w:r w:rsidRPr="008B3A2B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การศึกษาที่ได้งานทำในพื้นที่การให้บริการ ภายใน 1 ปี</w:t>
            </w:r>
          </w:p>
        </w:tc>
        <w:tc>
          <w:tcPr>
            <w:tcW w:w="990" w:type="dxa"/>
            <w:vMerge w:val="restart"/>
          </w:tcPr>
          <w:p w14:paraId="56DB23BA" w14:textId="77777777" w:rsidR="008B3A2B" w:rsidRPr="008B3A2B" w:rsidRDefault="006707D3" w:rsidP="008B3A2B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BrowalliaUPC" w:eastAsia="Cordia New" w:hAnsi="BrowalliaUPC" w:cs="BrowalliaUPC"/>
                <w:noProof/>
                <w:sz w:val="32"/>
                <w:szCs w:val="32"/>
                <w:lang w:eastAsia="zh-CN"/>
              </w:rPr>
              <w:pict w14:anchorId="0F8FE32F">
                <v:shape id="Text Box 9" o:spid="_x0000_s1073" type="#_x0000_t202" style="position:absolute;left:0;text-align:left;margin-left:-1.9pt;margin-top:28.8pt;width:44.2pt;height:23.15pt;z-index:251789312;visibility:visible;mso-height-percent:200;mso-wrap-distance-top:3.6pt;mso-wrap-distance-bottom:3.6pt;mso-position-horizontal-relative:margin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" stroked="f">
                  <v:textbox style="mso-fit-shape-to-text:t">
                    <w:txbxContent>
                      <w:p w14:paraId="5627A70B" w14:textId="77777777" w:rsidR="00BF3C13" w:rsidRPr="00926E76" w:rsidRDefault="00BF3C13" w:rsidP="008B3A2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Cs w:val="40"/>
                          </w:rPr>
                        </w:pPr>
                        <w:r w:rsidRPr="00926E76">
                          <w:rPr>
                            <w:rFonts w:ascii="TH Sarabun New" w:hAnsi="TH Sarabun New" w:cs="TH Sarabun New"/>
                            <w:b/>
                            <w:bCs/>
                            <w:szCs w:val="40"/>
                          </w:rPr>
                          <w:t xml:space="preserve">×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Cs w:val="40"/>
                          </w:rPr>
                          <w:t>5</w:t>
                        </w: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tr w:rsidR="008B3A2B" w:rsidRPr="008B3A2B" w14:paraId="04CF800B" w14:textId="77777777" w:rsidTr="00E54848">
        <w:trPr>
          <w:trHeight w:val="395"/>
        </w:trPr>
        <w:tc>
          <w:tcPr>
            <w:tcW w:w="1440" w:type="dxa"/>
            <w:vMerge/>
          </w:tcPr>
          <w:p w14:paraId="1C09C068" w14:textId="77777777" w:rsidR="008B3A2B" w:rsidRPr="008B3A2B" w:rsidRDefault="008B3A2B" w:rsidP="008B3A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60" w:type="dxa"/>
            <w:shd w:val="clear" w:color="auto" w:fill="auto"/>
          </w:tcPr>
          <w:p w14:paraId="3D270E81" w14:textId="77777777" w:rsidR="008B3A2B" w:rsidRPr="008B3A2B" w:rsidRDefault="008B3A2B" w:rsidP="008B3A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8B3A2B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90</w:t>
            </w:r>
          </w:p>
        </w:tc>
        <w:tc>
          <w:tcPr>
            <w:tcW w:w="990" w:type="dxa"/>
            <w:vMerge/>
          </w:tcPr>
          <w:p w14:paraId="1E643199" w14:textId="77777777" w:rsidR="008B3A2B" w:rsidRPr="008B3A2B" w:rsidRDefault="008B3A2B" w:rsidP="008B3A2B">
            <w:pPr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</w:tbl>
    <w:p w14:paraId="276FE816" w14:textId="77777777" w:rsidR="008B3A2B" w:rsidRPr="008B3A2B" w:rsidRDefault="008B3A2B" w:rsidP="008B3A2B">
      <w:pPr>
        <w:tabs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B274F6A" w14:textId="77777777" w:rsidR="008B3A2B" w:rsidRPr="008B3A2B" w:rsidRDefault="008B3A2B" w:rsidP="008B3A2B">
      <w:pPr>
        <w:tabs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48A1AFC" w14:textId="77777777" w:rsidR="008B3A2B" w:rsidRPr="00961077" w:rsidRDefault="008B3A2B" w:rsidP="008B3A2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7E1E4A8E" w14:textId="713A256A" w:rsidR="008B3A2B" w:rsidRPr="008B3A2B" w:rsidRDefault="008B3A2B" w:rsidP="008B3A2B">
      <w:pPr>
        <w:tabs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F1A80" w14:textId="77777777" w:rsidR="008B3A2B" w:rsidRPr="008B3A2B" w:rsidRDefault="008B3A2B" w:rsidP="008B3A2B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489684" w14:textId="77777777" w:rsidR="008B3A2B" w:rsidRPr="008B3A2B" w:rsidRDefault="008B3A2B" w:rsidP="008B3A2B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FEA76D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69E9E0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A3DF1B7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6EF449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E0902D" w14:textId="04CABD7A" w:rsidR="000163E7" w:rsidRDefault="000163E7" w:rsidP="000163E7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0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</w:t>
      </w:r>
      <w:r w:rsidRPr="000163E7">
        <w:rPr>
          <w:rFonts w:ascii="TH SarabunPSK" w:hAnsi="TH SarabunPSK" w:cs="TH SarabunPSK"/>
          <w:b/>
          <w:bCs/>
          <w:sz w:val="32"/>
          <w:szCs w:val="32"/>
          <w:cs/>
        </w:rPr>
        <w:t>การได้งานทำของบัณฑิตในเขตพื้นที่บริการของมหาวิทยาลัย (</w:t>
      </w:r>
      <w:r w:rsidRPr="000163E7">
        <w:rPr>
          <w:rFonts w:ascii="TH SarabunPSK" w:hAnsi="TH SarabunPSK" w:cs="TH SarabunPSK"/>
          <w:b/>
          <w:bCs/>
          <w:sz w:val="32"/>
          <w:szCs w:val="32"/>
        </w:rPr>
        <w:t>PE</w:t>
      </w:r>
      <w:r w:rsidRPr="000163E7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</w:p>
    <w:p w14:paraId="6E07CE1C" w14:textId="77777777" w:rsidR="000163E7" w:rsidRDefault="000163E7" w:rsidP="000163E7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196"/>
        <w:gridCol w:w="1701"/>
      </w:tblGrid>
      <w:tr w:rsidR="000163E7" w:rsidRPr="000163E7" w14:paraId="2F443501" w14:textId="77777777" w:rsidTr="000163E7">
        <w:tc>
          <w:tcPr>
            <w:tcW w:w="7196" w:type="dxa"/>
            <w:vMerge w:val="restart"/>
            <w:vAlign w:val="center"/>
          </w:tcPr>
          <w:p w14:paraId="1882EC3D" w14:textId="1415DECB" w:rsidR="000163E7" w:rsidRPr="000163E7" w:rsidRDefault="000163E7" w:rsidP="000163E7">
            <w:pPr>
              <w:autoSpaceDE w:val="0"/>
              <w:autoSpaceDN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701" w:type="dxa"/>
            <w:vAlign w:val="center"/>
          </w:tcPr>
          <w:p w14:paraId="71ADAFF5" w14:textId="1DB2BF26" w:rsidR="000163E7" w:rsidRPr="000163E7" w:rsidRDefault="000163E7" w:rsidP="000163E7">
            <w:pPr>
              <w:autoSpaceDE w:val="0"/>
              <w:autoSpaceDN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จำนวน/ปีการศึกษา</w:t>
            </w:r>
          </w:p>
        </w:tc>
      </w:tr>
      <w:tr w:rsidR="000163E7" w:rsidRPr="000163E7" w14:paraId="1CCE6D41" w14:textId="77777777" w:rsidTr="000163E7">
        <w:tc>
          <w:tcPr>
            <w:tcW w:w="7196" w:type="dxa"/>
            <w:vMerge/>
            <w:vAlign w:val="center"/>
          </w:tcPr>
          <w:p w14:paraId="66B22986" w14:textId="77777777" w:rsidR="000163E7" w:rsidRPr="000163E7" w:rsidRDefault="000163E7" w:rsidP="000163E7">
            <w:pPr>
              <w:autoSpaceDE w:val="0"/>
              <w:autoSpaceDN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BEFE26E" w14:textId="03A5446F" w:rsidR="000163E7" w:rsidRPr="000163E7" w:rsidRDefault="000163E7" w:rsidP="000163E7">
            <w:pPr>
              <w:autoSpaceDE w:val="0"/>
              <w:autoSpaceDN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0163E7" w:rsidRPr="000163E7" w14:paraId="7F61EBB5" w14:textId="77777777" w:rsidTr="000163E7">
        <w:tc>
          <w:tcPr>
            <w:tcW w:w="7196" w:type="dxa"/>
          </w:tcPr>
          <w:p w14:paraId="3642218B" w14:textId="32494C5F" w:rsidR="000163E7" w:rsidRPr="000163E7" w:rsidRDefault="000163E7" w:rsidP="000163E7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63E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จำนวนผู้สำเร็จการศึกษาทั้งหมด</w:t>
            </w:r>
          </w:p>
        </w:tc>
        <w:tc>
          <w:tcPr>
            <w:tcW w:w="1701" w:type="dxa"/>
          </w:tcPr>
          <w:p w14:paraId="220D9D8D" w14:textId="77777777" w:rsidR="000163E7" w:rsidRPr="000163E7" w:rsidRDefault="000163E7" w:rsidP="000163E7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3E7" w:rsidRPr="000163E7" w14:paraId="4F94DDE2" w14:textId="77777777" w:rsidTr="000163E7">
        <w:tc>
          <w:tcPr>
            <w:tcW w:w="7196" w:type="dxa"/>
          </w:tcPr>
          <w:p w14:paraId="6A9C7583" w14:textId="2B6E06C6" w:rsidR="000163E7" w:rsidRPr="000163E7" w:rsidRDefault="000163E7" w:rsidP="000163E7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63E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จำนวนบัณฑิตที่ได้งานทำในพื้นที่การให้บริการ ภายใน 1 ปี</w:t>
            </w:r>
          </w:p>
        </w:tc>
        <w:tc>
          <w:tcPr>
            <w:tcW w:w="1701" w:type="dxa"/>
          </w:tcPr>
          <w:p w14:paraId="0F551F0D" w14:textId="77777777" w:rsidR="000163E7" w:rsidRPr="000163E7" w:rsidRDefault="000163E7" w:rsidP="000163E7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3E7" w:rsidRPr="000163E7" w14:paraId="7B6D34A1" w14:textId="77777777" w:rsidTr="000163E7">
        <w:tc>
          <w:tcPr>
            <w:tcW w:w="7196" w:type="dxa"/>
          </w:tcPr>
          <w:p w14:paraId="6249C67B" w14:textId="0746D898" w:rsidR="000163E7" w:rsidRPr="000163E7" w:rsidRDefault="000163E7" w:rsidP="000163E7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E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ร้อยละการได้งานทำของบัณฑิตในเขตพื้นที่บริการของมหาวิทยาลัย (</w:t>
            </w:r>
            <w:r w:rsidRPr="000163E7">
              <w:rPr>
                <w:rFonts w:ascii="TH SarabunPSK" w:hAnsi="TH SarabunPSK" w:cs="TH SarabunPSK"/>
                <w:sz w:val="32"/>
                <w:szCs w:val="32"/>
              </w:rPr>
              <w:t>PE</w:t>
            </w:r>
            <w:r w:rsidRPr="000163E7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</w:tc>
        <w:tc>
          <w:tcPr>
            <w:tcW w:w="1701" w:type="dxa"/>
          </w:tcPr>
          <w:p w14:paraId="4350522C" w14:textId="77777777" w:rsidR="000163E7" w:rsidRPr="000163E7" w:rsidRDefault="000163E7" w:rsidP="000163E7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3E7" w:rsidRPr="000163E7" w14:paraId="0FC3C642" w14:textId="77777777" w:rsidTr="000163E7">
        <w:tc>
          <w:tcPr>
            <w:tcW w:w="7196" w:type="dxa"/>
          </w:tcPr>
          <w:p w14:paraId="0DDA8D3A" w14:textId="58BA5F8F" w:rsidR="000163E7" w:rsidRPr="000163E7" w:rsidRDefault="000163E7" w:rsidP="000163E7">
            <w:pPr>
              <w:autoSpaceDE w:val="0"/>
              <w:autoSpaceDN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E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1" w:type="dxa"/>
          </w:tcPr>
          <w:p w14:paraId="1468B3BB" w14:textId="77777777" w:rsidR="000163E7" w:rsidRPr="000163E7" w:rsidRDefault="000163E7" w:rsidP="000163E7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369C24" w14:textId="77777777" w:rsidR="000163E7" w:rsidRDefault="000163E7" w:rsidP="000163E7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p w14:paraId="4310FFD3" w14:textId="77777777" w:rsidR="000163E7" w:rsidRDefault="000163E7" w:rsidP="000163E7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p w14:paraId="5C48A7E9" w14:textId="77777777" w:rsidR="000163E7" w:rsidRDefault="000163E7" w:rsidP="000163E7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A5E72C7" w14:textId="77777777" w:rsidR="000163E7" w:rsidRPr="009477BD" w:rsidRDefault="000163E7" w:rsidP="000163E7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213CB66" w14:textId="77777777" w:rsidR="000163E7" w:rsidRPr="009477BD" w:rsidRDefault="000163E7" w:rsidP="000163E7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945"/>
        <w:gridCol w:w="1163"/>
        <w:gridCol w:w="1005"/>
        <w:gridCol w:w="1106"/>
        <w:gridCol w:w="1141"/>
        <w:gridCol w:w="1073"/>
      </w:tblGrid>
      <w:tr w:rsidR="000163E7" w:rsidRPr="005E07CC" w14:paraId="10EFACE3" w14:textId="77777777" w:rsidTr="00E548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C3A0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941D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2165DED9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FB28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450A0AF8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92FA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7A3A5436" w14:textId="51BF2ABD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Pr="005E07CC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A231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4803EDF8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1776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2C09F7F0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8583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  <w:p w14:paraId="7203A577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</w:p>
        </w:tc>
      </w:tr>
      <w:tr w:rsidR="000163E7" w:rsidRPr="005E07CC" w14:paraId="7ADD5063" w14:textId="77777777" w:rsidTr="00E548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2E3F" w14:textId="2D51BA5C" w:rsidR="000163E7" w:rsidRPr="005E07CC" w:rsidRDefault="000163E7" w:rsidP="00E54848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1.2 ร้อยละการได้งานทำของบัณฑิตในเขตพื้นที่บริการของมหาวิทยาลัย (</w:t>
            </w:r>
            <w:r w:rsidRPr="005E07CC">
              <w:rPr>
                <w:rFonts w:ascii="TH SarabunPSK" w:eastAsia="Calibri" w:hAnsi="TH SarabunPSK" w:cs="TH SarabunPSK"/>
                <w:sz w:val="32"/>
                <w:szCs w:val="32"/>
              </w:rPr>
              <w:t>PE</w:t>
            </w:r>
            <w:r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000C" w14:textId="053DB6F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268" w14:textId="514EA463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E07C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B7FA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D47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941F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F3F" w14:textId="77777777" w:rsidR="000163E7" w:rsidRPr="005E07CC" w:rsidRDefault="000163E7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100227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ADA46E" w14:textId="77777777" w:rsidR="00B10339" w:rsidRPr="009477BD" w:rsidRDefault="00B10339" w:rsidP="00B10339">
      <w:pPr>
        <w:rPr>
          <w:rFonts w:ascii="TH SarabunPSK" w:hAnsi="TH SarabunPSK" w:cs="TH SarabunPSK"/>
        </w:rPr>
      </w:pPr>
      <w:r w:rsidRPr="009477BD">
        <w:rPr>
          <w:rFonts w:ascii="TH SarabunPSK" w:eastAsia="CordiaNew" w:hAnsi="TH SarabunPSK" w:cs="TH SarabunPSK"/>
          <w:b/>
          <w:bCs/>
          <w:sz w:val="32"/>
          <w:szCs w:val="32"/>
          <w:cs/>
        </w:rPr>
        <w:t>หลักฐานอ้างอิง</w:t>
      </w:r>
    </w:p>
    <w:p w14:paraId="1889ED53" w14:textId="77777777" w:rsidR="00B10339" w:rsidRPr="009477BD" w:rsidRDefault="00B10339" w:rsidP="00B10339">
      <w:pPr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</w:rPr>
        <w:t xml:space="preserve">[1.2/1-1] </w:t>
      </w:r>
    </w:p>
    <w:p w14:paraId="162F457F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89DCE0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EB38A4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FE8DF6B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CFDED1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8A3D4B0" w14:textId="77777777" w:rsidR="008B3A2B" w:rsidRDefault="008B3A2B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4CF874" w14:textId="77777777" w:rsidR="000163E7" w:rsidRDefault="000163E7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624910" w14:textId="77777777" w:rsidR="00B10339" w:rsidRDefault="00B10339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9D4B7F" w14:textId="77777777" w:rsidR="005E07CC" w:rsidRDefault="005E07CC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4D019D" w14:textId="3D1FD806" w:rsidR="008D1E5D" w:rsidRPr="009477BD" w:rsidRDefault="008D1E5D" w:rsidP="008D1E5D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43336E"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8B3A2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8B3A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อาจารย์</w:t>
      </w:r>
      <w:r w:rsidR="0064018F"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="0064018F" w:rsidRPr="009477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สถาบัน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ที่มีคุณวุฒิปริญญาเอก</w:t>
      </w:r>
      <w:r w:rsidR="00B103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(สกอ. </w:t>
      </w:r>
      <w:r w:rsidR="0043336E" w:rsidRPr="009477BD">
        <w:rPr>
          <w:rFonts w:ascii="TH SarabunPSK" w:hAnsi="TH SarabunPSK" w:cs="TH SarabunPSK"/>
          <w:sz w:val="32"/>
          <w:szCs w:val="32"/>
          <w:cs/>
        </w:rPr>
        <w:t>1</w:t>
      </w:r>
      <w:r w:rsidRPr="009477BD">
        <w:rPr>
          <w:rFonts w:ascii="TH SarabunPSK" w:hAnsi="TH SarabunPSK" w:cs="TH SarabunPSK"/>
          <w:sz w:val="32"/>
          <w:szCs w:val="32"/>
          <w:cs/>
        </w:rPr>
        <w:t>.2)</w:t>
      </w:r>
    </w:p>
    <w:p w14:paraId="4343B1BC" w14:textId="77777777" w:rsidR="008D1E5D" w:rsidRDefault="008D1E5D" w:rsidP="008D1E5D">
      <w:pPr>
        <w:tabs>
          <w:tab w:val="left" w:pos="2127"/>
          <w:tab w:val="left" w:pos="2835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CC1CF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ปัจจัยนำเข้า  </w:t>
      </w:r>
    </w:p>
    <w:p w14:paraId="17066100" w14:textId="77777777" w:rsidR="00961077" w:rsidRPr="00CC1CF7" w:rsidRDefault="00961077" w:rsidP="008D1E5D">
      <w:pPr>
        <w:tabs>
          <w:tab w:val="left" w:pos="2127"/>
          <w:tab w:val="left" w:pos="2835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AC3FF76" w14:textId="77777777" w:rsidR="00961077" w:rsidRPr="00961077" w:rsidRDefault="00961077" w:rsidP="0096107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6107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C2C3020" w14:textId="77777777" w:rsidR="00961077" w:rsidRPr="00961077" w:rsidRDefault="00BB2815" w:rsidP="00BB2815">
      <w:pPr>
        <w:tabs>
          <w:tab w:val="left" w:pos="567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61077" w:rsidRPr="00961077">
        <w:rPr>
          <w:rFonts w:ascii="TH SarabunPSK" w:eastAsia="Calibri" w:hAnsi="TH SarabunPSK" w:cs="TH SarabunPSK"/>
          <w:sz w:val="32"/>
          <w:szCs w:val="32"/>
          <w:cs/>
        </w:rPr>
        <w:t>โดยการแปลงค่าร้อยละของอาจารย์ประจำคณะที่มีคุณวุฒิปริญญาเอกเป็นคะแนนระหว่าง</w:t>
      </w:r>
      <w:r w:rsidR="00961077" w:rsidRPr="00961077">
        <w:rPr>
          <w:rFonts w:ascii="TH SarabunPSK" w:eastAsia="Calibri" w:hAnsi="TH SarabunPSK" w:cs="TH SarabunPSK"/>
          <w:sz w:val="32"/>
          <w:szCs w:val="32"/>
        </w:rPr>
        <w:t xml:space="preserve"> 0 – 5</w:t>
      </w:r>
    </w:p>
    <w:p w14:paraId="463F28CC" w14:textId="77777777" w:rsidR="00961077" w:rsidRPr="00961077" w:rsidRDefault="00961077" w:rsidP="00CC1CF7">
      <w:pPr>
        <w:tabs>
          <w:tab w:val="left" w:pos="2268"/>
          <w:tab w:val="left" w:pos="2835"/>
        </w:tabs>
        <w:autoSpaceDE w:val="0"/>
        <w:autoSpaceDN w:val="0"/>
        <w:adjustRightInd w:val="0"/>
        <w:ind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077">
        <w:rPr>
          <w:rFonts w:ascii="TH SarabunPSK" w:eastAsia="Calibri" w:hAnsi="TH SarabunPSK" w:cs="TH SarabunPSK"/>
          <w:b/>
          <w:bCs/>
          <w:sz w:val="32"/>
          <w:szCs w:val="32"/>
          <w:cs/>
        </w:rPr>
        <w:t>1. เกณฑ์เฉพาะสถาบันกลุ่ม ข และ ค2</w:t>
      </w:r>
    </w:p>
    <w:p w14:paraId="000CE69E" w14:textId="77777777" w:rsidR="00961077" w:rsidRPr="00961077" w:rsidRDefault="00BB2815" w:rsidP="00CC1CF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C1CF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61077" w:rsidRPr="00961077">
        <w:rPr>
          <w:rFonts w:ascii="TH SarabunPSK" w:eastAsia="Calibri" w:hAnsi="TH SarabunPSK" w:cs="TH SarabunPSK"/>
          <w:sz w:val="32"/>
          <w:szCs w:val="32"/>
          <w:cs/>
        </w:rPr>
        <w:t>ค่าร้อยละของอาจารย์ประจำคณะที่มีคุณวุฒิปริญญาเอกที่กำหนดให้เป็นคะแนนเต็ม</w:t>
      </w:r>
      <w:r w:rsidR="00961077" w:rsidRPr="00961077">
        <w:rPr>
          <w:rFonts w:ascii="TH SarabunPSK" w:eastAsia="Calibri" w:hAnsi="TH SarabunPSK" w:cs="TH SarabunPSK"/>
          <w:sz w:val="32"/>
          <w:szCs w:val="32"/>
        </w:rPr>
        <w:t xml:space="preserve"> 5 = </w:t>
      </w:r>
      <w:r w:rsidR="00961077" w:rsidRPr="00961077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="00CC1C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961077" w:rsidRPr="00CC1CF7">
        <w:rPr>
          <w:rFonts w:ascii="TH SarabunPSK" w:eastAsia="Calibri" w:hAnsi="TH SarabunPSK" w:cs="TH SarabunPSK"/>
          <w:sz w:val="32"/>
          <w:szCs w:val="32"/>
        </w:rPr>
        <w:t>40</w:t>
      </w:r>
      <w:r w:rsidR="00961077" w:rsidRPr="00CC1CF7">
        <w:rPr>
          <w:rFonts w:ascii="TH SarabunPSK" w:eastAsia="Calibri" w:hAnsi="TH SarabunPSK" w:cs="TH SarabunPSK"/>
          <w:sz w:val="32"/>
          <w:szCs w:val="32"/>
          <w:cs/>
        </w:rPr>
        <w:t xml:space="preserve"> ขึ้นไป</w:t>
      </w:r>
    </w:p>
    <w:p w14:paraId="09F7D9F9" w14:textId="77777777" w:rsidR="00961077" w:rsidRPr="00961077" w:rsidRDefault="00961077" w:rsidP="00CC1CF7">
      <w:pPr>
        <w:autoSpaceDE w:val="0"/>
        <w:autoSpaceDN w:val="0"/>
        <w:adjustRightInd w:val="0"/>
        <w:ind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077">
        <w:rPr>
          <w:rFonts w:ascii="TH SarabunPSK" w:eastAsia="Calibri" w:hAnsi="TH SarabunPSK" w:cs="TH SarabunPSK"/>
          <w:b/>
          <w:bCs/>
          <w:sz w:val="32"/>
          <w:szCs w:val="32"/>
          <w:cs/>
        </w:rPr>
        <w:t>2. เกณฑ์เฉพาะสถาบันกลุ่ม ค1 และ ง</w:t>
      </w:r>
    </w:p>
    <w:p w14:paraId="0471DD22" w14:textId="77777777" w:rsidR="00961077" w:rsidRDefault="00961077" w:rsidP="00CC1CF7">
      <w:pPr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961077">
        <w:rPr>
          <w:rFonts w:ascii="TH SarabunPSK" w:eastAsia="Calibri" w:hAnsi="TH SarabunPSK" w:cs="TH SarabunPSK"/>
          <w:sz w:val="32"/>
          <w:szCs w:val="32"/>
          <w:cs/>
        </w:rPr>
        <w:t>ค่าร้อยละของอาจารย์ประจำคณะที่มีคุณวุฒิปริญญาเอกที่กำหนดให้เป็นคะแนนเต็ม</w:t>
      </w:r>
      <w:r w:rsidRPr="00961077">
        <w:rPr>
          <w:rFonts w:ascii="TH SarabunPSK" w:eastAsia="Calibri" w:hAnsi="TH SarabunPSK" w:cs="TH SarabunPSK"/>
          <w:sz w:val="32"/>
          <w:szCs w:val="32"/>
        </w:rPr>
        <w:t xml:space="preserve"> 5 = </w:t>
      </w:r>
      <w:r w:rsidRPr="00961077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="00CC1CF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61077">
        <w:rPr>
          <w:rFonts w:ascii="TH SarabunPSK" w:eastAsia="Calibri" w:hAnsi="TH SarabunPSK" w:cs="TH SarabunPSK"/>
          <w:sz w:val="32"/>
          <w:szCs w:val="32"/>
          <w:cs/>
        </w:rPr>
        <w:t>80 ขึ้นไป</w:t>
      </w:r>
    </w:p>
    <w:p w14:paraId="1F3D20E9" w14:textId="77777777" w:rsidR="00CC1CF7" w:rsidRPr="00CC1CF7" w:rsidRDefault="00CC1CF7" w:rsidP="00CC1CF7">
      <w:pPr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sz w:val="16"/>
          <w:szCs w:val="16"/>
        </w:rPr>
      </w:pPr>
    </w:p>
    <w:p w14:paraId="07245DD6" w14:textId="77777777" w:rsidR="00961077" w:rsidRPr="00961077" w:rsidRDefault="00961077" w:rsidP="0096107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07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  <w:r w:rsidRPr="0096107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61077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19309E2E" w14:textId="77777777" w:rsidR="00961077" w:rsidRDefault="00961077" w:rsidP="0096107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961077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961077">
        <w:rPr>
          <w:rFonts w:ascii="TH SarabunPSK" w:eastAsia="Calibri" w:hAnsi="TH SarabunPSK" w:cs="TH SarabunPSK"/>
          <w:sz w:val="32"/>
          <w:szCs w:val="32"/>
          <w:cs/>
        </w:rPr>
        <w:t>คำนวณค่าร้อยละของอาจารย์ประจำคณะที่มีคุณวุฒิปริญญาเอก ตามสูตร</w:t>
      </w:r>
    </w:p>
    <w:p w14:paraId="79311077" w14:textId="77777777" w:rsidR="00BB2815" w:rsidRPr="00BB2815" w:rsidRDefault="00BB2815" w:rsidP="00961077">
      <w:pPr>
        <w:autoSpaceDE w:val="0"/>
        <w:autoSpaceDN w:val="0"/>
        <w:adjustRightInd w:val="0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</w:tblGrid>
      <w:tr w:rsidR="00D56B28" w:rsidRPr="00287D9B" w14:paraId="53733DB3" w14:textId="77777777" w:rsidTr="00CC1CF7">
        <w:tc>
          <w:tcPr>
            <w:tcW w:w="6368" w:type="dxa"/>
            <w:vAlign w:val="center"/>
          </w:tcPr>
          <w:p w14:paraId="6A51A98D" w14:textId="77777777" w:rsidR="00D56B28" w:rsidRPr="00287D9B" w:rsidRDefault="006707D3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2"/>
                <w:szCs w:val="1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pict w14:anchorId="573882BD">
                <v:shape id="_x0000_s1053" type="#_x0000_t202" style="position:absolute;margin-left:-19.35pt;margin-top:.6pt;width:318.4pt;height:49.25pt;z-index:251772928" filled="f" stroked="f">
                  <v:textbox>
                    <w:txbxContent>
                      <w:p w14:paraId="4939FDF1" w14:textId="77777777" w:rsidR="00BF3C13" w:rsidRDefault="00BF3C13" w:rsidP="00D56B2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จำนวนอาจารย์ประจำคณะที่มีคุณวุฒิปริญญาเอก</w:t>
                        </w:r>
                      </w:p>
                      <w:p w14:paraId="50CFD659" w14:textId="77777777" w:rsidR="00BF3C13" w:rsidRPr="00E70057" w:rsidRDefault="00BF3C13" w:rsidP="00D56B2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จำนวนอาจารย์ประจำคณะทั้งหมด</w:t>
                        </w:r>
                      </w:p>
                    </w:txbxContent>
                  </v:textbox>
                </v:shape>
              </w:pict>
            </w:r>
          </w:p>
          <w:p w14:paraId="59E27E08" w14:textId="77777777" w:rsidR="00D56B28" w:rsidRPr="00287D9B" w:rsidRDefault="00CC1CF7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D9B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5600" w:dyaOrig="620" w14:anchorId="2DFC5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8.6pt;height:31.8pt" o:ole="">
                  <v:imagedata r:id="rId12" o:title=""/>
                </v:shape>
                <o:OLEObject Type="Embed" ProgID="Equation.DSMT4" ShapeID="_x0000_i1025" DrawAspect="Content" ObjectID="_1716364722" r:id="rId13"/>
              </w:object>
            </w:r>
          </w:p>
          <w:p w14:paraId="6109E3C1" w14:textId="77777777" w:rsidR="00D56B28" w:rsidRPr="00287D9B" w:rsidRDefault="00D56B28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</w:tc>
      </w:tr>
    </w:tbl>
    <w:p w14:paraId="0712ED06" w14:textId="77777777" w:rsidR="00961077" w:rsidRPr="00CC1CF7" w:rsidRDefault="00961077" w:rsidP="00961077">
      <w:pPr>
        <w:tabs>
          <w:tab w:val="left" w:pos="216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7C1BAF5B" w14:textId="77777777" w:rsidR="00961077" w:rsidRPr="00961077" w:rsidRDefault="00961077" w:rsidP="00961077">
      <w:pPr>
        <w:tabs>
          <w:tab w:val="left" w:pos="216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61077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961077">
        <w:rPr>
          <w:rFonts w:ascii="TH SarabunPSK" w:eastAsia="Calibri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961077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961077">
        <w:rPr>
          <w:rFonts w:ascii="TH SarabunPSK" w:eastAsia="Calibri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5267"/>
        <w:gridCol w:w="699"/>
      </w:tblGrid>
      <w:tr w:rsidR="00961077" w:rsidRPr="00961077" w14:paraId="39BA9166" w14:textId="77777777" w:rsidTr="004665BC">
        <w:tc>
          <w:tcPr>
            <w:tcW w:w="172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D232E65" w14:textId="77777777" w:rsidR="00961077" w:rsidRPr="00961077" w:rsidRDefault="00961077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คะแนนที่ได้  </w:t>
            </w:r>
            <w:r w:rsidRPr="00961077">
              <w:rPr>
                <w:rFonts w:ascii="TH SarabunPSK" w:eastAsia="Calibri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5267" w:type="dxa"/>
            <w:tcBorders>
              <w:left w:val="nil"/>
              <w:right w:val="nil"/>
            </w:tcBorders>
            <w:shd w:val="clear" w:color="auto" w:fill="auto"/>
          </w:tcPr>
          <w:p w14:paraId="59B7A7BD" w14:textId="77777777" w:rsidR="00961077" w:rsidRPr="00961077" w:rsidRDefault="00961077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ร้อยละของอาจารย์ประจำคณะที่มีคุณวุฒิปริญญาเอก</w:t>
            </w:r>
          </w:p>
        </w:tc>
        <w:tc>
          <w:tcPr>
            <w:tcW w:w="69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5AAEFB3" w14:textId="77777777" w:rsidR="00961077" w:rsidRPr="00961077" w:rsidRDefault="00961077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10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961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61077" w:rsidRPr="00961077" w14:paraId="181A317E" w14:textId="77777777" w:rsidTr="004665BC">
        <w:tc>
          <w:tcPr>
            <w:tcW w:w="1728" w:type="dxa"/>
            <w:vMerge/>
            <w:tcBorders>
              <w:right w:val="nil"/>
            </w:tcBorders>
            <w:shd w:val="clear" w:color="auto" w:fill="auto"/>
          </w:tcPr>
          <w:p w14:paraId="4568DB22" w14:textId="77777777" w:rsidR="00961077" w:rsidRPr="00961077" w:rsidRDefault="00961077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67" w:type="dxa"/>
            <w:tcBorders>
              <w:left w:val="nil"/>
              <w:right w:val="nil"/>
            </w:tcBorders>
            <w:shd w:val="clear" w:color="auto" w:fill="auto"/>
          </w:tcPr>
          <w:p w14:paraId="62AB8276" w14:textId="77777777" w:rsidR="00961077" w:rsidRPr="00961077" w:rsidRDefault="00961077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0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ร้อยละของอาจารย์ประจำคณะที่มีคุณวุฒิปริญญาเอกที่กำหนดให้เป็นคะแนนเต็ม </w:t>
            </w:r>
            <w:r w:rsidRPr="0096107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9" w:type="dxa"/>
            <w:vMerge/>
            <w:tcBorders>
              <w:left w:val="nil"/>
            </w:tcBorders>
            <w:shd w:val="clear" w:color="auto" w:fill="auto"/>
          </w:tcPr>
          <w:p w14:paraId="68B8E446" w14:textId="77777777" w:rsidR="00961077" w:rsidRPr="00961077" w:rsidRDefault="00961077" w:rsidP="004665BC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FE95D01" w14:textId="77777777" w:rsidR="008D1E5D" w:rsidRPr="009477BD" w:rsidRDefault="008D1E5D" w:rsidP="00961077">
      <w:pPr>
        <w:tabs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14:paraId="76A1CBF9" w14:textId="77777777" w:rsidR="00833C07" w:rsidRPr="00961077" w:rsidRDefault="008D1E5D" w:rsidP="00961077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381AFCC7" w14:textId="77777777" w:rsidR="00724294" w:rsidRPr="009477BD" w:rsidRDefault="00961077" w:rsidP="00D15C21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038BA" w14:textId="77777777" w:rsidR="00225AEA" w:rsidRPr="009477BD" w:rsidRDefault="00225AEA" w:rsidP="00D15C21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</w:p>
    <w:p w14:paraId="4C6D40FD" w14:textId="77777777" w:rsidR="00160BA0" w:rsidRDefault="00160BA0" w:rsidP="00426666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6308D9" w14:textId="77777777" w:rsidR="00160BA0" w:rsidRDefault="00160BA0" w:rsidP="00426666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5725A0" w14:textId="77777777" w:rsidR="00160BA0" w:rsidRDefault="00160BA0" w:rsidP="00426666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4B5F30" w14:textId="77777777" w:rsidR="00160BA0" w:rsidRDefault="00160BA0" w:rsidP="00426666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8F9C37" w14:textId="77777777" w:rsidR="00160BA0" w:rsidRDefault="00160BA0" w:rsidP="00426666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68B369" w14:textId="77777777" w:rsidR="00160BA0" w:rsidRDefault="00160BA0" w:rsidP="00426666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B79D49" w14:textId="77777777" w:rsidR="00160BA0" w:rsidRDefault="00160BA0" w:rsidP="00426666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19C0B3" w14:textId="77777777" w:rsidR="008D1E5D" w:rsidRDefault="00801DBF" w:rsidP="00426666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0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</w:t>
      </w:r>
      <w:r w:rsidR="00225AEA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</w:t>
      </w:r>
      <w:r w:rsidR="00225AEA">
        <w:rPr>
          <w:rFonts w:ascii="TH SarabunPSK" w:hAnsi="TH SarabunPSK" w:cs="TH SarabunPSK" w:hint="cs"/>
          <w:b/>
          <w:bCs/>
          <w:sz w:val="32"/>
          <w:szCs w:val="32"/>
          <w:cs/>
        </w:rPr>
        <w:t>ำคณะ</w:t>
      </w:r>
      <w:r w:rsidRPr="00CB203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ที่มีคุณวุฒิปริญญาเอก </w:t>
      </w:r>
    </w:p>
    <w:p w14:paraId="5502824B" w14:textId="77777777" w:rsidR="00CB203B" w:rsidRPr="00CB203B" w:rsidRDefault="00CB203B" w:rsidP="00426666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cs/>
        </w:rPr>
      </w:pPr>
    </w:p>
    <w:tbl>
      <w:tblPr>
        <w:tblW w:w="8771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19"/>
        <w:gridCol w:w="900"/>
        <w:gridCol w:w="826"/>
        <w:gridCol w:w="826"/>
      </w:tblGrid>
      <w:tr w:rsidR="00442B53" w:rsidRPr="009477BD" w14:paraId="24C8CFD2" w14:textId="77777777" w:rsidTr="006B739E">
        <w:tc>
          <w:tcPr>
            <w:tcW w:w="3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C4D6D68" w14:textId="77777777" w:rsidR="00442B53" w:rsidRPr="009477BD" w:rsidRDefault="00442B53" w:rsidP="005B70EB">
            <w:pPr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4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16B19C8" w14:textId="77777777" w:rsidR="00442B53" w:rsidRPr="009477BD" w:rsidRDefault="00442B53" w:rsidP="00C90B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จำนวน/ปีการศึกษา</w:t>
            </w:r>
          </w:p>
        </w:tc>
      </w:tr>
      <w:tr w:rsidR="00910694" w:rsidRPr="009477BD" w14:paraId="2E72F325" w14:textId="77777777" w:rsidTr="006B739E">
        <w:tc>
          <w:tcPr>
            <w:tcW w:w="3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6D96DAD" w14:textId="77777777" w:rsidR="00910694" w:rsidRPr="009477BD" w:rsidRDefault="00910694" w:rsidP="00910694">
            <w:pPr>
              <w:spacing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E515D24" w14:textId="03221895" w:rsidR="00910694" w:rsidRPr="009477BD" w:rsidRDefault="00910694" w:rsidP="00910694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01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26EF902" w14:textId="2FC64C19" w:rsidR="00910694" w:rsidRPr="009477BD" w:rsidRDefault="00910694" w:rsidP="00910694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01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6538DC7" w14:textId="0F0E7A0F" w:rsidR="00910694" w:rsidRPr="009477BD" w:rsidRDefault="00910694" w:rsidP="00910694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01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442B53" w:rsidRPr="009477BD" w14:paraId="7FCDECFB" w14:textId="77777777" w:rsidTr="009C021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6A2D8" w14:textId="77777777" w:rsidR="00442B53" w:rsidRPr="005E07CC" w:rsidRDefault="00442B53" w:rsidP="00DD10BE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จำนวนอาจารย์ประจำทั้งหมดรวมทั้งที่ปฏิบัติงานจริงและลาศึกษาต่อ</w:t>
            </w:r>
            <w:r w:rsidRPr="005E0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ที่มีอายุตามเกณฑ์ที่ สกอ. กำหนด</w:t>
            </w:r>
            <w:r w:rsidRPr="005E07C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1E81F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32DB2E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F5F76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2B53" w:rsidRPr="009477BD" w14:paraId="6DCACE1F" w14:textId="77777777" w:rsidTr="009C021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96574" w14:textId="77777777" w:rsidR="00442B53" w:rsidRPr="005E07CC" w:rsidRDefault="00442B53" w:rsidP="00C90BC7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จำนวนอาจารย์ประจำทั้งหมดรวมทั้งที่ปฏิบัติงานจริงและลาศึกษาต่อที่มีคุณวุฒิปริญญาเอก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85DEE4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4C32C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8029A7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42B53" w:rsidRPr="009477BD" w14:paraId="34B8A4CD" w14:textId="77777777" w:rsidTr="009C021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26F07" w14:textId="77777777" w:rsidR="00442B53" w:rsidRPr="005E07CC" w:rsidRDefault="00442B53" w:rsidP="00C90BC7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ร้อยละของอาจารย์ประจำที่มีวุฒิปริญญาเอก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A2B72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18E54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1E0527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2B53" w:rsidRPr="009477BD" w14:paraId="45E6ABAA" w14:textId="77777777" w:rsidTr="009C0217">
        <w:tc>
          <w:tcPr>
            <w:tcW w:w="3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71B13" w14:textId="77777777" w:rsidR="00442B53" w:rsidRPr="009477BD" w:rsidRDefault="00442B53" w:rsidP="00CC1CF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Pr="009477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67023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8A616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87CC0" w14:textId="77777777" w:rsidR="00442B53" w:rsidRPr="009477BD" w:rsidRDefault="00442B53" w:rsidP="009C02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DB0FD6B" w14:textId="77777777" w:rsidR="004C3B07" w:rsidRPr="009477BD" w:rsidRDefault="004C3B07" w:rsidP="00C67472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F6D6A6" w14:textId="77777777" w:rsidR="008D1E5D" w:rsidRDefault="008D1E5D" w:rsidP="00C67472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D9583FB" w14:textId="77777777" w:rsidR="00225AEA" w:rsidRPr="009477BD" w:rsidRDefault="00225AEA" w:rsidP="00225AEA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7BF520AD" w14:textId="77777777" w:rsidR="00225AEA" w:rsidRPr="009477BD" w:rsidRDefault="00225AEA" w:rsidP="00C67472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36"/>
        <w:gridCol w:w="1161"/>
        <w:gridCol w:w="1038"/>
        <w:gridCol w:w="1145"/>
        <w:gridCol w:w="1138"/>
        <w:gridCol w:w="1200"/>
      </w:tblGrid>
      <w:tr w:rsidR="008D1E5D" w:rsidRPr="005E07CC" w14:paraId="6A958D27" w14:textId="77777777" w:rsidTr="00485D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8DA7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FC6F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411A1414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1085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12637C36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D872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6E9C430F" w14:textId="35081C1A" w:rsidR="008D1E5D" w:rsidRPr="005E07CC" w:rsidRDefault="008D1E5D" w:rsidP="009953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BA2D3E" w:rsidRPr="005E07C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163E7" w:rsidRPr="005E07C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8BF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6681D2CB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95E2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6902B44C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677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  <w:p w14:paraId="4F898A90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</w:p>
        </w:tc>
      </w:tr>
      <w:tr w:rsidR="008D1E5D" w:rsidRPr="005E07CC" w14:paraId="2FC94CE9" w14:textId="77777777" w:rsidTr="00485D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FF04" w14:textId="2CC2F866" w:rsidR="00145D89" w:rsidRPr="005E07CC" w:rsidRDefault="0043336E" w:rsidP="000D5E3B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B10339"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B10339" w:rsidRPr="005E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64018F"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อาจารย์ประจำ</w:t>
            </w:r>
            <w:r w:rsidR="00225AEA" w:rsidRPr="005E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</w:t>
            </w:r>
            <w:r w:rsidR="008D1E5D"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  <w:r w:rsidR="00B10339" w:rsidRPr="005E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(สกอ </w:t>
            </w:r>
            <w:r w:rsidR="00B10339" w:rsidRPr="005E07CC">
              <w:rPr>
                <w:rFonts w:ascii="TH SarabunPSK" w:eastAsia="Calibri" w:hAnsi="TH SarabunPSK" w:cs="TH SarabunPSK"/>
                <w:sz w:val="32"/>
                <w:szCs w:val="32"/>
              </w:rPr>
              <w:t>1.2</w:t>
            </w:r>
            <w:r w:rsidR="00B10339" w:rsidRPr="005E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FADF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FC40" w14:textId="7A38847A" w:rsidR="008D1E5D" w:rsidRPr="005E07CC" w:rsidRDefault="008D1E5D" w:rsidP="009953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5834DF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8C8" w14:textId="77777777" w:rsidR="008D1E5D" w:rsidRPr="005E07CC" w:rsidRDefault="008D1E5D" w:rsidP="009953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98DA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5E0" w14:textId="77777777" w:rsidR="008D1E5D" w:rsidRPr="005E07CC" w:rsidRDefault="008D1E5D" w:rsidP="00415F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04C1" w14:textId="77777777" w:rsidR="008D1E5D" w:rsidRPr="005E07CC" w:rsidRDefault="008D1E5D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985698" w14:textId="77777777" w:rsidR="00833C07" w:rsidRPr="009477BD" w:rsidRDefault="00833C07" w:rsidP="009A33D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A53468" w14:textId="77777777" w:rsidR="00B10339" w:rsidRPr="009477BD" w:rsidRDefault="00B10339" w:rsidP="00B10339">
      <w:pPr>
        <w:rPr>
          <w:rFonts w:ascii="TH SarabunPSK" w:hAnsi="TH SarabunPSK" w:cs="TH SarabunPSK"/>
        </w:rPr>
      </w:pPr>
      <w:r w:rsidRPr="009477BD">
        <w:rPr>
          <w:rFonts w:ascii="TH SarabunPSK" w:eastAsia="CordiaNew" w:hAnsi="TH SarabunPSK" w:cs="TH SarabunPSK"/>
          <w:b/>
          <w:bCs/>
          <w:sz w:val="32"/>
          <w:szCs w:val="32"/>
          <w:cs/>
        </w:rPr>
        <w:t>หลักฐานอ้างอิง</w:t>
      </w:r>
    </w:p>
    <w:p w14:paraId="1DD83C8B" w14:textId="77777777" w:rsidR="00B10339" w:rsidRPr="009477BD" w:rsidRDefault="00B10339" w:rsidP="00B10339">
      <w:pPr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</w:rPr>
        <w:t xml:space="preserve">[1.2/1-1] </w:t>
      </w:r>
    </w:p>
    <w:p w14:paraId="673ED7CA" w14:textId="77777777" w:rsidR="00176614" w:rsidRPr="009477BD" w:rsidRDefault="00176614" w:rsidP="009A33D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E940AA" w14:textId="77777777" w:rsidR="00160BA0" w:rsidRDefault="00160BA0" w:rsidP="009A33D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62A342" w14:textId="77777777" w:rsidR="00160BA0" w:rsidRDefault="00160BA0" w:rsidP="009A33D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1DEB3A" w14:textId="77777777" w:rsidR="00160BA0" w:rsidRDefault="00160BA0" w:rsidP="009A33D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D5D828" w14:textId="77777777" w:rsidR="00160BA0" w:rsidRDefault="00160BA0" w:rsidP="009A33D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D21FF8" w14:textId="77777777" w:rsidR="00160BA0" w:rsidRDefault="00160BA0" w:rsidP="009A33D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2131BB" w14:textId="77777777" w:rsidR="00160BA0" w:rsidRDefault="00160BA0" w:rsidP="009A33D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7D9519" w14:textId="77777777" w:rsidR="00160BA0" w:rsidRDefault="00160BA0" w:rsidP="009A33D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CDA279" w14:textId="15CB86B1" w:rsidR="009A33D5" w:rsidRPr="009477BD" w:rsidRDefault="009A33D5" w:rsidP="009A33D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43336E"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8B3A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CC1C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64018F"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</w:t>
      </w:r>
      <w:r w:rsidR="0064018F" w:rsidRPr="009477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สถาบัน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ที่ดำรงตำแหน่งทางวิชาการ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(สกอ. </w:t>
      </w:r>
      <w:r w:rsidR="0043336E" w:rsidRPr="009477BD">
        <w:rPr>
          <w:rFonts w:ascii="TH SarabunPSK" w:hAnsi="TH SarabunPSK" w:cs="TH SarabunPSK"/>
          <w:sz w:val="32"/>
          <w:szCs w:val="32"/>
          <w:cs/>
        </w:rPr>
        <w:t>1</w:t>
      </w:r>
      <w:r w:rsidRPr="009477BD">
        <w:rPr>
          <w:rFonts w:ascii="TH SarabunPSK" w:hAnsi="TH SarabunPSK" w:cs="TH SarabunPSK"/>
          <w:sz w:val="32"/>
          <w:szCs w:val="32"/>
          <w:cs/>
        </w:rPr>
        <w:t>.3)</w:t>
      </w:r>
    </w:p>
    <w:p w14:paraId="0DDEACE3" w14:textId="77777777" w:rsidR="00225AEA" w:rsidRDefault="009A33D5" w:rsidP="009A33D5">
      <w:pPr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CC1CF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ปัจจัยนำเข้า </w:t>
      </w:r>
    </w:p>
    <w:p w14:paraId="329B4B65" w14:textId="77777777" w:rsidR="00CC1CF7" w:rsidRPr="00CC1CF7" w:rsidRDefault="00CC1CF7" w:rsidP="009A33D5">
      <w:pPr>
        <w:rPr>
          <w:rFonts w:ascii="TH SarabunPSK" w:eastAsia="Calibri" w:hAnsi="TH SarabunPSK" w:cs="TH SarabunPSK"/>
          <w:sz w:val="16"/>
          <w:szCs w:val="16"/>
        </w:rPr>
      </w:pPr>
    </w:p>
    <w:p w14:paraId="0AA82DBF" w14:textId="77777777" w:rsidR="00225AEA" w:rsidRPr="00225AEA" w:rsidRDefault="00225AEA" w:rsidP="00225A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0EFB9DF" w14:textId="77777777" w:rsidR="00225AEA" w:rsidRPr="00225AEA" w:rsidRDefault="00225AEA" w:rsidP="00CC1CF7">
      <w:pPr>
        <w:autoSpaceDE w:val="0"/>
        <w:autoSpaceDN w:val="0"/>
        <w:adjustRightInd w:val="0"/>
        <w:ind w:left="720" w:hanging="15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 w:hint="cs"/>
          <w:sz w:val="32"/>
          <w:szCs w:val="32"/>
          <w:cs/>
        </w:rPr>
        <w:t>โดยการ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>แปลงค่าร้อยละของอาจารย์ประจำคณะที่ดำรงตำแหน่งทางวิชาการเป็นคะแนนระหว่าง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 0 – 5 </w:t>
      </w:r>
    </w:p>
    <w:p w14:paraId="37BA96C6" w14:textId="77777777" w:rsidR="00225AEA" w:rsidRPr="00225AEA" w:rsidRDefault="00225AEA" w:rsidP="00CC1CF7">
      <w:pPr>
        <w:tabs>
          <w:tab w:val="left" w:pos="2268"/>
          <w:tab w:val="left" w:pos="2835"/>
        </w:tabs>
        <w:autoSpaceDE w:val="0"/>
        <w:autoSpaceDN w:val="0"/>
        <w:adjustRightInd w:val="0"/>
        <w:ind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t>1. เกณฑ์เฉพาะสถาบันกลุ่ม ข และ ค2</w:t>
      </w:r>
    </w:p>
    <w:p w14:paraId="0C370007" w14:textId="77777777" w:rsidR="00225AEA" w:rsidRPr="00225AEA" w:rsidRDefault="00225AEA" w:rsidP="00CC1CF7">
      <w:pPr>
        <w:tabs>
          <w:tab w:val="left" w:pos="0"/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ค่าร้อยละของอาจารย์ประจำคณะที่ดำรงตำแหน่งผู้ช่วยศาสตราจารย์ รองศาสตราจารย์ และศาสตราจารย์รวมกัน ที่กำหนดให้เป็นคะแนนเต็ม 5 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ร้อยละ 60 ขึ้นไป </w:t>
      </w:r>
    </w:p>
    <w:p w14:paraId="3508B4B5" w14:textId="77777777" w:rsidR="00225AEA" w:rsidRPr="00225AEA" w:rsidRDefault="00225AEA" w:rsidP="00CC1CF7">
      <w:pPr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t>2. เกณฑ์เฉพาะสถาบันกลุ่ม ค1 และ ง</w:t>
      </w:r>
    </w:p>
    <w:p w14:paraId="2A094505" w14:textId="77777777" w:rsidR="00225AEA" w:rsidRDefault="00225AEA" w:rsidP="00CC1CF7">
      <w:pPr>
        <w:tabs>
          <w:tab w:val="left" w:pos="0"/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ค่าร้อยละของอาจารย์ประจำคณะที่ดำรงตำแหน่งผู้ช่วยศาสตราจารย์ รองศาสตราจารย์ และศาสตราจารย์รวมกัน ที่กำหนดให้เป็นคะแนนเต็ม 5 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ร้อยละ 80 ขึ้นไป </w:t>
      </w:r>
    </w:p>
    <w:p w14:paraId="40A98C4F" w14:textId="77777777" w:rsidR="00CC1CF7" w:rsidRPr="00CC1CF7" w:rsidRDefault="00CC1CF7" w:rsidP="00CC1CF7">
      <w:pPr>
        <w:tabs>
          <w:tab w:val="left" w:pos="0"/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3789515" w14:textId="77777777" w:rsidR="00225AEA" w:rsidRPr="00225AEA" w:rsidRDefault="00225AEA" w:rsidP="00225AE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</w:p>
    <w:p w14:paraId="03FC0D11" w14:textId="77777777" w:rsidR="00225AEA" w:rsidRDefault="00225AEA" w:rsidP="00CC1CF7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  <w:cs/>
        </w:rPr>
        <w:t>คำนวณค่าร้อยละของอาจารย์ประจำหลักสูตรที่ดำรงตำแหน่งทางวิชาการ ตามสูตร</w:t>
      </w:r>
    </w:p>
    <w:p w14:paraId="778DEEC2" w14:textId="77777777" w:rsidR="00CC1CF7" w:rsidRPr="00CC1CF7" w:rsidRDefault="00CC1CF7" w:rsidP="00CC1CF7">
      <w:pPr>
        <w:autoSpaceDE w:val="0"/>
        <w:autoSpaceDN w:val="0"/>
        <w:adjustRightInd w:val="0"/>
        <w:ind w:left="284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</w:tblGrid>
      <w:tr w:rsidR="00CC1CF7" w:rsidRPr="00287D9B" w14:paraId="5C454743" w14:textId="77777777" w:rsidTr="00160BA0">
        <w:tc>
          <w:tcPr>
            <w:tcW w:w="6368" w:type="dxa"/>
            <w:vAlign w:val="center"/>
          </w:tcPr>
          <w:p w14:paraId="1B0D816A" w14:textId="77777777" w:rsidR="00CC1CF7" w:rsidRPr="00287D9B" w:rsidRDefault="006707D3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2"/>
                <w:szCs w:val="1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pict w14:anchorId="45FAF96C">
                <v:shape id="_x0000_s1054" type="#_x0000_t202" style="position:absolute;margin-left:-19.35pt;margin-top:.6pt;width:318.4pt;height:49.25pt;z-index:251774976" filled="f" stroked="f">
                  <v:textbox>
                    <w:txbxContent>
                      <w:p w14:paraId="6776220A" w14:textId="77777777" w:rsidR="00BF3C13" w:rsidRDefault="00BF3C13" w:rsidP="00CC1CF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จำนวนอาจารย์ประจำคณะที่ดำรงตำแหน่งทางวิชาการ</w:t>
                        </w:r>
                      </w:p>
                      <w:p w14:paraId="3A04C262" w14:textId="77777777" w:rsidR="00BF3C13" w:rsidRPr="00E70057" w:rsidRDefault="00BF3C13" w:rsidP="00CC1CF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จำนวนอาจารย์ประจำคณะทั้งหมด</w:t>
                        </w:r>
                      </w:p>
                    </w:txbxContent>
                  </v:textbox>
                </v:shape>
              </w:pict>
            </w:r>
          </w:p>
          <w:p w14:paraId="702A7993" w14:textId="77777777" w:rsidR="00CC1CF7" w:rsidRPr="00287D9B" w:rsidRDefault="00CC1CF7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D9B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5600" w:dyaOrig="620" w14:anchorId="483F8AE3">
                <v:shape id="_x0000_i1026" type="#_x0000_t75" style="width:288.6pt;height:31.8pt" o:ole="">
                  <v:imagedata r:id="rId12" o:title=""/>
                </v:shape>
                <o:OLEObject Type="Embed" ProgID="Equation.DSMT4" ShapeID="_x0000_i1026" DrawAspect="Content" ObjectID="_1716364723" r:id="rId14"/>
              </w:object>
            </w:r>
          </w:p>
          <w:p w14:paraId="2886F3D7" w14:textId="77777777" w:rsidR="00CC1CF7" w:rsidRPr="00287D9B" w:rsidRDefault="00CC1CF7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</w:tc>
      </w:tr>
    </w:tbl>
    <w:p w14:paraId="68CBAC1B" w14:textId="77777777" w:rsidR="00CC1CF7" w:rsidRPr="00CC1CF7" w:rsidRDefault="00CC1CF7" w:rsidP="00225AEA">
      <w:pPr>
        <w:autoSpaceDE w:val="0"/>
        <w:autoSpaceDN w:val="0"/>
        <w:adjustRightInd w:val="0"/>
        <w:rPr>
          <w:rFonts w:ascii="TH SarabunPSK" w:eastAsia="Calibri" w:hAnsi="TH SarabunPSK" w:cs="TH SarabunPSK"/>
          <w:sz w:val="16"/>
          <w:szCs w:val="16"/>
        </w:rPr>
      </w:pPr>
    </w:p>
    <w:p w14:paraId="68966EAF" w14:textId="77777777" w:rsidR="00225AEA" w:rsidRPr="00225AEA" w:rsidRDefault="00225AEA" w:rsidP="00225AE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>แปลงค่าร้อยละที่คำนวณได้ในข้อ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>เทียบกับคะแนนเต็ม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 5</w:t>
      </w:r>
    </w:p>
    <w:p w14:paraId="6E211879" w14:textId="77777777" w:rsidR="00225AEA" w:rsidRPr="00225AEA" w:rsidRDefault="00225AEA" w:rsidP="00225AE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7650" w:type="dxa"/>
        <w:tblInd w:w="918" w:type="dxa"/>
        <w:tblLook w:val="04A0" w:firstRow="1" w:lastRow="0" w:firstColumn="1" w:lastColumn="0" w:noHBand="0" w:noVBand="1"/>
      </w:tblPr>
      <w:tblGrid>
        <w:gridCol w:w="1530"/>
        <w:gridCol w:w="5272"/>
        <w:gridCol w:w="848"/>
      </w:tblGrid>
      <w:tr w:rsidR="00225AEA" w:rsidRPr="00225AEA" w14:paraId="48E6274C" w14:textId="77777777" w:rsidTr="004665BC">
        <w:trPr>
          <w:trHeight w:val="54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4BF30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คะแนนที่ได้  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75732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ร้อยละของอาจารย์ประจำคณะที่ดำรงตำแหน่งทางวิชาการ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134D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5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225A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25AEA" w:rsidRPr="00225AEA" w14:paraId="48A24D9B" w14:textId="77777777" w:rsidTr="004665BC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E5C89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0CA03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ร้อยละของอาจารย์ประจำคณะที่ดำรงตำแหน่งทางวิชาการที่กำหนดให้เป็นคะแนนเต็ม  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B18C" w14:textId="77777777" w:rsidR="00225AEA" w:rsidRPr="00225AEA" w:rsidRDefault="00225AEA" w:rsidP="004665BC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58815FE" w14:textId="77777777" w:rsidR="00225AEA" w:rsidRDefault="00225AEA" w:rsidP="00225AEA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C06D38" w14:textId="77777777" w:rsidR="009A33D5" w:rsidRPr="00225AEA" w:rsidRDefault="009A33D5" w:rsidP="00225AEA">
      <w:pPr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112ABCD0" w14:textId="77777777" w:rsidR="00225AEA" w:rsidRPr="009477BD" w:rsidRDefault="00225AEA" w:rsidP="00225AEA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F9A2545" w14:textId="77777777" w:rsidR="008E6F31" w:rsidRPr="009477BD" w:rsidRDefault="008E6F31" w:rsidP="003C5368">
      <w:pPr>
        <w:autoSpaceDE w:val="0"/>
        <w:autoSpaceDN w:val="0"/>
        <w:spacing w:line="0" w:lineRule="atLeast"/>
        <w:ind w:firstLine="1233"/>
        <w:jc w:val="thaiDistribute"/>
        <w:rPr>
          <w:rFonts w:ascii="TH SarabunPSK" w:hAnsi="TH SarabunPSK" w:cs="TH SarabunPSK"/>
          <w:sz w:val="32"/>
          <w:szCs w:val="32"/>
        </w:rPr>
      </w:pPr>
    </w:p>
    <w:p w14:paraId="47949A43" w14:textId="77777777" w:rsidR="00160BA0" w:rsidRDefault="00160BA0" w:rsidP="00C549E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EEE025" w14:textId="77777777" w:rsidR="00160BA0" w:rsidRDefault="00160BA0" w:rsidP="00C549E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19C32F" w14:textId="77777777" w:rsidR="00160BA0" w:rsidRDefault="00160BA0" w:rsidP="00C549E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61B073" w14:textId="77777777" w:rsidR="00160BA0" w:rsidRDefault="00160BA0" w:rsidP="00C549E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BB0578" w14:textId="77777777" w:rsidR="00160BA0" w:rsidRDefault="00160BA0" w:rsidP="00C549E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CD9054" w14:textId="77777777" w:rsidR="00CB37BD" w:rsidRPr="00CB203B" w:rsidRDefault="00F02F93" w:rsidP="00C549E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</w:rPr>
      </w:pPr>
      <w:r w:rsidRPr="00CB20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</w:t>
      </w:r>
      <w:r w:rsidR="00225AEA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225AE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CB203B">
        <w:rPr>
          <w:rFonts w:ascii="TH SarabunPSK" w:hAnsi="TH SarabunPSK" w:cs="TH SarabunPSK"/>
          <w:b/>
          <w:bCs/>
          <w:sz w:val="32"/>
          <w:szCs w:val="32"/>
          <w:cs/>
        </w:rPr>
        <w:t>ที่ดำรงตำแหน่งทางวิชาการ</w:t>
      </w:r>
    </w:p>
    <w:tbl>
      <w:tblPr>
        <w:tblW w:w="8532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7"/>
        <w:gridCol w:w="991"/>
        <w:gridCol w:w="1048"/>
        <w:gridCol w:w="1046"/>
      </w:tblGrid>
      <w:tr w:rsidR="00650A1B" w:rsidRPr="009477BD" w14:paraId="07C4C7F5" w14:textId="77777777" w:rsidTr="00930067">
        <w:tc>
          <w:tcPr>
            <w:tcW w:w="31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26C825" w14:textId="77777777" w:rsidR="00650A1B" w:rsidRPr="009477BD" w:rsidRDefault="00650A1B" w:rsidP="00C90BC7">
            <w:pPr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8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D92748" w14:textId="77777777" w:rsidR="00650A1B" w:rsidRPr="009477BD" w:rsidRDefault="00650A1B" w:rsidP="00C90B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จำนวน/ปีการศึกษา</w:t>
            </w:r>
          </w:p>
        </w:tc>
      </w:tr>
      <w:tr w:rsidR="00910694" w:rsidRPr="009477BD" w14:paraId="715849DF" w14:textId="77777777" w:rsidTr="00930067">
        <w:tc>
          <w:tcPr>
            <w:tcW w:w="319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37AA78" w14:textId="77777777" w:rsidR="00910694" w:rsidRPr="009477BD" w:rsidRDefault="00910694" w:rsidP="00910694">
            <w:pPr>
              <w:spacing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93745E" w14:textId="39EF751E" w:rsidR="00910694" w:rsidRPr="009477BD" w:rsidRDefault="00910694" w:rsidP="009106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01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E40B86" w14:textId="75648216" w:rsidR="00910694" w:rsidRPr="009477BD" w:rsidRDefault="00910694" w:rsidP="009106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01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F9AD131" w14:textId="70044787" w:rsidR="00910694" w:rsidRPr="009477BD" w:rsidRDefault="00910694" w:rsidP="009106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01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650A1B" w:rsidRPr="009477BD" w14:paraId="2BB79FCB" w14:textId="77777777" w:rsidTr="00C549E4"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6E0A1" w14:textId="77777777" w:rsidR="00650A1B" w:rsidRPr="009477BD" w:rsidRDefault="00650A1B" w:rsidP="00C90BC7">
            <w:pPr>
              <w:spacing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77B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จำนวนอาจารย์ประจำทั้งหมดรวมทั้งที่ปฏิบัติงานจริงและลาศึกษาต่อ</w:t>
            </w:r>
            <w:r w:rsidRPr="009477BD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477BD">
              <w:rPr>
                <w:rFonts w:ascii="TH SarabunPSK" w:hAnsi="TH SarabunPSK" w:cs="TH SarabunPSK"/>
                <w:sz w:val="30"/>
                <w:szCs w:val="30"/>
                <w:cs/>
              </w:rPr>
              <w:t>ที่มีอายุตามเกณฑ์ที่ สกอ. กำหนด</w:t>
            </w:r>
            <w:r w:rsidRPr="009477B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45AA0" w14:textId="77777777" w:rsidR="00650A1B" w:rsidRPr="009477BD" w:rsidRDefault="00650A1B" w:rsidP="003F1E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599AC" w14:textId="77777777" w:rsidR="00650A1B" w:rsidRPr="009477BD" w:rsidRDefault="00650A1B" w:rsidP="003F1E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5248B" w14:textId="77777777" w:rsidR="00650A1B" w:rsidRPr="009477BD" w:rsidRDefault="00650A1B" w:rsidP="00832E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0A1B" w:rsidRPr="009477BD" w14:paraId="4A0978BE" w14:textId="77777777" w:rsidTr="00C549E4"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A0A89" w14:textId="77777777" w:rsidR="00650A1B" w:rsidRPr="009477BD" w:rsidRDefault="00650A1B" w:rsidP="00C90BC7">
            <w:pPr>
              <w:spacing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AF307CD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F421B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7B863" w14:textId="77777777" w:rsidR="00650A1B" w:rsidRPr="009477BD" w:rsidRDefault="00650A1B" w:rsidP="00832E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0A1B" w:rsidRPr="009477BD" w14:paraId="2BA36E86" w14:textId="77777777" w:rsidTr="00C549E4"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9F580" w14:textId="77777777" w:rsidR="00650A1B" w:rsidRPr="009477BD" w:rsidRDefault="00650A1B" w:rsidP="00C90BC7">
            <w:pPr>
              <w:spacing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FC1F98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4D9DE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6F6B5" w14:textId="77777777" w:rsidR="00650A1B" w:rsidRPr="009477BD" w:rsidRDefault="00650A1B" w:rsidP="00832E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0A1B" w:rsidRPr="009477BD" w14:paraId="6373A618" w14:textId="77777777" w:rsidTr="00C549E4"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3CC51" w14:textId="77777777" w:rsidR="00650A1B" w:rsidRPr="009477BD" w:rsidRDefault="00650A1B" w:rsidP="00C90BC7">
            <w:pPr>
              <w:spacing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3521DC2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C8F9E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E68B4" w14:textId="77777777" w:rsidR="00650A1B" w:rsidRPr="009477BD" w:rsidRDefault="00650A1B" w:rsidP="00832E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0A1B" w:rsidRPr="009477BD" w14:paraId="5467E40F" w14:textId="77777777" w:rsidTr="00C549E4"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7C55A" w14:textId="77777777" w:rsidR="00650A1B" w:rsidRPr="009477BD" w:rsidRDefault="00650A1B" w:rsidP="00C90BC7">
            <w:pPr>
              <w:spacing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477B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31AF758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FC928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4C35F" w14:textId="77777777" w:rsidR="00650A1B" w:rsidRPr="009477BD" w:rsidRDefault="00650A1B" w:rsidP="00832E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0A1B" w:rsidRPr="009477BD" w14:paraId="6F846100" w14:textId="77777777" w:rsidTr="00C549E4"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4F768" w14:textId="77777777" w:rsidR="00650A1B" w:rsidRPr="009477BD" w:rsidRDefault="00650A1B" w:rsidP="00C90BC7">
            <w:pPr>
              <w:spacing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77B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จำนวนอาจารย์ประจำทั้งหมดที่ดำรงตำแหน่งทางวิชาการ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41019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A5536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3F96B" w14:textId="77777777" w:rsidR="00650A1B" w:rsidRPr="009477BD" w:rsidRDefault="00650A1B" w:rsidP="00832E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0A1B" w:rsidRPr="009477BD" w14:paraId="3A747779" w14:textId="77777777" w:rsidTr="00C549E4">
        <w:trPr>
          <w:trHeight w:val="447"/>
        </w:trPr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A22D4" w14:textId="77777777" w:rsidR="00650A1B" w:rsidRPr="009477BD" w:rsidRDefault="00650A1B" w:rsidP="00E9667F">
            <w:pPr>
              <w:spacing w:line="0" w:lineRule="atLeast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9477BD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66F32A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B450F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53022" w14:textId="77777777" w:rsidR="00650A1B" w:rsidRPr="009477BD" w:rsidRDefault="00650A1B" w:rsidP="00832E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0A1B" w:rsidRPr="009477BD" w14:paraId="7997E92A" w14:textId="77777777" w:rsidTr="00C549E4"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81ED2" w14:textId="77777777" w:rsidR="00650A1B" w:rsidRPr="00CC1CF7" w:rsidRDefault="00650A1B" w:rsidP="00C90BC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1C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="00CC1C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5632B2B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BD209" w14:textId="77777777" w:rsidR="00650A1B" w:rsidRPr="009477BD" w:rsidRDefault="00650A1B" w:rsidP="00C73A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56CB4" w14:textId="77777777" w:rsidR="00650A1B" w:rsidRPr="009477BD" w:rsidRDefault="00650A1B" w:rsidP="00832E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4FA9CE94" w14:textId="77777777" w:rsidR="004C3B07" w:rsidRPr="009477BD" w:rsidRDefault="004C3B07" w:rsidP="00B10339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066DD61" w14:textId="77777777" w:rsidR="009A33D5" w:rsidRPr="009477BD" w:rsidRDefault="009A33D5" w:rsidP="00E9264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547B55E" w14:textId="77777777" w:rsidR="00225AEA" w:rsidRPr="009477BD" w:rsidRDefault="00225AEA" w:rsidP="00225AEA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6B05BCE6" w14:textId="77777777" w:rsidR="00AA37D3" w:rsidRPr="009477BD" w:rsidRDefault="00AA37D3" w:rsidP="00225AEA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990"/>
        <w:gridCol w:w="1080"/>
        <w:gridCol w:w="1080"/>
        <w:gridCol w:w="1170"/>
        <w:gridCol w:w="1080"/>
        <w:gridCol w:w="1440"/>
      </w:tblGrid>
      <w:tr w:rsidR="009A33D5" w:rsidRPr="00485D0F" w14:paraId="12B369F0" w14:textId="77777777" w:rsidTr="00351DC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B705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1136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287F08A7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C5D0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2360798E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10E1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4DA86ED7" w14:textId="1423A242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BA2D3E"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163E7" w:rsidRPr="009300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058C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0F2EA4BA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3762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37C36CD7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3D75" w14:textId="77777777" w:rsidR="00F33508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4BC9AB0A" w14:textId="77777777" w:rsidR="009A33D5" w:rsidRPr="00930067" w:rsidRDefault="009A33D5" w:rsidP="006B35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9A33D5" w:rsidRPr="00485D0F" w14:paraId="313A7BBF" w14:textId="77777777" w:rsidTr="00351DC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E4B9" w14:textId="4645C043" w:rsidR="00E9264C" w:rsidRPr="00930067" w:rsidRDefault="0043336E" w:rsidP="000D5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6E3BF6" w:rsidRPr="00930067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B10339" w:rsidRPr="009300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0D2861" w:rsidRPr="009300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10339" w:rsidRPr="00930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อาจารย์ประจำสถาบันที่ดำรงตำแหน่งทางวิชาการ(สกอ. 1.3)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A17" w14:textId="77777777" w:rsidR="009A33D5" w:rsidRPr="00930067" w:rsidRDefault="009A33D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6A0" w14:textId="77777777" w:rsidR="009A33D5" w:rsidRPr="00930067" w:rsidRDefault="009A33D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2E6" w14:textId="77777777" w:rsidR="009A33D5" w:rsidRPr="00930067" w:rsidRDefault="009A33D5" w:rsidP="009953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A52D" w14:textId="77777777" w:rsidR="009A33D5" w:rsidRPr="00930067" w:rsidRDefault="009A33D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E1A" w14:textId="77777777" w:rsidR="009A33D5" w:rsidRPr="00930067" w:rsidRDefault="009A33D5" w:rsidP="005B7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5B41" w14:textId="77777777" w:rsidR="009A33D5" w:rsidRPr="00930067" w:rsidRDefault="009A33D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AA0B88" w14:textId="77777777" w:rsidR="007E4FDD" w:rsidRPr="009477BD" w:rsidRDefault="007E4FDD" w:rsidP="008D1E5D">
      <w:pPr>
        <w:rPr>
          <w:rFonts w:ascii="TH SarabunPSK" w:hAnsi="TH SarabunPSK" w:cs="TH SarabunPSK"/>
          <w:sz w:val="30"/>
          <w:szCs w:val="30"/>
        </w:rPr>
      </w:pPr>
    </w:p>
    <w:p w14:paraId="39726EDB" w14:textId="77777777" w:rsidR="00B10339" w:rsidRPr="009477BD" w:rsidRDefault="00B10339" w:rsidP="00B10339">
      <w:pPr>
        <w:rPr>
          <w:rFonts w:ascii="TH SarabunPSK" w:hAnsi="TH SarabunPSK" w:cs="TH SarabunPSK"/>
        </w:rPr>
      </w:pPr>
      <w:r w:rsidRPr="009477BD">
        <w:rPr>
          <w:rFonts w:ascii="TH SarabunPSK" w:eastAsia="CordiaNew" w:hAnsi="TH SarabunPSK" w:cs="TH SarabunPSK"/>
          <w:b/>
          <w:bCs/>
          <w:sz w:val="32"/>
          <w:szCs w:val="32"/>
          <w:cs/>
        </w:rPr>
        <w:t>หลักฐานอ้างอิง</w:t>
      </w:r>
    </w:p>
    <w:p w14:paraId="7613A404" w14:textId="77777777" w:rsidR="00B10339" w:rsidRPr="009477BD" w:rsidRDefault="00B10339" w:rsidP="00B10339">
      <w:pPr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</w:rPr>
        <w:t xml:space="preserve">[1.3/1-1] </w:t>
      </w:r>
    </w:p>
    <w:p w14:paraId="358927C7" w14:textId="77777777" w:rsidR="003C5368" w:rsidRPr="009477BD" w:rsidRDefault="003C5368" w:rsidP="00BD208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C7C46F" w14:textId="77777777" w:rsidR="00160BA0" w:rsidRDefault="00160BA0" w:rsidP="00BD208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C7D541" w14:textId="77777777" w:rsidR="00BA2D3E" w:rsidRDefault="00BA2D3E" w:rsidP="00BD208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4CECEA" w14:textId="77777777" w:rsidR="000D2861" w:rsidRDefault="000D2861" w:rsidP="00BD208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E190CA" w14:textId="4438AF9F" w:rsidR="00BD2089" w:rsidRPr="009477BD" w:rsidRDefault="00BD2089" w:rsidP="00BD208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43336E"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8B3A2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8B3A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การบริการนักศึกษาระดับปริญญาตรี (สกอ.</w:t>
      </w:r>
      <w:r w:rsidR="0043336E"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.4)</w:t>
      </w:r>
    </w:p>
    <w:p w14:paraId="557C76A4" w14:textId="77777777" w:rsidR="00BD2089" w:rsidRDefault="00BD2089" w:rsidP="00BD208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  กระบวนการ</w:t>
      </w:r>
    </w:p>
    <w:p w14:paraId="22E04294" w14:textId="77777777" w:rsidR="00CC1CF7" w:rsidRPr="00CC1CF7" w:rsidRDefault="00CC1CF7" w:rsidP="00BD2089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1066E8CE" w14:textId="77777777" w:rsidR="00225AEA" w:rsidRPr="00225AEA" w:rsidRDefault="00225AEA" w:rsidP="00225AEA">
      <w:pPr>
        <w:tabs>
          <w:tab w:val="left" w:pos="1701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56FDF3C9" w14:textId="77777777" w:rsidR="00225AEA" w:rsidRPr="00225AEA" w:rsidRDefault="00225AEA" w:rsidP="00CC1CF7">
      <w:pPr>
        <w:tabs>
          <w:tab w:val="left" w:pos="567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25AEA">
        <w:rPr>
          <w:rFonts w:ascii="TH SarabunPSK" w:eastAsia="Calibri" w:hAnsi="TH SarabunPSK" w:cs="TH SarabunPSK"/>
          <w:sz w:val="32"/>
          <w:szCs w:val="32"/>
          <w:cs/>
        </w:rPr>
        <w:tab/>
        <w:t>ในกรณีที่จำนวนนักศึกษาเต็มเวลา ต่ออาจารย์ประจำน้อยกว่าหรือเทียบกับเกณฑ์มาตรฐานกำหนดเป็นคะแนน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 5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คะแนน </w:t>
      </w:r>
    </w:p>
    <w:p w14:paraId="677E54C3" w14:textId="77777777" w:rsidR="00225AEA" w:rsidRPr="00225AEA" w:rsidRDefault="00225AEA" w:rsidP="00CC1CF7">
      <w:pPr>
        <w:tabs>
          <w:tab w:val="left" w:pos="0"/>
          <w:tab w:val="left" w:pos="56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ab/>
        <w:t>ในกรณีที่จำนวนนักศึกษาเต็มเวลา ต่ออาจารย์ประจำมากกว่าเกณฑ์มาตรฐานให้คำนวณหาค่าความแตกต่าง ระหว่างจำนวนนักศึกษาเต็มเวลา ต่ออาจารย์ประจำกับเกณฑ์มาตรฐานและนำค่าความแตกต่างมาพิจารณาดังนี้</w:t>
      </w:r>
    </w:p>
    <w:p w14:paraId="7486A882" w14:textId="77777777" w:rsidR="00225AEA" w:rsidRPr="00AA3B12" w:rsidRDefault="00225AEA" w:rsidP="00AA3B12">
      <w:pPr>
        <w:pStyle w:val="afe"/>
        <w:numPr>
          <w:ilvl w:val="0"/>
          <w:numId w:val="36"/>
        </w:numPr>
        <w:tabs>
          <w:tab w:val="left" w:pos="0"/>
          <w:tab w:val="left" w:pos="1078"/>
        </w:tabs>
        <w:ind w:lef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A3B12">
        <w:rPr>
          <w:rFonts w:ascii="TH SarabunPSK" w:eastAsia="Calibri" w:hAnsi="TH SarabunPSK" w:cs="TH SarabunPSK"/>
          <w:sz w:val="32"/>
          <w:szCs w:val="32"/>
          <w:cs/>
        </w:rPr>
        <w:t>ค่าความแตกต่างของจำนวนนักศึกษาเต็มเวลา ต่ออาจารย์ประจำที่สูงกว่าเกณฑ์มาตรฐาน</w:t>
      </w:r>
      <w:r w:rsidRPr="00AA3B12">
        <w:rPr>
          <w:rFonts w:ascii="TH SarabunPSK" w:hAnsi="TH SarabunPSK" w:cs="TH SarabunPSK"/>
          <w:sz w:val="32"/>
          <w:szCs w:val="32"/>
          <w:cs/>
        </w:rPr>
        <w:t>ต</w:t>
      </w:r>
      <w:r w:rsidRPr="00AA3B12">
        <w:rPr>
          <w:rFonts w:ascii="TH SarabunPSK" w:eastAsia="Calibri" w:hAnsi="TH SarabunPSK" w:cs="TH SarabunPSK"/>
          <w:sz w:val="32"/>
          <w:szCs w:val="32"/>
          <w:cs/>
        </w:rPr>
        <w:t xml:space="preserve">ั้งแต่ร้อยละ  </w:t>
      </w:r>
      <w:r w:rsidRPr="00AA3B12">
        <w:rPr>
          <w:rFonts w:ascii="TH SarabunPSK" w:eastAsia="Calibri" w:hAnsi="TH SarabunPSK" w:cs="TH SarabunPSK"/>
          <w:sz w:val="32"/>
          <w:szCs w:val="32"/>
        </w:rPr>
        <w:t>20</w:t>
      </w:r>
      <w:r w:rsidRPr="00AA3B12">
        <w:rPr>
          <w:rFonts w:ascii="TH SarabunPSK" w:eastAsia="Calibri" w:hAnsi="TH SarabunPSK" w:cs="TH SarabunPSK"/>
          <w:sz w:val="32"/>
          <w:szCs w:val="32"/>
          <w:cs/>
        </w:rPr>
        <w:t xml:space="preserve">  กำหนดเป็นคะแนน </w:t>
      </w:r>
      <w:r w:rsidRPr="00AA3B12">
        <w:rPr>
          <w:rFonts w:ascii="TH SarabunPSK" w:eastAsia="Calibri" w:hAnsi="TH SarabunPSK" w:cs="TH SarabunPSK"/>
          <w:sz w:val="32"/>
          <w:szCs w:val="32"/>
        </w:rPr>
        <w:t>0</w:t>
      </w:r>
    </w:p>
    <w:p w14:paraId="6CFB841A" w14:textId="77777777" w:rsidR="00225AEA" w:rsidRDefault="00225AEA" w:rsidP="00AA3B12">
      <w:pPr>
        <w:pStyle w:val="afe"/>
        <w:numPr>
          <w:ilvl w:val="0"/>
          <w:numId w:val="36"/>
        </w:numPr>
        <w:tabs>
          <w:tab w:val="left" w:pos="0"/>
          <w:tab w:val="left" w:pos="1064"/>
        </w:tabs>
        <w:ind w:lef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A3B12">
        <w:rPr>
          <w:rFonts w:ascii="TH SarabunPSK" w:eastAsia="Calibri" w:hAnsi="TH SarabunPSK" w:cs="TH SarabunPSK"/>
          <w:sz w:val="32"/>
          <w:szCs w:val="32"/>
          <w:cs/>
        </w:rPr>
        <w:t>ค่าความแตกต่างของจำนวนนักศึกษาเต็มเวลา ต่ออาจารย์ประจำที่สูงกว่าเกณฑ์มาตรฐาน</w:t>
      </w:r>
      <w:r w:rsidRPr="00AA3B12">
        <w:rPr>
          <w:rFonts w:ascii="TH SarabunPSK" w:hAnsi="TH SarabunPSK" w:cs="TH SarabunPSK"/>
          <w:sz w:val="32"/>
          <w:szCs w:val="32"/>
          <w:cs/>
        </w:rPr>
        <w:t>ต</w:t>
      </w:r>
      <w:r w:rsidRPr="00AA3B12">
        <w:rPr>
          <w:rFonts w:ascii="TH SarabunPSK" w:eastAsia="Calibri" w:hAnsi="TH SarabunPSK" w:cs="TH SarabunPSK"/>
          <w:sz w:val="32"/>
          <w:szCs w:val="32"/>
          <w:cs/>
        </w:rPr>
        <w:t xml:space="preserve">ั้งแต่ร้อยละ </w:t>
      </w:r>
      <w:r w:rsidRPr="00AA3B12">
        <w:rPr>
          <w:rFonts w:ascii="TH SarabunPSK" w:eastAsia="Calibri" w:hAnsi="TH SarabunPSK" w:cs="TH SarabunPSK"/>
          <w:sz w:val="32"/>
          <w:szCs w:val="32"/>
        </w:rPr>
        <w:t xml:space="preserve">0.01 </w:t>
      </w:r>
      <w:r w:rsidRPr="00AA3B12">
        <w:rPr>
          <w:rFonts w:ascii="TH SarabunPSK" w:eastAsia="Calibri" w:hAnsi="TH SarabunPSK" w:cs="TH SarabunPSK"/>
          <w:sz w:val="32"/>
          <w:szCs w:val="32"/>
          <w:cs/>
        </w:rPr>
        <w:t xml:space="preserve">และไม่เกินร้อยละ </w:t>
      </w:r>
      <w:r w:rsidRPr="00AA3B12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AA3B12">
        <w:rPr>
          <w:rFonts w:ascii="TH SarabunPSK" w:eastAsia="Calibri" w:hAnsi="TH SarabunPSK" w:cs="TH SarabunPSK"/>
          <w:sz w:val="32"/>
          <w:szCs w:val="32"/>
          <w:cs/>
        </w:rPr>
        <w:t>ให้นำมาเทียบบัญญัติไตรยางศ์ตามสูตรเพื่อเป็นคะแนนของหลักสูตรนั้นๆ</w:t>
      </w:r>
      <w:r w:rsidRPr="00AA3B12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807C379" w14:textId="77777777" w:rsidR="00AA3B12" w:rsidRPr="00AA3B12" w:rsidRDefault="00AA3B12" w:rsidP="00AA3B12">
      <w:pPr>
        <w:pStyle w:val="afe"/>
        <w:tabs>
          <w:tab w:val="left" w:pos="0"/>
          <w:tab w:val="left" w:pos="106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2CE2AD55" w14:textId="77777777" w:rsidR="00225AEA" w:rsidRPr="00225AEA" w:rsidRDefault="00225AEA" w:rsidP="00225AEA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สูตรการคำนวณจำนวนนักศึกษาเต็มเวลาเทียบเท่า</w:t>
      </w:r>
      <w:r w:rsidRPr="00225AEA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0F206E73" w14:textId="77777777" w:rsidR="00225AEA" w:rsidRPr="00225AEA" w:rsidRDefault="00225AEA" w:rsidP="00AA3B12">
      <w:pPr>
        <w:pStyle w:val="afe"/>
        <w:tabs>
          <w:tab w:val="left" w:pos="2160"/>
        </w:tabs>
        <w:ind w:left="0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  <w:cs/>
        </w:rPr>
        <w:t>1. คำนวณค่าหน่วยกิตนักศึกษา (</w:t>
      </w:r>
      <w:r w:rsidRPr="00225AEA">
        <w:rPr>
          <w:rFonts w:ascii="TH SarabunPSK" w:eastAsia="Calibri" w:hAnsi="TH SarabunPSK" w:cs="TH SarabunPSK"/>
          <w:sz w:val="32"/>
          <w:szCs w:val="32"/>
        </w:rPr>
        <w:t>Student Credit Hours : SCH)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 ซึ่งก็คือ ผลรวมของผลคูณระหว่างจำนวนนักศึกษาที่ลงทะเบียนเรียนกับจำนวนหน่วยกิตแต่ละรายวิชาที่เปิดสอนทุกรายวิชาตลอดปีการศึกษา รวบรวมหลังจากนักศึกษาลงทะเบียนแล้วเสร็จ (หมดกำหนดเวลาการเพิ่ม – ถอน) โดยมีสูตรการคำนวณ ดังนี้</w:t>
      </w:r>
    </w:p>
    <w:p w14:paraId="6A39D9B6" w14:textId="77777777" w:rsidR="00225AEA" w:rsidRPr="00225AEA" w:rsidRDefault="00225AEA" w:rsidP="00225AEA">
      <w:pPr>
        <w:pStyle w:val="afe"/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5AEA">
        <w:rPr>
          <w:rFonts w:ascii="TH SarabunPSK" w:eastAsia="Calibri" w:hAnsi="TH SarabunPSK" w:cs="TH SarabunPSK"/>
          <w:sz w:val="32"/>
          <w:szCs w:val="32"/>
        </w:rPr>
        <w:t>SCH</w:t>
      </w:r>
      <w:r w:rsidRPr="00225AEA">
        <w:rPr>
          <w:rFonts w:ascii="TH SarabunPSK" w:eastAsia="Calibri" w:hAnsi="TH SarabunPSK" w:cs="TH SarabunPSK"/>
          <w:sz w:val="32"/>
          <w:szCs w:val="32"/>
        </w:rPr>
        <w:tab/>
        <w:t xml:space="preserve">= </w:t>
      </w:r>
      <w:r w:rsidR="00AA3B1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A3B12" w:rsidRPr="00AA3B12">
        <w:rPr>
          <w:rFonts w:ascii="TH SarabunPSK" w:hAnsi="TH SarabunPSK" w:cs="TH SarabunPSK"/>
          <w:position w:val="-14"/>
          <w:sz w:val="32"/>
          <w:szCs w:val="32"/>
        </w:rPr>
        <w:object w:dxaOrig="840" w:dyaOrig="400" w14:anchorId="48BFFA76">
          <v:shape id="_x0000_i1027" type="#_x0000_t75" style="width:43.8pt;height:21pt" o:ole="">
            <v:imagedata r:id="rId15" o:title=""/>
          </v:shape>
          <o:OLEObject Type="Embed" ProgID="Equation.DSMT4" ShapeID="_x0000_i1027" DrawAspect="Content" ObjectID="_1716364724" r:id="rId16"/>
        </w:object>
      </w:r>
      <w:r w:rsidR="00AA3B1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8621433" w14:textId="77777777" w:rsidR="00225AEA" w:rsidRPr="00225AEA" w:rsidRDefault="00225AEA" w:rsidP="00AA3B12">
      <w:pPr>
        <w:pStyle w:val="afe"/>
        <w:tabs>
          <w:tab w:val="left" w:pos="2160"/>
        </w:tabs>
        <w:ind w:firstLine="414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เมื่อ </w:t>
      </w:r>
      <w:r w:rsidR="00AA3B12">
        <w:rPr>
          <w:rFonts w:ascii="TH SarabunPSK" w:hAnsi="TH SarabunPSK" w:cs="TH SarabunPSK"/>
          <w:sz w:val="32"/>
          <w:szCs w:val="32"/>
        </w:rPr>
        <w:tab/>
      </w:r>
      <w:r w:rsidR="00AA3B12" w:rsidRPr="00AA3B12">
        <w:rPr>
          <w:rFonts w:ascii="TH SarabunPSK" w:hAnsi="TH SarabunPSK" w:cs="TH SarabunPSK"/>
          <w:position w:val="-12"/>
          <w:sz w:val="32"/>
          <w:szCs w:val="32"/>
        </w:rPr>
        <w:object w:dxaOrig="260" w:dyaOrig="360" w14:anchorId="07F84C19">
          <v:shape id="_x0000_i1028" type="#_x0000_t75" style="width:13.2pt;height:19.2pt" o:ole="">
            <v:imagedata r:id="rId17" o:title=""/>
          </v:shape>
          <o:OLEObject Type="Embed" ProgID="Equation.DSMT4" ShapeID="_x0000_i1028" DrawAspect="Content" ObjectID="_1716364725" r:id="rId18"/>
        </w:object>
      </w:r>
      <w:r w:rsidRPr="00225AEA">
        <w:rPr>
          <w:rFonts w:ascii="TH SarabunPSK" w:eastAsia="Calibri" w:hAnsi="TH SarabunPSK" w:cs="TH SarabunPSK"/>
          <w:sz w:val="32"/>
          <w:szCs w:val="32"/>
          <w:vertAlign w:val="subscript"/>
          <w:cs/>
        </w:rPr>
        <w:tab/>
      </w:r>
      <w:r w:rsidRPr="00225AEA">
        <w:rPr>
          <w:rFonts w:ascii="TH SarabunPSK" w:eastAsia="Calibri" w:hAnsi="TH SarabunPSK" w:cs="TH SarabunPSK"/>
          <w:sz w:val="32"/>
          <w:szCs w:val="32"/>
        </w:rPr>
        <w:t>=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 จำนวนนักศึกษาที่ลงทะเบียนในวิชาที่ </w:t>
      </w:r>
      <w:r w:rsidRPr="00225AEA">
        <w:rPr>
          <w:rFonts w:ascii="TH SarabunPSK" w:eastAsia="Calibri" w:hAnsi="TH SarabunPSK" w:cs="TH SarabunPSK"/>
          <w:sz w:val="32"/>
          <w:szCs w:val="32"/>
        </w:rPr>
        <w:t>i</w:t>
      </w:r>
    </w:p>
    <w:p w14:paraId="75ADD6BE" w14:textId="77777777" w:rsidR="00225AEA" w:rsidRPr="00225AEA" w:rsidRDefault="00225AEA" w:rsidP="00225AEA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</w:rPr>
        <w:tab/>
      </w:r>
      <w:r w:rsidR="00AA3B12" w:rsidRPr="00AA3B12">
        <w:rPr>
          <w:rFonts w:ascii="TH SarabunPSK" w:hAnsi="TH SarabunPSK" w:cs="TH SarabunPSK"/>
          <w:position w:val="-12"/>
          <w:sz w:val="32"/>
          <w:szCs w:val="32"/>
        </w:rPr>
        <w:object w:dxaOrig="220" w:dyaOrig="360" w14:anchorId="5B8C1CA5">
          <v:shape id="_x0000_i1029" type="#_x0000_t75" style="width:11.4pt;height:19.2pt" o:ole="">
            <v:imagedata r:id="rId19" o:title=""/>
          </v:shape>
          <o:OLEObject Type="Embed" ProgID="Equation.DSMT4" ShapeID="_x0000_i1029" DrawAspect="Content" ObjectID="_1716364726" r:id="rId20"/>
        </w:object>
      </w:r>
      <w:r w:rsidRPr="00225AEA">
        <w:rPr>
          <w:rFonts w:ascii="TH SarabunPSK" w:eastAsia="Calibri" w:hAnsi="TH SarabunPSK" w:cs="TH SarabunPSK"/>
          <w:sz w:val="32"/>
          <w:szCs w:val="32"/>
        </w:rPr>
        <w:tab/>
        <w:t>=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จำนวนหน่วยกิตของวิชาที่ </w:t>
      </w:r>
      <w:r w:rsidRPr="00225AEA">
        <w:rPr>
          <w:rFonts w:ascii="TH SarabunPSK" w:eastAsia="Calibri" w:hAnsi="TH SarabunPSK" w:cs="TH SarabunPSK"/>
          <w:sz w:val="32"/>
          <w:szCs w:val="32"/>
        </w:rPr>
        <w:t>i</w:t>
      </w:r>
    </w:p>
    <w:p w14:paraId="29143EA5" w14:textId="77777777" w:rsidR="00225AEA" w:rsidRPr="00225AEA" w:rsidRDefault="00225AEA" w:rsidP="00225AEA">
      <w:pPr>
        <w:pStyle w:val="afe"/>
        <w:tabs>
          <w:tab w:val="left" w:pos="2160"/>
        </w:tabs>
        <w:ind w:left="0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2. คำนวณค่า </w:t>
      </w:r>
      <w:r w:rsidRPr="00225AEA">
        <w:rPr>
          <w:rFonts w:ascii="TH SarabunPSK" w:eastAsia="Calibri" w:hAnsi="TH SarabunPSK" w:cs="TH SarabunPSK"/>
          <w:sz w:val="32"/>
          <w:szCs w:val="32"/>
        </w:rPr>
        <w:t>FTES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 โดยใช้สูตรคำนวณดังนี้</w:t>
      </w:r>
    </w:p>
    <w:p w14:paraId="08B41118" w14:textId="77777777" w:rsidR="00225AEA" w:rsidRDefault="00225AEA" w:rsidP="00225AEA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       จำนวนนักศึกษาเต็มเวลาเทียบเท่าต่อปี </w:t>
      </w:r>
      <w:r w:rsidR="00AA3B12">
        <w:rPr>
          <w:rFonts w:ascii="TH SarabunPSK" w:eastAsia="Calibri" w:hAnsi="TH SarabunPSK" w:cs="TH SarabunPSK"/>
          <w:sz w:val="32"/>
          <w:szCs w:val="32"/>
        </w:rPr>
        <w:t xml:space="preserve">(FTES)  </w:t>
      </w:r>
      <w:r w:rsidR="00AA3B12">
        <w:rPr>
          <w:rFonts w:ascii="TH SarabunPSK" w:eastAsia="Calibri" w:hAnsi="TH SarabunPSK" w:cs="TH SarabunPSK" w:hint="cs"/>
          <w:sz w:val="32"/>
          <w:szCs w:val="32"/>
          <w:cs/>
        </w:rPr>
        <w:t>เท่ากับ</w:t>
      </w:r>
    </w:p>
    <w:p w14:paraId="7F006E54" w14:textId="77777777" w:rsidR="00AA3B12" w:rsidRPr="00AA3B12" w:rsidRDefault="00AA3B12" w:rsidP="00225AEA">
      <w:pPr>
        <w:tabs>
          <w:tab w:val="left" w:pos="2160"/>
        </w:tabs>
        <w:rPr>
          <w:rFonts w:ascii="TH SarabunPSK" w:eastAsia="Calibri" w:hAnsi="TH SarabunPSK" w:cs="TH SarabunPSK"/>
          <w:sz w:val="16"/>
          <w:szCs w:val="16"/>
          <w: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A3B12" w:rsidRPr="00287D9B" w14:paraId="1CE6CBE8" w14:textId="77777777" w:rsidTr="00AA3B12">
        <w:tc>
          <w:tcPr>
            <w:tcW w:w="8080" w:type="dxa"/>
            <w:vAlign w:val="center"/>
          </w:tcPr>
          <w:p w14:paraId="4E957796" w14:textId="77777777" w:rsidR="00AA3B12" w:rsidRPr="00287D9B" w:rsidRDefault="006707D3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2"/>
                <w:szCs w:val="1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pict w14:anchorId="2933BD4F">
                <v:shape id="_x0000_s1055" type="#_x0000_t202" style="position:absolute;margin-left:1.25pt;margin-top:.25pt;width:389.05pt;height:49.25pt;z-index:251777024" filled="f" stroked="f">
                  <v:textbox>
                    <w:txbxContent>
                      <w:p w14:paraId="59091C1E" w14:textId="77777777" w:rsidR="00BF3C13" w:rsidRDefault="00BF3C13" w:rsidP="00AA3B1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Student Credit Hours (SCH)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ทั้งปี</w:t>
                        </w:r>
                      </w:p>
                      <w:p w14:paraId="4D889D50" w14:textId="77777777" w:rsidR="00BF3C13" w:rsidRPr="00E70057" w:rsidRDefault="00BF3C13" w:rsidP="00AA3B1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จำนวนหน่วยกิตต่อปีการศึกษาตามเกณฑ์มาตรฐานการลงทะเบียนในระดับปริญญานั้น ๆ</w:t>
                        </w:r>
                      </w:p>
                    </w:txbxContent>
                  </v:textbox>
                </v:shape>
              </w:pict>
            </w:r>
          </w:p>
          <w:p w14:paraId="5719A50F" w14:textId="77777777" w:rsidR="00AA3B12" w:rsidRPr="00287D9B" w:rsidRDefault="00AA3B12" w:rsidP="00AA3B12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D9B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7200" w:dyaOrig="620" w14:anchorId="40F25199">
                <v:shape id="_x0000_i1030" type="#_x0000_t75" style="width:370.2pt;height:31.8pt" o:ole="">
                  <v:imagedata r:id="rId21" o:title=""/>
                </v:shape>
                <o:OLEObject Type="Embed" ProgID="Equation.DSMT4" ShapeID="_x0000_i1030" DrawAspect="Content" ObjectID="_1716364727" r:id="rId22"/>
              </w:object>
            </w:r>
          </w:p>
          <w:p w14:paraId="0DDE1C0D" w14:textId="77777777" w:rsidR="00AA3B12" w:rsidRPr="00287D9B" w:rsidRDefault="00AA3B12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</w:tc>
      </w:tr>
    </w:tbl>
    <w:p w14:paraId="5D294B10" w14:textId="77777777" w:rsidR="00225AEA" w:rsidRPr="00225AEA" w:rsidRDefault="00225AEA" w:rsidP="00225AEA">
      <w:pPr>
        <w:tabs>
          <w:tab w:val="left" w:pos="1134"/>
          <w:tab w:val="left" w:pos="1440"/>
        </w:tabs>
        <w:ind w:right="-9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4317F1B" w14:textId="77777777" w:rsidR="00225AEA" w:rsidRPr="00225AEA" w:rsidRDefault="00225AEA" w:rsidP="00351DCD">
      <w:pPr>
        <w:tabs>
          <w:tab w:val="left" w:pos="1134"/>
          <w:tab w:val="left" w:pos="1440"/>
        </w:tabs>
        <w:ind w:right="-9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การปรับจำนวนในระหว่างปริญญาตรีและบัณฑิตศึกษา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>ให้มีการปรับค่าจำนวนนักศึกษาเต็มเวลาเทียบเท่าในระดับบัณฑิตศึกษาให้เป็นระดับปริญญาตรี เพื่อนำมารวมคำนวณหาสัดส่วนจำนวนนักศึกษาเต็มเวลาต่ออาจารย์ประจำ</w:t>
      </w:r>
    </w:p>
    <w:tbl>
      <w:tblPr>
        <w:tblW w:w="9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5343"/>
      </w:tblGrid>
      <w:tr w:rsidR="00225AEA" w:rsidRPr="00225AEA" w14:paraId="1271C458" w14:textId="77777777" w:rsidTr="00B14881">
        <w:tc>
          <w:tcPr>
            <w:tcW w:w="914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9E5DD90" w14:textId="77777777" w:rsidR="00225AEA" w:rsidRPr="00225AEA" w:rsidRDefault="00225AEA" w:rsidP="004665BC">
            <w:pPr>
              <w:tabs>
                <w:tab w:val="left" w:pos="1134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นักศึกษาเต็มเวลาในหน่วยนับปริญญาตรี</w:t>
            </w:r>
          </w:p>
        </w:tc>
      </w:tr>
      <w:tr w:rsidR="00225AEA" w:rsidRPr="00225AEA" w14:paraId="17186B0D" w14:textId="77777777" w:rsidTr="00B14881">
        <w:tc>
          <w:tcPr>
            <w:tcW w:w="3803" w:type="dxa"/>
            <w:tcBorders>
              <w:bottom w:val="nil"/>
            </w:tcBorders>
          </w:tcPr>
          <w:p w14:paraId="31860E14" w14:textId="77777777" w:rsidR="00225AEA" w:rsidRPr="00225AEA" w:rsidRDefault="00225AEA" w:rsidP="00B14881">
            <w:pPr>
              <w:pStyle w:val="afe"/>
              <w:tabs>
                <w:tab w:val="left" w:pos="1134"/>
                <w:tab w:val="left" w:pos="1440"/>
              </w:tabs>
              <w:ind w:left="284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กลุ่มสาขาวิชาวิทยาศาสตร์สุขภาพ</w:t>
            </w:r>
          </w:p>
        </w:tc>
        <w:tc>
          <w:tcPr>
            <w:tcW w:w="5343" w:type="dxa"/>
            <w:tcBorders>
              <w:bottom w:val="nil"/>
            </w:tcBorders>
          </w:tcPr>
          <w:p w14:paraId="7ED6F240" w14:textId="77777777" w:rsidR="00225AEA" w:rsidRPr="00225AEA" w:rsidRDefault="00225AEA" w:rsidP="004665BC">
            <w:pPr>
              <w:tabs>
                <w:tab w:val="left" w:pos="1134"/>
                <w:tab w:val="left" w:pos="144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FTES 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ระดับปริญญาตรี + 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FTES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ระดับบัณฑิตศึกษา</w:t>
            </w:r>
          </w:p>
        </w:tc>
      </w:tr>
      <w:tr w:rsidR="00225AEA" w:rsidRPr="00225AEA" w14:paraId="3744B63D" w14:textId="77777777" w:rsidTr="00B14881">
        <w:tc>
          <w:tcPr>
            <w:tcW w:w="3803" w:type="dxa"/>
            <w:tcBorders>
              <w:top w:val="nil"/>
              <w:bottom w:val="nil"/>
            </w:tcBorders>
          </w:tcPr>
          <w:p w14:paraId="1ECF977C" w14:textId="77777777" w:rsidR="00225AEA" w:rsidRPr="00225AEA" w:rsidRDefault="00225AEA" w:rsidP="00B14881">
            <w:pPr>
              <w:pStyle w:val="afe"/>
              <w:tabs>
                <w:tab w:val="left" w:pos="1134"/>
                <w:tab w:val="left" w:pos="1440"/>
              </w:tabs>
              <w:ind w:left="284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กลุ่มสาขาวิชาวิทยาศาสตร์กายภาพ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14:paraId="1CF327A5" w14:textId="77777777" w:rsidR="00225AEA" w:rsidRPr="00225AEA" w:rsidRDefault="00225AEA" w:rsidP="004665BC">
            <w:pPr>
              <w:tabs>
                <w:tab w:val="left" w:pos="1134"/>
                <w:tab w:val="left" w:pos="14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FTES 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ระดับปริญญาตรี + (2 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x FTES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ระดับบัณฑิตศึกษา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</w:tr>
      <w:tr w:rsidR="00225AEA" w:rsidRPr="00225AEA" w14:paraId="466D7E64" w14:textId="77777777" w:rsidTr="00B14881">
        <w:tc>
          <w:tcPr>
            <w:tcW w:w="3803" w:type="dxa"/>
            <w:tcBorders>
              <w:top w:val="nil"/>
            </w:tcBorders>
          </w:tcPr>
          <w:p w14:paraId="62101F12" w14:textId="77777777" w:rsidR="00225AEA" w:rsidRPr="00225AEA" w:rsidRDefault="00225AEA" w:rsidP="00B14881">
            <w:pPr>
              <w:pStyle w:val="afe"/>
              <w:tabs>
                <w:tab w:val="left" w:pos="1134"/>
                <w:tab w:val="left" w:pos="1440"/>
              </w:tabs>
              <w:ind w:left="284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กลุ่มสาขาวิชามนุษยศาสตร์และสังคมศาสตร์</w:t>
            </w:r>
          </w:p>
        </w:tc>
        <w:tc>
          <w:tcPr>
            <w:tcW w:w="5343" w:type="dxa"/>
            <w:tcBorders>
              <w:top w:val="nil"/>
            </w:tcBorders>
          </w:tcPr>
          <w:p w14:paraId="1F84D85F" w14:textId="77777777" w:rsidR="00225AEA" w:rsidRPr="00225AEA" w:rsidRDefault="00225AEA" w:rsidP="004665BC">
            <w:pPr>
              <w:tabs>
                <w:tab w:val="left" w:pos="1134"/>
                <w:tab w:val="left" w:pos="14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FTES 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ระดับปริญญาตรี + 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(1.8 xFTES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ระดับบัณฑิตศึกษา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</w:tr>
    </w:tbl>
    <w:p w14:paraId="71969FE9" w14:textId="77777777" w:rsidR="00BA2D3E" w:rsidRDefault="00BA2D3E" w:rsidP="00225AEA">
      <w:pPr>
        <w:tabs>
          <w:tab w:val="left" w:pos="1134"/>
          <w:tab w:val="left" w:pos="144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81A8D4" w14:textId="77777777" w:rsidR="00225AEA" w:rsidRPr="00225AEA" w:rsidRDefault="00225AEA" w:rsidP="00225AEA">
      <w:pPr>
        <w:tabs>
          <w:tab w:val="left" w:pos="1134"/>
          <w:tab w:val="left" w:pos="1440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สัดส่วนจำนวนนักศึกษาเต็มเวลาต่ออาจารย์ประจำแยกตามกลุ่มสาขา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2610"/>
      </w:tblGrid>
      <w:tr w:rsidR="00225AEA" w:rsidRPr="00225AEA" w14:paraId="63692B40" w14:textId="77777777" w:rsidTr="00BA2D3E">
        <w:trPr>
          <w:tblHeader/>
        </w:trPr>
        <w:tc>
          <w:tcPr>
            <w:tcW w:w="6750" w:type="dxa"/>
            <w:shd w:val="clear" w:color="auto" w:fill="D9D9D9"/>
            <w:vAlign w:val="center"/>
          </w:tcPr>
          <w:p w14:paraId="1B36982C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กลุ่มสาขา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18788A95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สัดส่วนจำนวนนักศึกษาเต็มเวลาต่ออาจารย์ประจำ</w:t>
            </w:r>
          </w:p>
        </w:tc>
      </w:tr>
      <w:tr w:rsidR="00225AEA" w:rsidRPr="00225AEA" w14:paraId="470C0817" w14:textId="77777777" w:rsidTr="00BA2D3E">
        <w:tc>
          <w:tcPr>
            <w:tcW w:w="6750" w:type="dxa"/>
          </w:tcPr>
          <w:p w14:paraId="54AD2E22" w14:textId="77777777" w:rsidR="00225AEA" w:rsidRPr="00225AEA" w:rsidRDefault="00225AEA" w:rsidP="00225AEA">
            <w:pPr>
              <w:numPr>
                <w:ilvl w:val="0"/>
                <w:numId w:val="29"/>
              </w:numPr>
              <w:ind w:left="459" w:hanging="45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2610" w:type="dxa"/>
          </w:tcPr>
          <w:p w14:paraId="12CFC02C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8:1</w:t>
            </w:r>
          </w:p>
        </w:tc>
      </w:tr>
      <w:tr w:rsidR="00225AEA" w:rsidRPr="00225AEA" w14:paraId="08358BC9" w14:textId="77777777" w:rsidTr="00BA2D3E">
        <w:tc>
          <w:tcPr>
            <w:tcW w:w="6750" w:type="dxa"/>
          </w:tcPr>
          <w:p w14:paraId="339F255C" w14:textId="77777777" w:rsidR="00225AEA" w:rsidRPr="00225AEA" w:rsidRDefault="00225AEA" w:rsidP="00225AEA">
            <w:pPr>
              <w:pStyle w:val="afe"/>
              <w:numPr>
                <w:ilvl w:val="0"/>
                <w:numId w:val="30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แพทย์ศาสตร์</w:t>
            </w:r>
          </w:p>
        </w:tc>
        <w:tc>
          <w:tcPr>
            <w:tcW w:w="2610" w:type="dxa"/>
          </w:tcPr>
          <w:p w14:paraId="7B690D70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4:1</w:t>
            </w:r>
          </w:p>
        </w:tc>
      </w:tr>
      <w:tr w:rsidR="00225AEA" w:rsidRPr="00225AEA" w14:paraId="2D3EA9B6" w14:textId="77777777" w:rsidTr="00BA2D3E">
        <w:tc>
          <w:tcPr>
            <w:tcW w:w="6750" w:type="dxa"/>
          </w:tcPr>
          <w:p w14:paraId="09404882" w14:textId="77777777" w:rsidR="00225AEA" w:rsidRPr="00225AEA" w:rsidRDefault="00225AEA" w:rsidP="00225AEA">
            <w:pPr>
              <w:pStyle w:val="afe"/>
              <w:numPr>
                <w:ilvl w:val="0"/>
                <w:numId w:val="30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2610" w:type="dxa"/>
          </w:tcPr>
          <w:p w14:paraId="022A5655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6:1</w:t>
            </w:r>
          </w:p>
        </w:tc>
      </w:tr>
      <w:tr w:rsidR="00225AEA" w:rsidRPr="00225AEA" w14:paraId="6095C71A" w14:textId="77777777" w:rsidTr="00BA2D3E">
        <w:tc>
          <w:tcPr>
            <w:tcW w:w="6750" w:type="dxa"/>
          </w:tcPr>
          <w:p w14:paraId="580172C0" w14:textId="77777777" w:rsidR="00225AEA" w:rsidRPr="00225AEA" w:rsidRDefault="00225AEA" w:rsidP="00225AEA">
            <w:pPr>
              <w:numPr>
                <w:ilvl w:val="0"/>
                <w:numId w:val="29"/>
              </w:numPr>
              <w:ind w:left="459" w:hanging="459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วิทยาศาสตร์กายภาพ</w:t>
            </w:r>
          </w:p>
        </w:tc>
        <w:tc>
          <w:tcPr>
            <w:tcW w:w="2610" w:type="dxa"/>
          </w:tcPr>
          <w:p w14:paraId="4A9C131B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20:1</w:t>
            </w:r>
          </w:p>
        </w:tc>
      </w:tr>
      <w:tr w:rsidR="00225AEA" w:rsidRPr="00225AEA" w14:paraId="41BEBBEA" w14:textId="77777777" w:rsidTr="00BA2D3E">
        <w:tc>
          <w:tcPr>
            <w:tcW w:w="6750" w:type="dxa"/>
          </w:tcPr>
          <w:p w14:paraId="6D04178B" w14:textId="77777777" w:rsidR="00225AEA" w:rsidRPr="00225AEA" w:rsidRDefault="00225AEA" w:rsidP="00225AEA">
            <w:pPr>
              <w:numPr>
                <w:ilvl w:val="0"/>
                <w:numId w:val="29"/>
              </w:numPr>
              <w:ind w:left="459" w:hanging="459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วิศวกรรมศาสตร์</w:t>
            </w:r>
          </w:p>
        </w:tc>
        <w:tc>
          <w:tcPr>
            <w:tcW w:w="2610" w:type="dxa"/>
          </w:tcPr>
          <w:p w14:paraId="51082D4D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20:1</w:t>
            </w:r>
          </w:p>
        </w:tc>
      </w:tr>
      <w:tr w:rsidR="00225AEA" w:rsidRPr="00225AEA" w14:paraId="5A45A93A" w14:textId="77777777" w:rsidTr="00BA2D3E">
        <w:tc>
          <w:tcPr>
            <w:tcW w:w="6750" w:type="dxa"/>
          </w:tcPr>
          <w:p w14:paraId="4D3BCAC9" w14:textId="77777777" w:rsidR="00225AEA" w:rsidRPr="00225AEA" w:rsidRDefault="00225AEA" w:rsidP="00225AEA">
            <w:pPr>
              <w:numPr>
                <w:ilvl w:val="0"/>
                <w:numId w:val="29"/>
              </w:numPr>
              <w:ind w:left="459" w:hanging="459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สถาปัตยกรรมศาสตร์และการผังเมือง</w:t>
            </w:r>
          </w:p>
        </w:tc>
        <w:tc>
          <w:tcPr>
            <w:tcW w:w="2610" w:type="dxa"/>
          </w:tcPr>
          <w:p w14:paraId="09DF6581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8:1</w:t>
            </w:r>
          </w:p>
        </w:tc>
      </w:tr>
      <w:tr w:rsidR="00225AEA" w:rsidRPr="00225AEA" w14:paraId="23F376B5" w14:textId="77777777" w:rsidTr="00BA2D3E">
        <w:tc>
          <w:tcPr>
            <w:tcW w:w="6750" w:type="dxa"/>
          </w:tcPr>
          <w:p w14:paraId="3D7A0C15" w14:textId="77777777" w:rsidR="00225AEA" w:rsidRPr="00225AEA" w:rsidRDefault="00225AEA" w:rsidP="00225AEA">
            <w:pPr>
              <w:numPr>
                <w:ilvl w:val="0"/>
                <w:numId w:val="29"/>
              </w:numPr>
              <w:ind w:left="459" w:hanging="459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เกษตร ป่าไม้และประมง</w:t>
            </w:r>
          </w:p>
        </w:tc>
        <w:tc>
          <w:tcPr>
            <w:tcW w:w="2610" w:type="dxa"/>
          </w:tcPr>
          <w:p w14:paraId="0E2E5EB1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20:1</w:t>
            </w:r>
          </w:p>
        </w:tc>
      </w:tr>
      <w:tr w:rsidR="00225AEA" w:rsidRPr="00225AEA" w14:paraId="62FE7088" w14:textId="77777777" w:rsidTr="00BA2D3E">
        <w:tc>
          <w:tcPr>
            <w:tcW w:w="6750" w:type="dxa"/>
          </w:tcPr>
          <w:p w14:paraId="4E1DBF64" w14:textId="77777777" w:rsidR="00225AEA" w:rsidRPr="00225AEA" w:rsidRDefault="00225AEA" w:rsidP="00225AEA">
            <w:pPr>
              <w:numPr>
                <w:ilvl w:val="0"/>
                <w:numId w:val="29"/>
              </w:numPr>
              <w:ind w:left="459" w:hanging="459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บริหารธุรกิจ พาณิชยศาสตร์ บัญชี การจัดการ การท่องเที่ยว เศรษฐศาสตร์</w:t>
            </w:r>
          </w:p>
        </w:tc>
        <w:tc>
          <w:tcPr>
            <w:tcW w:w="2610" w:type="dxa"/>
          </w:tcPr>
          <w:p w14:paraId="66443DA9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</w:t>
            </w: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:1</w:t>
            </w:r>
          </w:p>
        </w:tc>
      </w:tr>
      <w:tr w:rsidR="00225AEA" w:rsidRPr="00225AEA" w14:paraId="6199C1F1" w14:textId="77777777" w:rsidTr="00BA2D3E">
        <w:tc>
          <w:tcPr>
            <w:tcW w:w="6750" w:type="dxa"/>
          </w:tcPr>
          <w:p w14:paraId="56300013" w14:textId="77777777" w:rsidR="00225AEA" w:rsidRPr="00225AEA" w:rsidRDefault="00225AEA" w:rsidP="00225AEA">
            <w:pPr>
              <w:numPr>
                <w:ilvl w:val="0"/>
                <w:numId w:val="29"/>
              </w:numPr>
              <w:ind w:left="459" w:hanging="459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2610" w:type="dxa"/>
          </w:tcPr>
          <w:p w14:paraId="0A7FBD9C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50:1</w:t>
            </w:r>
          </w:p>
        </w:tc>
      </w:tr>
      <w:tr w:rsidR="00225AEA" w:rsidRPr="00225AEA" w14:paraId="5B59AA51" w14:textId="77777777" w:rsidTr="00BA2D3E">
        <w:tc>
          <w:tcPr>
            <w:tcW w:w="6750" w:type="dxa"/>
          </w:tcPr>
          <w:p w14:paraId="62B22433" w14:textId="77777777" w:rsidR="00225AEA" w:rsidRPr="00225AEA" w:rsidRDefault="00225AEA" w:rsidP="00225AEA">
            <w:pPr>
              <w:numPr>
                <w:ilvl w:val="0"/>
                <w:numId w:val="29"/>
              </w:numPr>
              <w:ind w:left="459" w:hanging="459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ครุศาสตร์/ศึกษาศาสตร์</w:t>
            </w:r>
          </w:p>
        </w:tc>
        <w:tc>
          <w:tcPr>
            <w:tcW w:w="2610" w:type="dxa"/>
          </w:tcPr>
          <w:p w14:paraId="672396B6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30:1</w:t>
            </w:r>
          </w:p>
        </w:tc>
      </w:tr>
      <w:tr w:rsidR="00225AEA" w:rsidRPr="00225AEA" w14:paraId="6F736AD7" w14:textId="77777777" w:rsidTr="00BA2D3E">
        <w:tc>
          <w:tcPr>
            <w:tcW w:w="6750" w:type="dxa"/>
          </w:tcPr>
          <w:p w14:paraId="19E7DC57" w14:textId="77777777" w:rsidR="00225AEA" w:rsidRPr="00225AEA" w:rsidRDefault="00225AEA" w:rsidP="00225AEA">
            <w:pPr>
              <w:numPr>
                <w:ilvl w:val="0"/>
                <w:numId w:val="29"/>
              </w:numPr>
              <w:ind w:left="459" w:hanging="459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ศิลปกรรมศาสตร์ วิจิตรศิลป์และประยุกต์ศิลป์</w:t>
            </w:r>
          </w:p>
        </w:tc>
        <w:tc>
          <w:tcPr>
            <w:tcW w:w="2610" w:type="dxa"/>
          </w:tcPr>
          <w:p w14:paraId="6EFCB332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8:1</w:t>
            </w:r>
          </w:p>
        </w:tc>
      </w:tr>
      <w:tr w:rsidR="00225AEA" w:rsidRPr="00225AEA" w14:paraId="76DCA86A" w14:textId="77777777" w:rsidTr="00BA2D3E">
        <w:tc>
          <w:tcPr>
            <w:tcW w:w="6750" w:type="dxa"/>
          </w:tcPr>
          <w:p w14:paraId="39D6A6AD" w14:textId="77777777" w:rsidR="00225AEA" w:rsidRPr="00225AEA" w:rsidRDefault="00225AEA" w:rsidP="00225AEA">
            <w:pPr>
              <w:numPr>
                <w:ilvl w:val="0"/>
                <w:numId w:val="29"/>
              </w:numPr>
              <w:ind w:left="459" w:hanging="459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สังคมศาสตร์/มนุษยศาสตร์</w:t>
            </w:r>
          </w:p>
        </w:tc>
        <w:tc>
          <w:tcPr>
            <w:tcW w:w="2610" w:type="dxa"/>
          </w:tcPr>
          <w:p w14:paraId="7AC51C53" w14:textId="77777777" w:rsidR="00225AEA" w:rsidRPr="00225AEA" w:rsidRDefault="00225AEA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25AEA">
              <w:rPr>
                <w:rFonts w:ascii="TH SarabunPSK" w:eastAsia="Calibri" w:hAnsi="TH SarabunPSK" w:cs="TH SarabunPSK"/>
                <w:sz w:val="32"/>
                <w:szCs w:val="32"/>
              </w:rPr>
              <w:t>25:1</w:t>
            </w:r>
          </w:p>
        </w:tc>
      </w:tr>
    </w:tbl>
    <w:p w14:paraId="0A35EBEA" w14:textId="77777777" w:rsidR="00225AEA" w:rsidRPr="00225AEA" w:rsidRDefault="00225AEA" w:rsidP="00225AEA">
      <w:pPr>
        <w:tabs>
          <w:tab w:val="left" w:pos="0"/>
          <w:tab w:val="left" w:pos="212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A817CB" w14:textId="77777777" w:rsidR="00225AEA" w:rsidRPr="00225AEA" w:rsidRDefault="00225AEA" w:rsidP="00225AEA">
      <w:pPr>
        <w:tabs>
          <w:tab w:val="left" w:pos="0"/>
          <w:tab w:val="left" w:pos="212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25AE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</w:p>
    <w:p w14:paraId="38A5B1E5" w14:textId="77777777" w:rsidR="00225AEA" w:rsidRPr="00351DCD" w:rsidRDefault="006707D3" w:rsidP="00B14881">
      <w:pPr>
        <w:pStyle w:val="afe"/>
        <w:numPr>
          <w:ilvl w:val="0"/>
          <w:numId w:val="31"/>
        </w:numPr>
        <w:tabs>
          <w:tab w:val="left" w:pos="0"/>
          <w:tab w:val="left" w:pos="2127"/>
        </w:tabs>
        <w:ind w:left="284" w:hanging="28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 w14:anchorId="2B312284">
          <v:shape id="_x0000_s1056" type="#_x0000_t202" style="position:absolute;left:0;text-align:left;margin-left:36.85pt;margin-top:17.5pt;width:349.55pt;height:73.25pt;z-index:251779072" filled="f" stroked="f">
            <v:textbox>
              <w:txbxContent>
                <w:p w14:paraId="043EFA69" w14:textId="77777777" w:rsidR="00BF3C13" w:rsidRDefault="00BF3C13" w:rsidP="00B148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สัดส่วนจำนวนนักศึกษาเต็มเวลาต่ออาจารย์ประจำที่เป็นจริง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สัดส่วนจำนวนนักศึกษาต่อจำนวนอาจารย์ประจำตามเกณฑ์มาตรฐาน</w:t>
                  </w:r>
                </w:p>
                <w:p w14:paraId="7F193DCC" w14:textId="77777777" w:rsidR="00BF3C13" w:rsidRDefault="00BF3C13" w:rsidP="00B148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สัดส่วนจำนวนนักศึกษาเต็มเวลาต่อจำนวนอาจารย์ประจำตามเกณฑ์มาตรฐาน</w:t>
                  </w:r>
                </w:p>
              </w:txbxContent>
            </v:textbox>
          </v:shape>
        </w:pict>
      </w:r>
      <w:r w:rsidR="00225AEA" w:rsidRPr="00351DCD">
        <w:rPr>
          <w:rFonts w:ascii="TH SarabunPSK" w:eastAsia="Calibri" w:hAnsi="TH SarabunPSK" w:cs="TH SarabunPSK"/>
          <w:sz w:val="32"/>
          <w:szCs w:val="32"/>
          <w:cs/>
        </w:rPr>
        <w:t>คำนวณหาค่าความแตกต่างจากเกณฑ์มาตรฐานและนำมาคิดเป็นค่าร้อยละ ตามสูตร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</w:tblGrid>
      <w:tr w:rsidR="00B14881" w:rsidRPr="00287D9B" w14:paraId="4C20FAA6" w14:textId="77777777" w:rsidTr="00B14881">
        <w:tc>
          <w:tcPr>
            <w:tcW w:w="7928" w:type="dxa"/>
            <w:vAlign w:val="center"/>
          </w:tcPr>
          <w:p w14:paraId="47A66E4A" w14:textId="77777777" w:rsidR="00B14881" w:rsidRDefault="00B14881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56E1ED64" w14:textId="77777777" w:rsidR="00B14881" w:rsidRDefault="00B14881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345CED5F" w14:textId="77777777" w:rsidR="00B14881" w:rsidRPr="00287D9B" w:rsidRDefault="00B14881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6C0B1965" w14:textId="77777777" w:rsidR="00B14881" w:rsidRPr="00287D9B" w:rsidRDefault="00B14881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D9B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7540" w:dyaOrig="620" w14:anchorId="1705E3D1">
                <v:shape id="_x0000_i1031" type="#_x0000_t75" style="width:377.4pt;height:31.2pt" o:ole="">
                  <v:imagedata r:id="rId23" o:title=""/>
                </v:shape>
                <o:OLEObject Type="Embed" ProgID="Equation.DSMT4" ShapeID="_x0000_i1031" DrawAspect="Content" ObjectID="_1716364728" r:id="rId24"/>
              </w:object>
            </w:r>
          </w:p>
          <w:p w14:paraId="00DA2744" w14:textId="77777777" w:rsidR="00B14881" w:rsidRPr="00287D9B" w:rsidRDefault="00B14881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</w:tc>
      </w:tr>
    </w:tbl>
    <w:p w14:paraId="283C8CD2" w14:textId="77777777" w:rsidR="00225AEA" w:rsidRPr="00B14881" w:rsidRDefault="00225AEA" w:rsidP="00225AEA">
      <w:pPr>
        <w:tabs>
          <w:tab w:val="left" w:pos="0"/>
          <w:tab w:val="left" w:pos="2127"/>
        </w:tabs>
        <w:rPr>
          <w:rFonts w:ascii="TH SarabunPSK" w:eastAsia="Calibri" w:hAnsi="TH SarabunPSK" w:cs="TH SarabunPSK"/>
          <w:sz w:val="16"/>
          <w:szCs w:val="16"/>
        </w:rPr>
      </w:pPr>
    </w:p>
    <w:p w14:paraId="35F3236A" w14:textId="77777777" w:rsidR="00225AEA" w:rsidRPr="00225AEA" w:rsidRDefault="00225AEA" w:rsidP="00225AEA">
      <w:pPr>
        <w:tabs>
          <w:tab w:val="left" w:pos="0"/>
          <w:tab w:val="left" w:pos="2127"/>
        </w:tabs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นำค่าร้อยละจากข้อ 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>มาคำนวณคะแนนดังนี้</w:t>
      </w:r>
    </w:p>
    <w:p w14:paraId="4BA26C27" w14:textId="77777777" w:rsidR="00225AEA" w:rsidRPr="00225AEA" w:rsidRDefault="00225AEA" w:rsidP="00225AEA">
      <w:pPr>
        <w:tabs>
          <w:tab w:val="left" w:pos="0"/>
          <w:tab w:val="left" w:pos="2127"/>
        </w:tabs>
        <w:ind w:firstLine="270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</w:rPr>
        <w:t xml:space="preserve">2.1)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ค่าร้อยละที่น้อยกว่าหรือเท่ากับร้อยละ 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 0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คิดเป็น 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14:paraId="311BFB6C" w14:textId="77777777" w:rsidR="00225AEA" w:rsidRPr="00225AEA" w:rsidRDefault="00225AEA" w:rsidP="00225AEA">
      <w:pPr>
        <w:tabs>
          <w:tab w:val="left" w:pos="0"/>
          <w:tab w:val="left" w:pos="2127"/>
          <w:tab w:val="left" w:pos="3491"/>
        </w:tabs>
        <w:ind w:firstLine="270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</w:rPr>
        <w:t xml:space="preserve">2.2)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ค่าร้อยที่มากกว่าหรือเท่ากับร้อยละ 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 20</w:t>
      </w:r>
      <w:r w:rsidRPr="00225AEA">
        <w:rPr>
          <w:rFonts w:ascii="TH SarabunPSK" w:eastAsia="Calibri" w:hAnsi="TH SarabunPSK" w:cs="TH SarabunPSK"/>
          <w:sz w:val="32"/>
          <w:szCs w:val="32"/>
        </w:rPr>
        <w:tab/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คิดเป็น 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14:paraId="19891D40" w14:textId="77777777" w:rsidR="00225AEA" w:rsidRPr="00225AEA" w:rsidRDefault="00225AEA" w:rsidP="00225AEA">
      <w:pPr>
        <w:tabs>
          <w:tab w:val="left" w:pos="0"/>
          <w:tab w:val="left" w:pos="2127"/>
        </w:tabs>
        <w:ind w:firstLine="270"/>
        <w:rPr>
          <w:rFonts w:ascii="TH SarabunPSK" w:eastAsia="Calibri" w:hAnsi="TH SarabunPSK" w:cs="TH SarabunPSK"/>
          <w:sz w:val="32"/>
          <w:szCs w:val="32"/>
        </w:rPr>
      </w:pPr>
      <w:r w:rsidRPr="00225AEA">
        <w:rPr>
          <w:rFonts w:ascii="TH SarabunPSK" w:eastAsia="Calibri" w:hAnsi="TH SarabunPSK" w:cs="TH SarabunPSK"/>
          <w:sz w:val="32"/>
          <w:szCs w:val="32"/>
        </w:rPr>
        <w:t xml:space="preserve">2.3) 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>ค่าร้อยละที่มากกว่าร้อยละ</w:t>
      </w:r>
      <w:r w:rsidRPr="00225AEA">
        <w:rPr>
          <w:rFonts w:ascii="TH SarabunPSK" w:eastAsia="Calibri" w:hAnsi="TH SarabunPSK" w:cs="TH SarabunPSK"/>
          <w:sz w:val="32"/>
          <w:szCs w:val="32"/>
        </w:rPr>
        <w:t xml:space="preserve"> 0</w:t>
      </w:r>
      <w:r w:rsidRPr="00225AEA">
        <w:rPr>
          <w:rFonts w:ascii="TH SarabunPSK" w:eastAsia="Calibri" w:hAnsi="TH SarabunPSK" w:cs="TH SarabunPSK"/>
          <w:sz w:val="32"/>
          <w:szCs w:val="32"/>
          <w:cs/>
        </w:rPr>
        <w:t xml:space="preserve"> แต่น้อยกว่าร้อยละ 20 ให้นำมาคิดคะแนนดังนี้</w:t>
      </w:r>
    </w:p>
    <w:p w14:paraId="3C33F0E0" w14:textId="77777777" w:rsidR="00225AEA" w:rsidRPr="00985417" w:rsidRDefault="00225AEA" w:rsidP="00225AEA">
      <w:pPr>
        <w:tabs>
          <w:tab w:val="left" w:pos="0"/>
          <w:tab w:val="left" w:pos="2127"/>
        </w:tabs>
        <w:ind w:firstLine="270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</w:tblGrid>
      <w:tr w:rsidR="00985417" w:rsidRPr="00287D9B" w14:paraId="777B4216" w14:textId="77777777" w:rsidTr="00985417">
        <w:tc>
          <w:tcPr>
            <w:tcW w:w="5376" w:type="dxa"/>
            <w:vAlign w:val="center"/>
          </w:tcPr>
          <w:p w14:paraId="2FAC85F0" w14:textId="77777777" w:rsidR="00985417" w:rsidRPr="00287D9B" w:rsidRDefault="006707D3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2"/>
                <w:szCs w:val="1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pict w14:anchorId="580195CD">
                <v:shape id="_x0000_s1057" type="#_x0000_t202" style="position:absolute;margin-left:63.2pt;margin-top:-.05pt;width:179.2pt;height:29.55pt;z-index:251781120" filled="f" stroked="f">
                  <v:textbox>
                    <w:txbxContent>
                      <w:p w14:paraId="5EB55D5D" w14:textId="77777777" w:rsidR="00BF3C13" w:rsidRDefault="00BF3C13" w:rsidP="009854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(ค่าร้อยละที่คำนวณได้จาก 2.3)</w:t>
                        </w:r>
                      </w:p>
                    </w:txbxContent>
                  </v:textbox>
                </v:shape>
              </w:pict>
            </w:r>
          </w:p>
          <w:p w14:paraId="089B0362" w14:textId="77777777" w:rsidR="00985417" w:rsidRPr="00287D9B" w:rsidRDefault="00985417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D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287D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87D9B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3480" w:dyaOrig="620" w14:anchorId="4FDCC13F">
                <v:shape id="_x0000_i1032" type="#_x0000_t75" style="width:174pt;height:31.2pt" o:ole="">
                  <v:imagedata r:id="rId25" o:title=""/>
                </v:shape>
                <o:OLEObject Type="Embed" ProgID="Equation.DSMT4" ShapeID="_x0000_i1032" DrawAspect="Content" ObjectID="_1716364729" r:id="rId26"/>
              </w:object>
            </w:r>
          </w:p>
          <w:p w14:paraId="3DDD8D1C" w14:textId="77777777" w:rsidR="00985417" w:rsidRPr="00287D9B" w:rsidRDefault="00985417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</w:tc>
      </w:tr>
    </w:tbl>
    <w:p w14:paraId="4EA33ACE" w14:textId="77777777" w:rsidR="00225AEA" w:rsidRPr="00225AEA" w:rsidRDefault="00225AEA" w:rsidP="00225AEA">
      <w:pPr>
        <w:tabs>
          <w:tab w:val="left" w:pos="0"/>
          <w:tab w:val="left" w:pos="212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13D191" w14:textId="77777777" w:rsidR="00BA2D3E" w:rsidRDefault="00BA2D3E" w:rsidP="00351DC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5B949E" w14:textId="77777777" w:rsidR="00BA2D3E" w:rsidRDefault="00BA2D3E" w:rsidP="00351DC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6175A6" w14:textId="77777777" w:rsidR="00BA2D3E" w:rsidRDefault="00BA2D3E" w:rsidP="00351DC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EB2BB6" w14:textId="77777777" w:rsidR="00BA2D3E" w:rsidRDefault="00BA2D3E" w:rsidP="00351DC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F8A6C2" w14:textId="77777777" w:rsidR="00BD2089" w:rsidRPr="009477BD" w:rsidRDefault="00BD2089" w:rsidP="00351DC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p w14:paraId="75221872" w14:textId="0A7C007C" w:rsidR="00351DCD" w:rsidRDefault="00650A1B" w:rsidP="00984368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sz w:val="32"/>
          <w:szCs w:val="32"/>
          <w:cs/>
        </w:rPr>
        <w:tab/>
      </w:r>
      <w:r w:rsidR="00351DCD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4544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2E4554" w14:textId="77777777" w:rsidR="00714544" w:rsidRDefault="00714544" w:rsidP="00984368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2028"/>
      </w:tblGrid>
      <w:tr w:rsidR="00714544" w:rsidRPr="00714544" w14:paraId="73100C9D" w14:textId="77777777" w:rsidTr="00714544">
        <w:trPr>
          <w:trHeight w:val="1300"/>
        </w:trPr>
        <w:tc>
          <w:tcPr>
            <w:tcW w:w="3848" w:type="pct"/>
            <w:vAlign w:val="center"/>
          </w:tcPr>
          <w:p w14:paraId="4CE11292" w14:textId="77777777" w:rsidR="00714544" w:rsidRPr="00714544" w:rsidRDefault="00714544" w:rsidP="00E54848">
            <w:pPr>
              <w:autoSpaceDE w:val="0"/>
              <w:autoSpaceDN w:val="0"/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45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52" w:type="pct"/>
            <w:vAlign w:val="center"/>
          </w:tcPr>
          <w:p w14:paraId="7192372A" w14:textId="77777777" w:rsidR="00714544" w:rsidRPr="00714544" w:rsidRDefault="00714544" w:rsidP="00E54848">
            <w:pPr>
              <w:autoSpaceDE w:val="0"/>
              <w:autoSpaceDN w:val="0"/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45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จำนวน/ปีการศึกษา</w:t>
            </w:r>
          </w:p>
          <w:p w14:paraId="115B3514" w14:textId="2E43BBA7" w:rsidR="00714544" w:rsidRPr="00714544" w:rsidRDefault="00714544" w:rsidP="00E54848">
            <w:pPr>
              <w:autoSpaceDE w:val="0"/>
              <w:autoSpaceDN w:val="0"/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5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7145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714544" w:rsidRPr="00714544" w14:paraId="20813160" w14:textId="77777777" w:rsidTr="00714544">
        <w:trPr>
          <w:trHeight w:val="337"/>
        </w:trPr>
        <w:tc>
          <w:tcPr>
            <w:tcW w:w="3848" w:type="pct"/>
            <w:vAlign w:val="center"/>
          </w:tcPr>
          <w:p w14:paraId="49C0E6C2" w14:textId="77777777" w:rsidR="00714544" w:rsidRPr="00714544" w:rsidRDefault="00714544" w:rsidP="00E54848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54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1152" w:type="pct"/>
          </w:tcPr>
          <w:p w14:paraId="086186E8" w14:textId="7782B488" w:rsidR="00714544" w:rsidRPr="00714544" w:rsidRDefault="00714544" w:rsidP="00E54848">
            <w:pPr>
              <w:spacing w:line="37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4544" w:rsidRPr="00714544" w14:paraId="144D17D2" w14:textId="77777777" w:rsidTr="00714544">
        <w:trPr>
          <w:trHeight w:val="337"/>
        </w:trPr>
        <w:tc>
          <w:tcPr>
            <w:tcW w:w="3848" w:type="pct"/>
            <w:vAlign w:val="center"/>
          </w:tcPr>
          <w:p w14:paraId="174FE11B" w14:textId="77777777" w:rsidR="00714544" w:rsidRPr="00714544" w:rsidRDefault="00714544" w:rsidP="00E54848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54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จำนวนนักศึกษาเต็มเวลาเทียบเท่า</w:t>
            </w:r>
          </w:p>
        </w:tc>
        <w:tc>
          <w:tcPr>
            <w:tcW w:w="1152" w:type="pct"/>
          </w:tcPr>
          <w:p w14:paraId="6E7B893F" w14:textId="6C54AE74" w:rsidR="00714544" w:rsidRPr="00714544" w:rsidRDefault="00714544" w:rsidP="00E54848">
            <w:pPr>
              <w:spacing w:line="37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4544" w:rsidRPr="00714544" w14:paraId="70BE1A2B" w14:textId="77777777" w:rsidTr="00714544">
        <w:trPr>
          <w:trHeight w:val="337"/>
        </w:trPr>
        <w:tc>
          <w:tcPr>
            <w:tcW w:w="3848" w:type="pct"/>
            <w:vAlign w:val="center"/>
          </w:tcPr>
          <w:p w14:paraId="6C979659" w14:textId="77777777" w:rsidR="00714544" w:rsidRPr="00714544" w:rsidRDefault="00714544" w:rsidP="00E54848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4544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1152" w:type="pct"/>
            <w:vAlign w:val="center"/>
          </w:tcPr>
          <w:p w14:paraId="0E6FC3FB" w14:textId="07B58B76" w:rsidR="00714544" w:rsidRPr="00714544" w:rsidRDefault="00714544" w:rsidP="00E54848">
            <w:pPr>
              <w:spacing w:line="37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4544" w:rsidRPr="00714544" w14:paraId="63886524" w14:textId="77777777" w:rsidTr="00714544">
        <w:trPr>
          <w:trHeight w:val="337"/>
        </w:trPr>
        <w:tc>
          <w:tcPr>
            <w:tcW w:w="3848" w:type="pct"/>
            <w:vAlign w:val="center"/>
          </w:tcPr>
          <w:p w14:paraId="47FEE758" w14:textId="77777777" w:rsidR="00714544" w:rsidRPr="00714544" w:rsidRDefault="00714544" w:rsidP="00E54848">
            <w:pPr>
              <w:spacing w:line="370" w:lineRule="exac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1454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สัดส่วนจำนวนนักศึกษาเต็มเวลาเทียบเท่าต่อจำนวนอาจารย์ประจำ</w:t>
            </w:r>
          </w:p>
        </w:tc>
        <w:tc>
          <w:tcPr>
            <w:tcW w:w="1152" w:type="pct"/>
            <w:vAlign w:val="center"/>
          </w:tcPr>
          <w:p w14:paraId="18FE0166" w14:textId="5AB3CFF5" w:rsidR="00714544" w:rsidRPr="00714544" w:rsidRDefault="00714544" w:rsidP="00E54848">
            <w:pPr>
              <w:spacing w:line="37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4544" w:rsidRPr="00714544" w14:paraId="7815CAAF" w14:textId="77777777" w:rsidTr="00714544">
        <w:trPr>
          <w:trHeight w:val="337"/>
        </w:trPr>
        <w:tc>
          <w:tcPr>
            <w:tcW w:w="3848" w:type="pct"/>
            <w:vAlign w:val="center"/>
          </w:tcPr>
          <w:p w14:paraId="029D1409" w14:textId="77777777" w:rsidR="00714544" w:rsidRPr="00714544" w:rsidRDefault="00714544" w:rsidP="00E54848">
            <w:pPr>
              <w:spacing w:line="370" w:lineRule="exact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14544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สัดส่วนจำนวนนักศึกษาเต็มเวลาตามเกณฑ์มาตรฐาน</w:t>
            </w:r>
          </w:p>
        </w:tc>
        <w:tc>
          <w:tcPr>
            <w:tcW w:w="1152" w:type="pct"/>
            <w:vAlign w:val="center"/>
          </w:tcPr>
          <w:p w14:paraId="5F165DB5" w14:textId="3F3DDCA5" w:rsidR="00714544" w:rsidRPr="00714544" w:rsidRDefault="00714544" w:rsidP="00E54848">
            <w:pPr>
              <w:spacing w:line="37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4544" w:rsidRPr="00714544" w14:paraId="548E7AD9" w14:textId="77777777" w:rsidTr="00714544">
        <w:trPr>
          <w:trHeight w:val="674"/>
        </w:trPr>
        <w:tc>
          <w:tcPr>
            <w:tcW w:w="3848" w:type="pct"/>
            <w:vAlign w:val="center"/>
          </w:tcPr>
          <w:p w14:paraId="770D9BEC" w14:textId="77777777" w:rsidR="00714544" w:rsidRPr="00714544" w:rsidRDefault="00714544" w:rsidP="00E54848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544">
              <w:rPr>
                <w:rFonts w:ascii="TH SarabunPSK" w:hAnsi="TH SarabunPSK" w:cs="TH SarabunPSK"/>
                <w:sz w:val="32"/>
                <w:szCs w:val="32"/>
                <w:cs/>
              </w:rPr>
              <w:t>ผลต่างระหว่างสัดส่วนจำนวนนักศึกษาเต็มเวลาที่เป็นจริง - สัดส่วนจำนวนนักศึกษาเต็มเวลาตามเกณฑ์มาตรฐาน</w:t>
            </w:r>
          </w:p>
        </w:tc>
        <w:tc>
          <w:tcPr>
            <w:tcW w:w="1152" w:type="pct"/>
            <w:vAlign w:val="center"/>
          </w:tcPr>
          <w:p w14:paraId="6023B2C8" w14:textId="43467C55" w:rsidR="00714544" w:rsidRPr="00714544" w:rsidRDefault="00714544" w:rsidP="00E54848">
            <w:pPr>
              <w:spacing w:line="37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4544" w:rsidRPr="00714544" w14:paraId="1656FDB3" w14:textId="77777777" w:rsidTr="00714544">
        <w:trPr>
          <w:trHeight w:val="337"/>
        </w:trPr>
        <w:tc>
          <w:tcPr>
            <w:tcW w:w="3848" w:type="pct"/>
            <w:vAlign w:val="center"/>
          </w:tcPr>
          <w:p w14:paraId="790BA8A7" w14:textId="77777777" w:rsidR="00714544" w:rsidRPr="00714544" w:rsidRDefault="00714544" w:rsidP="00E54848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5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ค่าความแตกต่างจากเกณฑ์มาตรฐาน</w:t>
            </w:r>
          </w:p>
        </w:tc>
        <w:tc>
          <w:tcPr>
            <w:tcW w:w="1152" w:type="pct"/>
            <w:vAlign w:val="center"/>
          </w:tcPr>
          <w:p w14:paraId="4F51F5FE" w14:textId="021CB348" w:rsidR="00714544" w:rsidRPr="00714544" w:rsidRDefault="00714544" w:rsidP="00E54848">
            <w:pPr>
              <w:spacing w:line="37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14544" w:rsidRPr="00714544" w14:paraId="04632D75" w14:textId="77777777" w:rsidTr="00714544">
        <w:trPr>
          <w:trHeight w:val="337"/>
        </w:trPr>
        <w:tc>
          <w:tcPr>
            <w:tcW w:w="3848" w:type="pct"/>
            <w:vAlign w:val="center"/>
          </w:tcPr>
          <w:p w14:paraId="224F6923" w14:textId="77777777" w:rsidR="00714544" w:rsidRPr="00714544" w:rsidRDefault="00714544" w:rsidP="00E54848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5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52" w:type="pct"/>
            <w:vAlign w:val="center"/>
          </w:tcPr>
          <w:p w14:paraId="5B812487" w14:textId="221681F0" w:rsidR="00714544" w:rsidRPr="00714544" w:rsidRDefault="00714544" w:rsidP="00E54848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1098457" w14:textId="77777777" w:rsidR="00714544" w:rsidRDefault="00714544" w:rsidP="00984368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</w:p>
    <w:p w14:paraId="0E7993C4" w14:textId="77777777" w:rsidR="00714544" w:rsidRPr="009477BD" w:rsidRDefault="00714544" w:rsidP="00714544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6526AA30" w14:textId="78706267" w:rsidR="00714544" w:rsidRDefault="00714544" w:rsidP="00714544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0C18E" w14:textId="77777777" w:rsidR="00160BA0" w:rsidRPr="00984368" w:rsidRDefault="00160BA0" w:rsidP="0071454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51"/>
        <w:gridCol w:w="1965"/>
        <w:gridCol w:w="1119"/>
        <w:gridCol w:w="1145"/>
        <w:gridCol w:w="1061"/>
        <w:gridCol w:w="1230"/>
      </w:tblGrid>
      <w:tr w:rsidR="00351DCD" w:rsidRPr="00485D0F" w14:paraId="29E6E05D" w14:textId="77777777" w:rsidTr="00485D0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D0A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CB45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39ED12F9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C6D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5CCCC6DC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CA07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0E543BCC" w14:textId="4B9E864D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163E7" w:rsidRPr="009300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BF00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5C5A3E30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9374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4FF57EB7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0774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7A299FDD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351DCD" w:rsidRPr="00485D0F" w14:paraId="1ECCDED5" w14:textId="77777777" w:rsidTr="00485D0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C06" w14:textId="7D7F69A9" w:rsidR="00351DCD" w:rsidRPr="00930067" w:rsidRDefault="00485D0F" w:rsidP="00466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9300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="00985417" w:rsidRPr="009300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351DCD" w:rsidRPr="00930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จำนวนนักศึกษาเต็มเวลาเทียบเท่าต่อจำนวนอาจารย์ประจำ</w:t>
            </w: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>(สกอ.</w:t>
            </w:r>
            <w:r w:rsidRPr="00930067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CA8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801" w14:textId="77777777" w:rsidR="00351DCD" w:rsidRPr="00930067" w:rsidRDefault="00351DCD" w:rsidP="00351D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ค่าความแตกต่าง</w:t>
            </w: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ทั้งด้าน</w:t>
            </w: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</w:t>
            </w: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หรือต่ำกว่า</w:t>
            </w: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เกณฑ์มาตรฐาน</w:t>
            </w: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236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9621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5B35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DC2" w14:textId="77777777" w:rsidR="00351DCD" w:rsidRPr="00930067" w:rsidRDefault="00351DCD" w:rsidP="004665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8D65AD" w14:textId="77777777" w:rsidR="00160BA0" w:rsidRDefault="00160BA0" w:rsidP="00351DCD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7E4803AB" w14:textId="77777777" w:rsidR="00B10339" w:rsidRPr="00B10339" w:rsidRDefault="00B10339" w:rsidP="00B10339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B1033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หลักฐานอ้างอิง</w:t>
      </w:r>
    </w:p>
    <w:p w14:paraId="2F825E96" w14:textId="4ADEA733" w:rsidR="00160BA0" w:rsidRDefault="00B10339" w:rsidP="00B10339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[1.</w:t>
      </w:r>
      <w:r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4</w:t>
      </w:r>
      <w:r w:rsidRPr="00B1033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/1-1]</w:t>
      </w:r>
    </w:p>
    <w:p w14:paraId="03DA7C9A" w14:textId="77777777" w:rsidR="00714544" w:rsidRDefault="00714544" w:rsidP="00351DCD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6FEADCC9" w14:textId="77777777" w:rsidR="00714544" w:rsidRDefault="00714544" w:rsidP="00351DCD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2024F7BE" w14:textId="77777777" w:rsidR="00714544" w:rsidRDefault="00714544" w:rsidP="00351DCD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4540FD14" w14:textId="77777777" w:rsidR="00714544" w:rsidRDefault="00714544" w:rsidP="00351DCD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377377EF" w14:textId="43E5093E" w:rsidR="00351DCD" w:rsidRPr="00351DCD" w:rsidRDefault="00351DCD" w:rsidP="00351DCD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351DC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 w:rsidRPr="00351DCD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1</w:t>
      </w:r>
      <w:r w:rsidR="008B3A2B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.</w:t>
      </w:r>
      <w:r w:rsidR="008B3A2B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6</w:t>
      </w:r>
      <w:r w:rsidRPr="00351DCD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ab/>
      </w:r>
      <w:r w:rsidRPr="00351DCD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ab/>
      </w:r>
      <w:r w:rsidRPr="00351DC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การบริการนักศึกษาระดับปริญญาตรี</w:t>
      </w:r>
      <w:r w:rsidRPr="00351DCD">
        <w:rPr>
          <w:rFonts w:ascii="TH SarabunPSK" w:hAnsi="TH SarabunPSK" w:cs="TH SarabunPSK"/>
          <w:sz w:val="32"/>
          <w:szCs w:val="32"/>
          <w:cs/>
        </w:rPr>
        <w:t>(สกอ. 1.5)</w:t>
      </w:r>
    </w:p>
    <w:p w14:paraId="63CCE4B0" w14:textId="77777777" w:rsidR="00351DCD" w:rsidRPr="00351DCD" w:rsidRDefault="00351DCD" w:rsidP="00351DC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351DCD">
        <w:rPr>
          <w:rFonts w:ascii="TH SarabunPSK" w:eastAsia="Calibri" w:hAnsi="TH SarabunPSK" w:cs="TH SarabunPSK"/>
          <w:sz w:val="32"/>
          <w:szCs w:val="32"/>
        </w:rPr>
        <w:tab/>
      </w:r>
      <w:r w:rsidRPr="00351DCD">
        <w:rPr>
          <w:rFonts w:ascii="TH SarabunPSK" w:eastAsia="Calibri" w:hAnsi="TH SarabunPSK" w:cs="TH SarabunPSK"/>
          <w:sz w:val="32"/>
          <w:szCs w:val="32"/>
        </w:rPr>
        <w:tab/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14:paraId="466E1E1C" w14:textId="77777777" w:rsidR="00351DCD" w:rsidRPr="00351DCD" w:rsidRDefault="00351DCD" w:rsidP="00351DC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51DC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เกณฑ์มาตรฐาน</w:t>
      </w:r>
      <w:r w:rsidRPr="00351D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098600C7" w14:textId="77777777" w:rsidR="00351DCD" w:rsidRPr="00351DCD" w:rsidRDefault="00351DCD" w:rsidP="00714544">
      <w:pPr>
        <w:tabs>
          <w:tab w:val="left" w:pos="2160"/>
        </w:tabs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จัดบริการให้คำปรึกษาทางวิชาการ และการใช้ชีวิตแก่นักศึกษาในคณะ</w:t>
      </w:r>
    </w:p>
    <w:p w14:paraId="74D87548" w14:textId="77777777" w:rsidR="00351DCD" w:rsidRPr="00351DCD" w:rsidRDefault="00351DCD" w:rsidP="00714544">
      <w:pPr>
        <w:tabs>
          <w:tab w:val="left" w:pos="2160"/>
        </w:tabs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</w:r>
    </w:p>
    <w:p w14:paraId="2F1844B1" w14:textId="77777777" w:rsidR="00351DCD" w:rsidRPr="00351DCD" w:rsidRDefault="00351DCD" w:rsidP="00714544">
      <w:pPr>
        <w:tabs>
          <w:tab w:val="left" w:pos="2160"/>
        </w:tabs>
        <w:ind w:firstLine="284"/>
        <w:rPr>
          <w:rFonts w:ascii="TH SarabunPSK" w:eastAsia="Calibri" w:hAnsi="TH SarabunPSK" w:cs="TH SarabunPSK"/>
          <w:sz w:val="32"/>
          <w:szCs w:val="32"/>
          <w:cs/>
        </w:rPr>
      </w:pPr>
      <w:r w:rsidRPr="00351DCD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จัดกิจกรรมเตรียมความพร้อมเพื่อการทำงานเมื่อสำเร็จการศึกษาแก่นักศึกษ</w:t>
      </w:r>
      <w:r w:rsidRPr="00351DCD">
        <w:rPr>
          <w:rFonts w:ascii="TH SarabunPSK" w:eastAsia="Calibri" w:hAnsi="TH SarabunPSK" w:cs="TH SarabunPSK" w:hint="cs"/>
          <w:sz w:val="32"/>
          <w:szCs w:val="32"/>
          <w:cs/>
        </w:rPr>
        <w:t>า</w:t>
      </w:r>
    </w:p>
    <w:p w14:paraId="511005C1" w14:textId="77777777" w:rsidR="00351DCD" w:rsidRPr="00351DCD" w:rsidRDefault="00351DCD" w:rsidP="00714544">
      <w:pPr>
        <w:tabs>
          <w:tab w:val="left" w:pos="2160"/>
        </w:tabs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ประเมินคุณภาพของการจัดกิจกรรมและการจัดบริการในข้อ </w:t>
      </w:r>
      <w:r w:rsidRPr="00351DCD">
        <w:rPr>
          <w:rFonts w:ascii="TH SarabunPSK" w:eastAsia="Calibri" w:hAnsi="TH SarabunPSK" w:cs="TH SarabunPSK"/>
          <w:sz w:val="32"/>
          <w:szCs w:val="32"/>
        </w:rPr>
        <w:t xml:space="preserve">1-3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 xml:space="preserve">ทุกข้อไม่ต่ำกว่า </w:t>
      </w:r>
      <w:r w:rsidRPr="00351DCD">
        <w:rPr>
          <w:rFonts w:ascii="TH SarabunPSK" w:eastAsia="Calibri" w:hAnsi="TH SarabunPSK" w:cs="TH SarabunPSK"/>
          <w:sz w:val="32"/>
          <w:szCs w:val="32"/>
        </w:rPr>
        <w:t xml:space="preserve">3.51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จากคะแนนเต็ม</w:t>
      </w:r>
      <w:r w:rsidRPr="00351DCD">
        <w:rPr>
          <w:rFonts w:ascii="TH SarabunPSK" w:eastAsia="Calibri" w:hAnsi="TH SarabunPSK" w:cs="TH SarabunPSK"/>
          <w:sz w:val="32"/>
          <w:szCs w:val="32"/>
        </w:rPr>
        <w:t xml:space="preserve"> 5</w:t>
      </w:r>
    </w:p>
    <w:p w14:paraId="6EB99394" w14:textId="77777777" w:rsidR="00351DCD" w:rsidRPr="00351DCD" w:rsidRDefault="00351DCD" w:rsidP="00714544">
      <w:pPr>
        <w:tabs>
          <w:tab w:val="left" w:pos="2160"/>
        </w:tabs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 xml:space="preserve">นำผลการประเมินจากข้อ </w:t>
      </w:r>
      <w:r w:rsidRPr="00351DC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</w:r>
    </w:p>
    <w:p w14:paraId="605F8621" w14:textId="77777777" w:rsidR="00351DCD" w:rsidRPr="00351DCD" w:rsidRDefault="00351DCD" w:rsidP="00714544">
      <w:pPr>
        <w:tabs>
          <w:tab w:val="left" w:pos="2160"/>
        </w:tabs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ให้ข้อมูลและความรู้ที่เป็นประโยชน์ในการประกอบอาชีพแก่ศิษย์เก่า</w:t>
      </w:r>
    </w:p>
    <w:p w14:paraId="4BA99972" w14:textId="77777777" w:rsidR="00351DCD" w:rsidRPr="00351DCD" w:rsidRDefault="00351DCD" w:rsidP="00351DCD">
      <w:pPr>
        <w:rPr>
          <w:rFonts w:ascii="TH SarabunPSK" w:eastAsia="Calibri" w:hAnsi="TH SarabunPSK" w:cs="TH SarabunPSK"/>
          <w:sz w:val="32"/>
          <w:szCs w:val="32"/>
        </w:rPr>
      </w:pPr>
    </w:p>
    <w:p w14:paraId="4470951D" w14:textId="77777777" w:rsidR="00351DCD" w:rsidRPr="00351DCD" w:rsidRDefault="00351DCD" w:rsidP="00351DCD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351D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18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842"/>
        <w:gridCol w:w="1701"/>
      </w:tblGrid>
      <w:tr w:rsidR="00351DCD" w:rsidRPr="00351DCD" w14:paraId="76FFE187" w14:textId="77777777" w:rsidTr="00DF04EB">
        <w:tc>
          <w:tcPr>
            <w:tcW w:w="2092" w:type="dxa"/>
            <w:shd w:val="clear" w:color="auto" w:fill="BFBFBF"/>
          </w:tcPr>
          <w:p w14:paraId="2E154630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51D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  <w:shd w:val="clear" w:color="auto" w:fill="BFBFBF"/>
          </w:tcPr>
          <w:p w14:paraId="01327250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51D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  <w:shd w:val="clear" w:color="auto" w:fill="BFBFBF"/>
          </w:tcPr>
          <w:p w14:paraId="0758167F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51D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42" w:type="dxa"/>
            <w:shd w:val="clear" w:color="auto" w:fill="BFBFBF"/>
          </w:tcPr>
          <w:p w14:paraId="5963B8CA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1D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1D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BFBFBF"/>
          </w:tcPr>
          <w:p w14:paraId="61B4FAA1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1D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1D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51DCD" w:rsidRPr="00351DCD" w14:paraId="0EE862BC" w14:textId="77777777" w:rsidTr="00DF04EB">
        <w:tc>
          <w:tcPr>
            <w:tcW w:w="2092" w:type="dxa"/>
          </w:tcPr>
          <w:p w14:paraId="517BFF96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351DC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14:paraId="1D090DF6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351DC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351DC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14:paraId="7F69627E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8F46A99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1DC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35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14:paraId="23AA1593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351D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3-4 </w:t>
            </w:r>
            <w:r w:rsidRPr="0035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14:paraId="4F0A5F66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BFAB255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35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14:paraId="3B983E65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A9E8886" w14:textId="77777777" w:rsidR="00351DCD" w:rsidRPr="00351DCD" w:rsidRDefault="00351DCD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1D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35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042088E9" w14:textId="77777777" w:rsidR="002F6DA5" w:rsidRDefault="002F6DA5" w:rsidP="00984368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31187A" w14:textId="77777777" w:rsidR="00984368" w:rsidRPr="009477BD" w:rsidRDefault="00984368" w:rsidP="00984368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4984E540" w14:textId="77777777" w:rsidR="002F6DA5" w:rsidRDefault="00351DCD" w:rsidP="002F6DA5">
      <w:pPr>
        <w:autoSpaceDE w:val="0"/>
        <w:autoSpaceDN w:val="0"/>
        <w:spacing w:line="0" w:lineRule="atLeast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F6DA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2F6DA5" w:rsidRPr="00351DCD">
        <w:rPr>
          <w:rFonts w:ascii="TH SarabunPSK" w:eastAsia="Calibri" w:hAnsi="TH SarabunPSK" w:cs="TH SarabunPSK"/>
          <w:sz w:val="32"/>
          <w:szCs w:val="32"/>
          <w:cs/>
        </w:rPr>
        <w:t>จัดบริการให้คำปรึกษาทางวิชาการ และการใช้ชีวิตแก่นักศึกษาในคณะ</w:t>
      </w:r>
    </w:p>
    <w:p w14:paraId="0A5B9581" w14:textId="77777777" w:rsidR="00160BA0" w:rsidRPr="00BA2D3E" w:rsidRDefault="00351DCD" w:rsidP="00BA2D3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333C0" w14:textId="77777777" w:rsidR="002F6DA5" w:rsidRDefault="00351DCD" w:rsidP="002F6DA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2F6D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2F6DA5" w:rsidRPr="00351DCD">
        <w:rPr>
          <w:rFonts w:ascii="TH SarabunPSK" w:eastAsia="Calibri" w:hAnsi="TH SarabunPSK" w:cs="TH SarabunPSK"/>
          <w:sz w:val="32"/>
          <w:szCs w:val="32"/>
          <w:cs/>
        </w:rPr>
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</w:r>
    </w:p>
    <w:p w14:paraId="22654E4E" w14:textId="77777777" w:rsidR="00351DCD" w:rsidRDefault="00351DCD" w:rsidP="002F6D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9BC10" w14:textId="77777777" w:rsidR="00160BA0" w:rsidRDefault="00160BA0" w:rsidP="002F6DA5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306E5C" w14:textId="77777777" w:rsidR="002F6DA5" w:rsidRPr="009477BD" w:rsidRDefault="002F6DA5" w:rsidP="002F6DA5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จัดกิจกรรมเตรียมความพร้อมเพื่อการทำงานเมื่อสำเร็จการศึกษาแก่นักศึกษ</w:t>
      </w:r>
      <w:r w:rsidRPr="00351DCD">
        <w:rPr>
          <w:rFonts w:ascii="TH SarabunPSK" w:eastAsia="Calibri" w:hAnsi="TH SarabunPSK" w:cs="TH SarabunPSK" w:hint="cs"/>
          <w:sz w:val="32"/>
          <w:szCs w:val="32"/>
          <w:cs/>
        </w:rPr>
        <w:t>า</w:t>
      </w:r>
    </w:p>
    <w:p w14:paraId="2D0669E8" w14:textId="77777777" w:rsidR="002F6DA5" w:rsidRPr="009477BD" w:rsidRDefault="002F6DA5" w:rsidP="002F6DA5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9C2BE" w14:textId="77777777" w:rsidR="00160BA0" w:rsidRDefault="00160BA0" w:rsidP="002F6DA5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85930E" w14:textId="77777777" w:rsidR="00714544" w:rsidRDefault="00714544" w:rsidP="002F6DA5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184842" w14:textId="77777777" w:rsidR="00DD7830" w:rsidRDefault="00DD7830" w:rsidP="002F6DA5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50EE94" w14:textId="77777777" w:rsidR="002F6DA5" w:rsidRPr="00351DCD" w:rsidRDefault="002F6DA5" w:rsidP="002F6DA5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ประเมินคุณภาพของการจัดกิจกรรมและการจัดบริการในข้อ </w:t>
      </w:r>
      <w:r w:rsidRPr="00351DCD">
        <w:rPr>
          <w:rFonts w:ascii="TH SarabunPSK" w:eastAsia="Calibri" w:hAnsi="TH SarabunPSK" w:cs="TH SarabunPSK"/>
          <w:sz w:val="32"/>
          <w:szCs w:val="32"/>
        </w:rPr>
        <w:t xml:space="preserve">1-3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 xml:space="preserve">ทุกข้อไม่ต่ำกว่า </w:t>
      </w:r>
      <w:r w:rsidRPr="00351DCD">
        <w:rPr>
          <w:rFonts w:ascii="TH SarabunPSK" w:eastAsia="Calibri" w:hAnsi="TH SarabunPSK" w:cs="TH SarabunPSK"/>
          <w:sz w:val="32"/>
          <w:szCs w:val="32"/>
        </w:rPr>
        <w:t xml:space="preserve">3.51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จากคะแนนเต็ม</w:t>
      </w:r>
      <w:r w:rsidRPr="00351DCD">
        <w:rPr>
          <w:rFonts w:ascii="TH SarabunPSK" w:eastAsia="Calibri" w:hAnsi="TH SarabunPSK" w:cs="TH SarabunPSK"/>
          <w:sz w:val="32"/>
          <w:szCs w:val="32"/>
        </w:rPr>
        <w:t xml:space="preserve"> 5</w:t>
      </w:r>
    </w:p>
    <w:p w14:paraId="30DD91C3" w14:textId="77777777" w:rsidR="002F6DA5" w:rsidRDefault="002F6DA5" w:rsidP="002F6DA5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DB231" w14:textId="77777777" w:rsidR="0046390B" w:rsidRDefault="0046390B" w:rsidP="00BA2D3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719DF29" w14:textId="77777777" w:rsidR="002F6DA5" w:rsidRPr="009477BD" w:rsidRDefault="002F6DA5" w:rsidP="002F6DA5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 xml:space="preserve">นำผลการประเมินจากข้อ </w:t>
      </w:r>
      <w:r w:rsidRPr="00351DC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</w:r>
    </w:p>
    <w:p w14:paraId="16930E2D" w14:textId="77777777" w:rsidR="002F6DA5" w:rsidRDefault="002F6DA5" w:rsidP="002F6DA5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38581" w14:textId="77777777" w:rsidR="00160BA0" w:rsidRDefault="00160BA0" w:rsidP="002F6DA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755F56" w14:textId="77777777" w:rsidR="002F6DA5" w:rsidRPr="00351DCD" w:rsidRDefault="002F6DA5" w:rsidP="002F6DA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351DCD">
        <w:rPr>
          <w:rFonts w:ascii="TH SarabunPSK" w:eastAsia="Calibri" w:hAnsi="TH SarabunPSK" w:cs="TH SarabunPSK"/>
          <w:sz w:val="32"/>
          <w:szCs w:val="32"/>
          <w:cs/>
        </w:rPr>
        <w:t>ให้ข้อมูลและความรู้ที่เป็นประโยชน์ในการประกอบอาชีพแก่ศิษย์เก่า</w:t>
      </w:r>
    </w:p>
    <w:p w14:paraId="01D725EF" w14:textId="77777777" w:rsidR="002F6DA5" w:rsidRDefault="002F6DA5" w:rsidP="002F6DA5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4EF5C" w14:textId="5F351F85" w:rsidR="00160BA0" w:rsidRPr="00B10339" w:rsidRDefault="00160BA0" w:rsidP="00B10339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2FF7A89" w14:textId="77777777" w:rsidR="00A843B2" w:rsidRPr="009477BD" w:rsidRDefault="00C21AEA" w:rsidP="00A843B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7217A5"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E0C92A3" w14:textId="77777777" w:rsidR="00351DCD" w:rsidRDefault="00351DCD" w:rsidP="002F6DA5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62723F" w14:textId="77777777" w:rsidR="00BA2D3E" w:rsidRPr="009477BD" w:rsidRDefault="00BA2D3E" w:rsidP="002F6DA5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2C5BE9E" w14:textId="77777777" w:rsidR="00CB203B" w:rsidRPr="00CB203B" w:rsidRDefault="00CB203B" w:rsidP="00CB203B">
      <w:pPr>
        <w:autoSpaceDE w:val="0"/>
        <w:autoSpaceDN w:val="0"/>
        <w:adjustRightInd w:val="0"/>
        <w:spacing w:line="0" w:lineRule="atLeas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1090"/>
        <w:gridCol w:w="1080"/>
        <w:gridCol w:w="1260"/>
        <w:gridCol w:w="1350"/>
        <w:gridCol w:w="1260"/>
      </w:tblGrid>
      <w:tr w:rsidR="009477BD" w:rsidRPr="00485D0F" w14:paraId="74F0D5AA" w14:textId="77777777" w:rsidTr="00CB203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8440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3E59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4828D7E3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0D88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2AE71417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8F97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1063A0E0" w14:textId="3DA39E15" w:rsidR="007217A5" w:rsidRPr="00930067" w:rsidRDefault="007217A5" w:rsidP="007217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4665BC"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85D0F" w:rsidRPr="009300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5F28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23925AB3" w14:textId="77777777" w:rsidR="007217A5" w:rsidRPr="00930067" w:rsidRDefault="007217A5" w:rsidP="00E966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3E59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779AB472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6AA2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554C8E02" w14:textId="77777777" w:rsidR="007217A5" w:rsidRPr="00930067" w:rsidRDefault="007217A5" w:rsidP="00E966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9477BD" w:rsidRPr="00485D0F" w14:paraId="160CA258" w14:textId="77777777" w:rsidTr="00CB203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D06" w14:textId="76BA686D" w:rsidR="00E9264C" w:rsidRPr="00930067" w:rsidRDefault="0043336E" w:rsidP="00CB203B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06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</w:t>
            </w:r>
            <w:r w:rsidR="00351DCD" w:rsidRPr="0093006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.</w:t>
            </w:r>
            <w:r w:rsidR="00485D0F" w:rsidRPr="00930067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  <w:r w:rsidR="00DE6F60" w:rsidRPr="0093006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การบริ</w:t>
            </w:r>
            <w:r w:rsidR="00085DC5" w:rsidRPr="0093006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การนักศึกษาระดับปริญญาตรี </w:t>
            </w:r>
            <w:r w:rsidR="00485D0F"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>(สกอ.</w:t>
            </w:r>
            <w:r w:rsidR="00485D0F" w:rsidRPr="00930067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="00485D0F"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392B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063B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D696" w14:textId="77777777" w:rsidR="007217A5" w:rsidRPr="00930067" w:rsidRDefault="007217A5" w:rsidP="00C90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E11B" w14:textId="77777777" w:rsidR="007217A5" w:rsidRPr="00930067" w:rsidRDefault="007217A5" w:rsidP="00DE47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8D85" w14:textId="77777777" w:rsidR="007217A5" w:rsidRPr="00930067" w:rsidRDefault="007217A5" w:rsidP="008157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0773" w14:textId="77777777" w:rsidR="007217A5" w:rsidRPr="00930067" w:rsidRDefault="007217A5" w:rsidP="00DE47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BCBC18" w14:textId="77777777" w:rsidR="00160BA0" w:rsidRDefault="00160BA0" w:rsidP="00AC3A6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140722F3" w14:textId="77777777" w:rsidR="00B10339" w:rsidRPr="000F5A58" w:rsidRDefault="00B10339" w:rsidP="00B1033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4C88D26A" w14:textId="70D4762D" w:rsidR="00BA2D3E" w:rsidRDefault="00B10339" w:rsidP="00B10339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14:paraId="37FD035A" w14:textId="77777777" w:rsidR="00160BA0" w:rsidRDefault="00160BA0" w:rsidP="00AC3A6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3DD65342" w14:textId="77777777" w:rsidR="00434328" w:rsidRDefault="00434328" w:rsidP="00AC3A6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6244D42E" w14:textId="77777777" w:rsidR="00434328" w:rsidRDefault="00434328" w:rsidP="00AC3A6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21C69B81" w14:textId="77777777" w:rsidR="00B10339" w:rsidRDefault="00B10339" w:rsidP="00AC3A6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5B4860C7" w14:textId="77777777" w:rsidR="00B10339" w:rsidRDefault="00B10339" w:rsidP="00AC3A6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02B5A5FC" w14:textId="77777777" w:rsidR="00B10339" w:rsidRDefault="00B10339" w:rsidP="00AC3A6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00765B2E" w14:textId="48F46CE3" w:rsidR="00AC3A64" w:rsidRPr="009477BD" w:rsidRDefault="00AC3A64" w:rsidP="00AC3A6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 w:rsidR="0043336E"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1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.</w:t>
      </w:r>
      <w:r w:rsidR="008B3A2B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7 </w:t>
      </w:r>
      <w:r w:rsidR="002F6DA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กิจกรรมนักศึกษาระดับปริญญาตรี</w:t>
      </w:r>
      <w:r w:rsidR="00485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sz w:val="32"/>
          <w:szCs w:val="32"/>
          <w:cs/>
        </w:rPr>
        <w:t>(สกอ.</w:t>
      </w:r>
      <w:r w:rsidR="0043336E" w:rsidRPr="009477BD">
        <w:rPr>
          <w:rFonts w:ascii="TH SarabunPSK" w:hAnsi="TH SarabunPSK" w:cs="TH SarabunPSK"/>
          <w:sz w:val="32"/>
          <w:szCs w:val="32"/>
          <w:cs/>
        </w:rPr>
        <w:t>1</w:t>
      </w:r>
      <w:r w:rsidR="004665BC">
        <w:rPr>
          <w:rFonts w:ascii="TH SarabunPSK" w:hAnsi="TH SarabunPSK" w:cs="TH SarabunPSK"/>
          <w:sz w:val="32"/>
          <w:szCs w:val="32"/>
        </w:rPr>
        <w:t>.6</w:t>
      </w:r>
      <w:r w:rsidRPr="009477BD">
        <w:rPr>
          <w:rFonts w:ascii="TH SarabunPSK" w:hAnsi="TH SarabunPSK" w:cs="TH SarabunPSK"/>
          <w:sz w:val="32"/>
          <w:szCs w:val="32"/>
          <w:cs/>
        </w:rPr>
        <w:t>)</w:t>
      </w:r>
    </w:p>
    <w:p w14:paraId="5794B220" w14:textId="2C748492" w:rsidR="00FC50E8" w:rsidRDefault="00FC50E8" w:rsidP="00FC50E8">
      <w:pPr>
        <w:tabs>
          <w:tab w:val="left" w:pos="2160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B1033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14:paraId="7E825B3A" w14:textId="77777777" w:rsidR="004665BC" w:rsidRPr="004665BC" w:rsidRDefault="004665BC" w:rsidP="004665BC">
      <w:pPr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เกณฑ์มาตรฐาน</w:t>
      </w:r>
      <w:r w:rsidRPr="004665BC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69F2B10F" w14:textId="77777777" w:rsidR="004665BC" w:rsidRPr="004665BC" w:rsidRDefault="004665BC" w:rsidP="00434328">
      <w:pPr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</w:r>
    </w:p>
    <w:p w14:paraId="1E7F895B" w14:textId="77777777" w:rsidR="004665BC" w:rsidRPr="004665BC" w:rsidRDefault="004665BC" w:rsidP="00434328">
      <w:pPr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 (1) คุณธรรมจริยธรรม(2) ความรู้(3) ทักษะทางปัญญา(4) ทักษะความสัมพันธ์ระหว่างบุคคลและความรับผิดชอบ(5) ทักษะการคิดวิเคราะห์เชิงตัวเลข การสื่อสารและการใช้เทคโนโลยีสารสนเทศ</w:t>
      </w:r>
    </w:p>
    <w:p w14:paraId="1DC53A08" w14:textId="77777777" w:rsidR="004665BC" w:rsidRPr="004665BC" w:rsidRDefault="004665BC" w:rsidP="00434328">
      <w:pPr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จัดกิจกรรมให้ความรู้และทักษะการประกันคุณภาพแก่นักศึกษา</w:t>
      </w:r>
    </w:p>
    <w:p w14:paraId="325013CF" w14:textId="77777777" w:rsidR="004665BC" w:rsidRPr="004665BC" w:rsidRDefault="004665BC" w:rsidP="00434328">
      <w:pPr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ทุกกิจกรรมที่ดำเนินการ 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</w:r>
    </w:p>
    <w:p w14:paraId="4514A9F1" w14:textId="77777777" w:rsidR="004665BC" w:rsidRPr="004665BC" w:rsidRDefault="004665BC" w:rsidP="00434328">
      <w:pPr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ประเมินความสำเร็จตามวัตถุประสงค์ของแผนการจัดกิจกรรมพัฒนานักศึกษา</w:t>
      </w:r>
    </w:p>
    <w:p w14:paraId="44C84FCD" w14:textId="77777777" w:rsidR="004665BC" w:rsidRPr="004665BC" w:rsidRDefault="004665BC" w:rsidP="00434328">
      <w:pPr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นำผลการประเมินไปปรับปรุงแผนหรือปรับปรุงการจัดกิจกรรมเพื่อพัฒนานักศึกษา</w:t>
      </w:r>
    </w:p>
    <w:p w14:paraId="53AA4FBA" w14:textId="77777777" w:rsidR="0046390B" w:rsidRDefault="0046390B" w:rsidP="004665BC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C16DC2" w14:textId="77777777" w:rsidR="004665BC" w:rsidRPr="004665BC" w:rsidRDefault="004665BC" w:rsidP="004665BC">
      <w:pPr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4665BC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8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44"/>
        <w:gridCol w:w="1701"/>
        <w:gridCol w:w="1842"/>
        <w:gridCol w:w="1560"/>
      </w:tblGrid>
      <w:tr w:rsidR="004665BC" w:rsidRPr="004665BC" w14:paraId="7BCE7147" w14:textId="77777777" w:rsidTr="0046390B">
        <w:tc>
          <w:tcPr>
            <w:tcW w:w="1822" w:type="dxa"/>
            <w:shd w:val="clear" w:color="auto" w:fill="BFBFBF"/>
          </w:tcPr>
          <w:p w14:paraId="629C877D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  <w:shd w:val="clear" w:color="auto" w:fill="BFBFBF"/>
          </w:tcPr>
          <w:p w14:paraId="2A06A259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  <w:shd w:val="clear" w:color="auto" w:fill="BFBFBF"/>
          </w:tcPr>
          <w:p w14:paraId="5B8F054D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42" w:type="dxa"/>
            <w:shd w:val="clear" w:color="auto" w:fill="BFBFBF"/>
          </w:tcPr>
          <w:p w14:paraId="18CB3411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46992287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4665BC" w:rsidRPr="004665BC" w14:paraId="0E7CB9A9" w14:textId="77777777" w:rsidTr="0046390B">
        <w:tc>
          <w:tcPr>
            <w:tcW w:w="1822" w:type="dxa"/>
          </w:tcPr>
          <w:p w14:paraId="39DCA1A3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14:paraId="6031B2F8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1 ข้อ</w:t>
            </w:r>
          </w:p>
        </w:tc>
        <w:tc>
          <w:tcPr>
            <w:tcW w:w="1844" w:type="dxa"/>
          </w:tcPr>
          <w:p w14:paraId="6DABBC3E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06182CB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701" w:type="dxa"/>
          </w:tcPr>
          <w:p w14:paraId="67E391B7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   3 – 4 ข้อ</w:t>
            </w:r>
          </w:p>
        </w:tc>
        <w:tc>
          <w:tcPr>
            <w:tcW w:w="1842" w:type="dxa"/>
          </w:tcPr>
          <w:p w14:paraId="205A0FF2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A22710F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5 ข้อ</w:t>
            </w:r>
          </w:p>
        </w:tc>
        <w:tc>
          <w:tcPr>
            <w:tcW w:w="1560" w:type="dxa"/>
          </w:tcPr>
          <w:p w14:paraId="5658247D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 6 ข้อ</w:t>
            </w:r>
          </w:p>
        </w:tc>
      </w:tr>
    </w:tbl>
    <w:p w14:paraId="61EB5199" w14:textId="77777777" w:rsidR="00160BA0" w:rsidRDefault="00160BA0" w:rsidP="00E9264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A6462E" w14:textId="77777777" w:rsidR="00787212" w:rsidRPr="009477BD" w:rsidRDefault="00787212" w:rsidP="00E9264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4DF2641" w14:textId="1B19261B" w:rsidR="004665BC" w:rsidRPr="009477BD" w:rsidRDefault="004665BC" w:rsidP="004665B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04AE">
        <w:rPr>
          <w:rFonts w:ascii="TH SarabunPSK" w:hAnsi="TH SarabunPSK" w:cs="TH SarabunPSK"/>
          <w:sz w:val="32"/>
          <w:szCs w:val="32"/>
        </w:rPr>
        <w:t>1</w:t>
      </w:r>
      <w:r w:rsidR="002F6DA5" w:rsidRPr="008304A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2F6D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F6DA5" w:rsidRPr="004665BC">
        <w:rPr>
          <w:rFonts w:ascii="TH SarabunPSK" w:eastAsia="Calibri" w:hAnsi="TH SarabunPSK" w:cs="TH SarabunPSK"/>
          <w:sz w:val="32"/>
          <w:szCs w:val="32"/>
          <w:cs/>
        </w:rPr>
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</w:r>
    </w:p>
    <w:p w14:paraId="0FCB79C3" w14:textId="77777777" w:rsidR="004665BC" w:rsidRPr="009477BD" w:rsidRDefault="004665BC" w:rsidP="004665BC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AE1C5" w14:textId="77777777" w:rsidR="00160BA0" w:rsidRDefault="00160BA0" w:rsidP="002F6DA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83F153" w14:textId="77777777" w:rsidR="002F6DA5" w:rsidRPr="004665BC" w:rsidRDefault="004665BC" w:rsidP="002F6DA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2F6D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2F6DA5" w:rsidRPr="004665BC">
        <w:rPr>
          <w:rFonts w:ascii="TH SarabunPSK" w:eastAsia="Calibri" w:hAnsi="TH SarabunPSK" w:cs="TH SarabunPSK"/>
          <w:sz w:val="32"/>
          <w:szCs w:val="32"/>
          <w:cs/>
        </w:rPr>
        <w:t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 (1) คุณธรรมจริยธรรม(2) ความรู้(3) ทักษะทางปัญญา(4) ทักษะความสัมพันธ์ระหว่างบุคคลและความรับผิดชอบ(5) ทักษะการคิดวิเคราะห์เชิงตัวเลข การสื่อสารและการใช้เทคโนโลยีสารสนเทศ</w:t>
      </w:r>
    </w:p>
    <w:p w14:paraId="18CDBDD1" w14:textId="77777777" w:rsidR="004665BC" w:rsidRDefault="004665BC" w:rsidP="002F6D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7CB67" w14:textId="77777777" w:rsidR="00160BA0" w:rsidRDefault="00160BA0" w:rsidP="002F6DA5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42E50A" w14:textId="77777777" w:rsidR="002F6DA5" w:rsidRPr="009477BD" w:rsidRDefault="002F6DA5" w:rsidP="002F6DA5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จัดกิจกรรมให้ความรู้และทักษะการประกันคุณภาพแก่นักศึกษา</w:t>
      </w:r>
    </w:p>
    <w:p w14:paraId="69599A6E" w14:textId="77777777" w:rsidR="002F6DA5" w:rsidRPr="009477BD" w:rsidRDefault="002F6DA5" w:rsidP="002F6DA5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65A15" w14:textId="77777777" w:rsidR="00160BA0" w:rsidRDefault="00160BA0" w:rsidP="002F6DA5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3AB598" w14:textId="77777777" w:rsidR="002F6DA5" w:rsidRPr="00351DCD" w:rsidRDefault="002F6DA5" w:rsidP="002F6DA5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ทุกกิจกรรมที่ดำเนินการ 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</w:r>
    </w:p>
    <w:p w14:paraId="65553327" w14:textId="77777777" w:rsidR="002F6DA5" w:rsidRDefault="002F6DA5" w:rsidP="002F6DA5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15" w14:textId="77777777" w:rsidR="00160BA0" w:rsidRDefault="00160BA0" w:rsidP="002F6DA5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45AE19" w14:textId="77777777" w:rsidR="002F6DA5" w:rsidRPr="009477BD" w:rsidRDefault="002F6DA5" w:rsidP="002F6DA5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ประเมินความสำเร็จตามวัตถุประสงค์ของแผนการจัดกิจกรรมพัฒนานักศึกษา</w:t>
      </w:r>
    </w:p>
    <w:p w14:paraId="7B34BEF5" w14:textId="77777777" w:rsidR="002F6DA5" w:rsidRDefault="002F6DA5" w:rsidP="002F6DA5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EC0F4" w14:textId="77777777" w:rsidR="00160BA0" w:rsidRDefault="00160BA0" w:rsidP="002F6DA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8D2589" w14:textId="77777777" w:rsidR="002F6DA5" w:rsidRPr="00351DCD" w:rsidRDefault="002F6DA5" w:rsidP="002F6DA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นำผลการประเมินไปปรับปรุงแผนหรือปรับปรุงการจัดกิจกรรมเพื่อพัฒนานักศึกษา</w:t>
      </w:r>
    </w:p>
    <w:p w14:paraId="5DE5CAE4" w14:textId="77777777" w:rsidR="002F6DA5" w:rsidRDefault="002F6DA5" w:rsidP="002F6DA5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3635C" w14:textId="77777777" w:rsidR="00BA2D3E" w:rsidRDefault="00BA2D3E" w:rsidP="004665B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A785E1" w14:textId="77777777" w:rsidR="004665BC" w:rsidRPr="009477BD" w:rsidRDefault="004665BC" w:rsidP="004665B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1C7F130" w14:textId="77777777" w:rsidR="006E550D" w:rsidRDefault="004665BC" w:rsidP="004665BC">
      <w:pPr>
        <w:autoSpaceDE w:val="0"/>
        <w:autoSpaceDN w:val="0"/>
        <w:spacing w:line="0" w:lineRule="atLeast"/>
        <w:ind w:firstLine="11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CA037" w14:textId="77777777" w:rsidR="00160BA0" w:rsidRDefault="00160BA0" w:rsidP="004665BC">
      <w:pPr>
        <w:autoSpaceDE w:val="0"/>
        <w:autoSpaceDN w:val="0"/>
        <w:spacing w:line="0" w:lineRule="atLeast"/>
        <w:ind w:firstLine="112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945"/>
        <w:gridCol w:w="1093"/>
        <w:gridCol w:w="1038"/>
        <w:gridCol w:w="1273"/>
        <w:gridCol w:w="1132"/>
        <w:gridCol w:w="1269"/>
      </w:tblGrid>
      <w:tr w:rsidR="00787212" w:rsidRPr="00B10339" w14:paraId="49899A74" w14:textId="77777777" w:rsidTr="002F6DA5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5FC2" w14:textId="77777777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6008" w14:textId="77777777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59B1E27B" w14:textId="77777777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5EC7" w14:textId="77777777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7822C6D1" w14:textId="77777777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278D" w14:textId="77777777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44242E27" w14:textId="041BE4A9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4665BC"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10339" w:rsidRPr="009300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7785" w14:textId="77777777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41F4EBA1" w14:textId="77777777" w:rsidR="00787212" w:rsidRPr="00930067" w:rsidRDefault="00787212" w:rsidP="00F335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4FCF" w14:textId="77777777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6302AD9C" w14:textId="77777777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2BC9" w14:textId="77777777" w:rsidR="00787212" w:rsidRPr="00930067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255BB05D" w14:textId="77777777" w:rsidR="00787212" w:rsidRPr="00930067" w:rsidRDefault="00787212" w:rsidP="00F335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787212" w:rsidRPr="00B10339" w14:paraId="72631295" w14:textId="77777777" w:rsidTr="002F6DA5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3699" w14:textId="3AA3FB05" w:rsidR="00743A11" w:rsidRPr="005E07CC" w:rsidRDefault="0043336E" w:rsidP="00253AD3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</w:t>
            </w:r>
            <w:r w:rsidR="00B10339" w:rsidRPr="005E07CC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.</w:t>
            </w:r>
            <w:r w:rsidR="00485D0F" w:rsidRPr="005E07CC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7</w:t>
            </w:r>
            <w:r w:rsidR="008304AE" w:rsidRPr="005E07CC">
              <w:rPr>
                <w:rFonts w:ascii="TH SarabunPSK" w:eastAsia="Calibri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="00B10339" w:rsidRPr="005E07C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กิจกรรมนักศึกษาระดับปริญญาตรี</w:t>
            </w:r>
            <w:r w:rsidR="00485D0F" w:rsidRPr="005E07CC">
              <w:rPr>
                <w:rFonts w:ascii="TH SarabunPSK" w:eastAsia="Calibri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="00B10339" w:rsidRPr="005E07C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(สกอ.1.6)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8FC" w14:textId="77777777" w:rsidR="00787212" w:rsidRPr="00B10339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339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761" w14:textId="77777777" w:rsidR="00787212" w:rsidRPr="00B10339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33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10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40D2" w14:textId="77777777" w:rsidR="00787212" w:rsidRPr="00B10339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50E" w14:textId="77777777" w:rsidR="00787212" w:rsidRPr="00B10339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F9F" w14:textId="77777777" w:rsidR="00787212" w:rsidRPr="00B10339" w:rsidRDefault="00787212" w:rsidP="00F036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3FD1" w14:textId="77777777" w:rsidR="00787212" w:rsidRPr="00B10339" w:rsidRDefault="00787212" w:rsidP="00253A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CCE047" w14:textId="77777777" w:rsidR="0046390B" w:rsidRDefault="0046390B" w:rsidP="008304A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F25F77B" w14:textId="77777777" w:rsidR="00B10339" w:rsidRPr="00B10339" w:rsidRDefault="00B10339" w:rsidP="00B1033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033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</w:t>
      </w:r>
    </w:p>
    <w:p w14:paraId="53C44DC8" w14:textId="5E93E866" w:rsidR="00DD7830" w:rsidRPr="00B10339" w:rsidRDefault="00B10339" w:rsidP="00B1033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0339">
        <w:rPr>
          <w:rFonts w:ascii="TH SarabunPSK" w:eastAsia="Calibri" w:hAnsi="TH SarabunPSK" w:cs="TH SarabunPSK"/>
          <w:b/>
          <w:bCs/>
          <w:sz w:val="32"/>
          <w:szCs w:val="32"/>
        </w:rPr>
        <w:t>[1.6/1-1]</w:t>
      </w:r>
      <w:r w:rsidRPr="00B10339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10339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6B476C2A" w14:textId="77777777" w:rsidR="00B10339" w:rsidRDefault="00B10339" w:rsidP="00DD7830">
      <w:pPr>
        <w:tabs>
          <w:tab w:val="left" w:pos="2160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1FDDC265" w14:textId="19774F58" w:rsidR="00485D0F" w:rsidRPr="00485D0F" w:rsidRDefault="00DD7830" w:rsidP="00485D0F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DD7830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 w:rsidRPr="00DD7830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1</w:t>
      </w:r>
      <w:r w:rsidRPr="00DD7830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.</w:t>
      </w:r>
      <w:r w:rsidR="00485D0F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8</w:t>
      </w:r>
      <w:r w:rsidRPr="00DD7830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ab/>
      </w:r>
      <w:r w:rsidR="00485D0F" w:rsidRPr="00485D0F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การพัฒนาศักยภาพของนักศึกษาด้านภาษาอังกฤษและดิจิทัลของบัณฑิต</w:t>
      </w:r>
    </w:p>
    <w:p w14:paraId="0C7D544C" w14:textId="77777777" w:rsidR="00485D0F" w:rsidRDefault="00485D0F" w:rsidP="00485D0F">
      <w:pPr>
        <w:tabs>
          <w:tab w:val="left" w:pos="1701"/>
        </w:tabs>
        <w:ind w:left="170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85D0F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ปริญญาตรี (มรภ.อบ.1.8)</w:t>
      </w:r>
    </w:p>
    <w:p w14:paraId="77D42942" w14:textId="3089202F" w:rsidR="00DD7830" w:rsidRPr="00DD7830" w:rsidRDefault="00DD7830" w:rsidP="00485D0F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783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DD7830">
        <w:rPr>
          <w:rFonts w:ascii="TH SarabunPSK" w:eastAsia="Calibri" w:hAnsi="TH SarabunPSK" w:cs="TH SarabunPSK"/>
          <w:sz w:val="32"/>
          <w:szCs w:val="32"/>
        </w:rPr>
        <w:tab/>
      </w:r>
      <w:r w:rsidR="00485D0F" w:rsidRPr="00485D0F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</w:p>
    <w:p w14:paraId="0AC2EE7F" w14:textId="77777777" w:rsidR="00DD7830" w:rsidRPr="00DD7830" w:rsidRDefault="00DD7830" w:rsidP="00DD7830">
      <w:pPr>
        <w:rPr>
          <w:rFonts w:ascii="TH SarabunPSK" w:eastAsia="Calibri" w:hAnsi="TH SarabunPSK" w:cs="TH SarabunPSK"/>
          <w:sz w:val="32"/>
          <w:szCs w:val="32"/>
        </w:rPr>
      </w:pPr>
      <w:r w:rsidRPr="00DD783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เกณฑ์มาตรฐาน</w:t>
      </w:r>
      <w:r w:rsidRPr="00DD7830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61574BEF" w14:textId="77777777" w:rsidR="00485D0F" w:rsidRPr="00485D0F" w:rsidRDefault="00485D0F" w:rsidP="00485D0F">
      <w:pPr>
        <w:tabs>
          <w:tab w:val="left" w:pos="72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485D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</w:t>
      </w:r>
      <w:r w:rsidRPr="00485D0F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โดยการแปลงค่าร้อยละของนักศึกษาด้านภาษาอังกฤษและดิจิทัลของบัณฑิตปริญญาตรี </w:t>
      </w:r>
      <w:r w:rsidRPr="00485D0F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ที่มีผลการประเมินภาษาอังกฤษ</w:t>
      </w:r>
      <w:r w:rsidRPr="00485D0F">
        <w:rPr>
          <w:rFonts w:ascii="TH SarabunPSK" w:eastAsia="Calibri" w:hAnsi="TH SarabunPSK" w:cs="TH SarabunPSK"/>
          <w:sz w:val="32"/>
          <w:szCs w:val="32"/>
          <w:cs/>
          <w:lang w:eastAsia="zh-CN"/>
        </w:rPr>
        <w:t>(</w:t>
      </w:r>
      <w:r w:rsidRPr="00485D0F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CEFR) </w:t>
      </w:r>
      <w:r w:rsidRPr="00485D0F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ในระดับ </w:t>
      </w:r>
      <w:r w:rsidRPr="00485D0F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B1 </w:t>
      </w:r>
      <w:r w:rsidRPr="00485D0F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ขึ้นไป และทักษะความเข้าใจการใช้เทคโนโลยีดิจิทัล(</w:t>
      </w:r>
      <w:r w:rsidRPr="00485D0F">
        <w:rPr>
          <w:rFonts w:ascii="TH SarabunPSK" w:eastAsia="Calibri" w:hAnsi="TH SarabunPSK" w:cs="TH SarabunPSK"/>
          <w:sz w:val="32"/>
          <w:szCs w:val="32"/>
          <w:lang w:eastAsia="zh-CN"/>
        </w:rPr>
        <w:t>Digital literacy</w:t>
      </w:r>
      <w:r w:rsidRPr="00485D0F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) ในระดับ </w:t>
      </w:r>
      <w:r w:rsidRPr="00485D0F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IC3 </w:t>
      </w:r>
      <w:r w:rsidRPr="00485D0F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ขึ้นไป โดยให้มีร้อยละของนักศึกษาชั้นปีที่ </w:t>
      </w:r>
      <w:r w:rsidRPr="00485D0F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4 </w:t>
      </w:r>
      <w:r w:rsidRPr="00485D0F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ในปีที่รับการประเมิน </w:t>
      </w:r>
      <w:r w:rsidRPr="00485D0F">
        <w:rPr>
          <w:rFonts w:ascii="TH SarabunPSK" w:eastAsia="Calibri" w:hAnsi="TH SarabunPSK" w:cs="TH SarabunPSK"/>
          <w:sz w:val="32"/>
          <w:szCs w:val="32"/>
          <w:cs/>
          <w:lang w:eastAsia="zh-CN"/>
        </w:rPr>
        <w:t>เป็นคะแนน 0-5 กำหนดให้คะแนนเต็ม 5</w:t>
      </w:r>
      <w:r w:rsidRPr="00485D0F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 </w:t>
      </w:r>
      <w:r w:rsidRPr="00485D0F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= </w:t>
      </w:r>
      <w:r w:rsidRPr="00485D0F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ร้อยละ </w:t>
      </w:r>
      <w:r w:rsidRPr="00485D0F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60  </w:t>
      </w:r>
    </w:p>
    <w:p w14:paraId="5BC89B95" w14:textId="77777777" w:rsidR="00DD7830" w:rsidRPr="00DD7830" w:rsidRDefault="00DD7830" w:rsidP="00DD7830">
      <w:pPr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78059918" w14:textId="77777777" w:rsidR="00485D0F" w:rsidRPr="00485D0F" w:rsidRDefault="00485D0F" w:rsidP="00485D0F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485D0F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สูตรคำนวณ</w:t>
      </w:r>
    </w:p>
    <w:p w14:paraId="09CF248F" w14:textId="77777777" w:rsidR="00485D0F" w:rsidRPr="00485D0F" w:rsidRDefault="00485D0F" w:rsidP="00485D0F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485D0F"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  <w:t>1.</w:t>
      </w:r>
      <w:r w:rsidRPr="00485D0F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การคำนวณ ร้อยละของนักศึกษาชั้นปีที่ 4 ในปีที่ได้รับการประเมิน</w:t>
      </w:r>
    </w:p>
    <w:p w14:paraId="6ABA38B8" w14:textId="77777777" w:rsidR="00485D0F" w:rsidRPr="00485D0F" w:rsidRDefault="00485D0F" w:rsidP="00485D0F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170"/>
      </w:tblGrid>
      <w:tr w:rsidR="00485D0F" w:rsidRPr="00485D0F" w14:paraId="1B8237A7" w14:textId="77777777" w:rsidTr="00E54848">
        <w:trPr>
          <w:trHeight w:val="288"/>
        </w:trPr>
        <w:tc>
          <w:tcPr>
            <w:tcW w:w="6750" w:type="dxa"/>
            <w:shd w:val="clear" w:color="auto" w:fill="auto"/>
          </w:tcPr>
          <w:p w14:paraId="051EE295" w14:textId="77777777" w:rsidR="00485D0F" w:rsidRPr="00485D0F" w:rsidRDefault="00485D0F" w:rsidP="00485D0F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85D0F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จำนวนนักศึกษาชั้นปีที่ 4 ในปีที่</w:t>
            </w:r>
            <w:r w:rsidRPr="00485D0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ได้</w:t>
            </w:r>
            <w:r w:rsidRPr="00485D0F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รับการประเมินด้านภาษาอังกฤษและดิจิทัล</w:t>
            </w:r>
            <w:r w:rsidRPr="00485D0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ที่ผ่านตามเกณฑ์</w:t>
            </w:r>
          </w:p>
        </w:tc>
        <w:tc>
          <w:tcPr>
            <w:tcW w:w="1170" w:type="dxa"/>
            <w:vMerge w:val="restart"/>
          </w:tcPr>
          <w:p w14:paraId="0CE72BA6" w14:textId="77777777" w:rsidR="00485D0F" w:rsidRPr="00485D0F" w:rsidRDefault="006707D3" w:rsidP="00485D0F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>
              <w:rPr>
                <w:rFonts w:ascii="BrowalliaUPC" w:eastAsia="Cordia New" w:hAnsi="BrowalliaUPC" w:cs="BrowalliaUPC"/>
                <w:noProof/>
                <w:sz w:val="32"/>
                <w:szCs w:val="32"/>
                <w:lang w:eastAsia="zh-CN"/>
              </w:rPr>
              <w:pict w14:anchorId="0DE8D022">
                <v:shape id="Text Box 8" o:spid="_x0000_s1077" type="#_x0000_t202" style="position:absolute;left:0;text-align:left;margin-left:3.45pt;margin-top:28.7pt;width:44.2pt;height:28.5pt;z-index:251794432;visibility:visible;mso-height-percent:200;mso-wrap-distance-top:3.6pt;mso-wrap-distance-bottom:3.6pt;mso-position-horizontal-relative:margin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" stroked="f">
                  <v:textbox style="mso-fit-shape-to-text:t">
                    <w:txbxContent>
                      <w:p w14:paraId="14C9E70A" w14:textId="77777777" w:rsidR="00BF3C13" w:rsidRPr="00926E76" w:rsidRDefault="00BF3C13" w:rsidP="00485D0F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Cs w:val="40"/>
                          </w:rPr>
                        </w:pPr>
                        <w:r w:rsidRPr="00926E76">
                          <w:rPr>
                            <w:rFonts w:ascii="TH Sarabun New" w:hAnsi="TH Sarabun New" w:cs="TH Sarabun New"/>
                            <w:b/>
                            <w:bCs/>
                            <w:szCs w:val="40"/>
                          </w:rPr>
                          <w:t>× 100</w:t>
                        </w: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tr w:rsidR="00485D0F" w:rsidRPr="00485D0F" w14:paraId="289CD6D6" w14:textId="77777777" w:rsidTr="00E54848">
        <w:trPr>
          <w:trHeight w:val="395"/>
        </w:trPr>
        <w:tc>
          <w:tcPr>
            <w:tcW w:w="6750" w:type="dxa"/>
            <w:shd w:val="clear" w:color="auto" w:fill="auto"/>
          </w:tcPr>
          <w:p w14:paraId="6D9DCBEB" w14:textId="77777777" w:rsidR="00485D0F" w:rsidRPr="00485D0F" w:rsidRDefault="00485D0F" w:rsidP="00485D0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485D0F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นักศึกษาชั้นปีที่ 4</w:t>
            </w:r>
            <w:r w:rsidRPr="00485D0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ทั้งหมด</w:t>
            </w:r>
          </w:p>
        </w:tc>
        <w:tc>
          <w:tcPr>
            <w:tcW w:w="1170" w:type="dxa"/>
            <w:vMerge/>
          </w:tcPr>
          <w:p w14:paraId="59A4F6CC" w14:textId="77777777" w:rsidR="00485D0F" w:rsidRPr="00485D0F" w:rsidRDefault="00485D0F" w:rsidP="00485D0F">
            <w:pPr>
              <w:spacing w:after="160" w:line="259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</w:p>
        </w:tc>
      </w:tr>
    </w:tbl>
    <w:p w14:paraId="23EAAAB5" w14:textId="77777777" w:rsidR="00485D0F" w:rsidRPr="00485D0F" w:rsidRDefault="00485D0F" w:rsidP="00485D0F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22"/>
          <w:szCs w:val="32"/>
          <w:lang w:eastAsia="zh-CN"/>
        </w:rPr>
      </w:pPr>
    </w:p>
    <w:p w14:paraId="7CA3A8DC" w14:textId="77777777" w:rsidR="00485D0F" w:rsidRPr="00485D0F" w:rsidRDefault="00485D0F" w:rsidP="00485D0F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485D0F">
        <w:rPr>
          <w:rFonts w:ascii="TH SarabunPSK" w:eastAsia="Calibri" w:hAnsi="TH SarabunPSK" w:cs="TH SarabunPSK"/>
          <w:b/>
          <w:bCs/>
          <w:sz w:val="32"/>
          <w:szCs w:val="40"/>
          <w:lang w:eastAsia="zh-CN"/>
        </w:rPr>
        <w:t xml:space="preserve">2. </w:t>
      </w:r>
      <w:r w:rsidRPr="00485D0F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zh-CN"/>
        </w:rPr>
        <w:t xml:space="preserve">การแปลงค่าร้อยละที่คำนวณได้ในข้อที่ </w:t>
      </w:r>
      <w:r w:rsidRPr="00485D0F"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  <w:t xml:space="preserve">1 </w:t>
      </w:r>
      <w:r w:rsidRPr="00485D0F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zh-CN"/>
        </w:rPr>
        <w:t xml:space="preserve">เทียบกับคะแนนเต็ม </w:t>
      </w:r>
      <w:r w:rsidRPr="00485D0F"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  <w:t>5</w:t>
      </w:r>
    </w:p>
    <w:p w14:paraId="2D91E839" w14:textId="77777777" w:rsidR="00485D0F" w:rsidRPr="00485D0F" w:rsidRDefault="00485D0F" w:rsidP="00485D0F">
      <w:pPr>
        <w:tabs>
          <w:tab w:val="left" w:pos="7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</w:p>
    <w:tbl>
      <w:tblPr>
        <w:tblW w:w="798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5353"/>
        <w:gridCol w:w="1194"/>
      </w:tblGrid>
      <w:tr w:rsidR="00485D0F" w:rsidRPr="00485D0F" w14:paraId="6426EA1C" w14:textId="77777777" w:rsidTr="00E54848">
        <w:trPr>
          <w:trHeight w:val="288"/>
        </w:trPr>
        <w:tc>
          <w:tcPr>
            <w:tcW w:w="1440" w:type="dxa"/>
            <w:vMerge w:val="restart"/>
            <w:vAlign w:val="center"/>
          </w:tcPr>
          <w:p w14:paraId="5186A68D" w14:textId="77777777" w:rsidR="00485D0F" w:rsidRPr="00485D0F" w:rsidRDefault="00485D0F" w:rsidP="00485D0F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485D0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คะแนนที่ได้ </w:t>
            </w:r>
            <w:r w:rsidRPr="00485D0F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=</w:t>
            </w:r>
          </w:p>
        </w:tc>
        <w:tc>
          <w:tcPr>
            <w:tcW w:w="5353" w:type="dxa"/>
            <w:shd w:val="clear" w:color="auto" w:fill="auto"/>
          </w:tcPr>
          <w:p w14:paraId="35B052E1" w14:textId="77777777" w:rsidR="00485D0F" w:rsidRPr="00485D0F" w:rsidRDefault="00485D0F" w:rsidP="00485D0F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85D0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ค่าร้อยละของ</w:t>
            </w:r>
            <w:r w:rsidRPr="00485D0F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นักศึกษาชั้นปีที่ 4 ในปีที่ได้รับการประเมินด้านภาษาอังกฤษและดิจิทัล</w:t>
            </w:r>
          </w:p>
        </w:tc>
        <w:tc>
          <w:tcPr>
            <w:tcW w:w="1194" w:type="dxa"/>
            <w:vMerge w:val="restart"/>
          </w:tcPr>
          <w:p w14:paraId="48684B8B" w14:textId="77777777" w:rsidR="00485D0F" w:rsidRPr="00485D0F" w:rsidRDefault="006707D3" w:rsidP="00485D0F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BrowalliaUPC" w:eastAsia="Cordia New" w:hAnsi="BrowalliaUPC" w:cs="BrowalliaUPC"/>
                <w:noProof/>
                <w:sz w:val="32"/>
                <w:szCs w:val="32"/>
                <w:lang w:eastAsia="zh-CN"/>
              </w:rPr>
              <w:pict w14:anchorId="37856D96">
                <v:shape id="Text Box 11" o:spid="_x0000_s1078" type="#_x0000_t202" style="position:absolute;left:0;text-align:left;margin-left:1.15pt;margin-top:22.9pt;width:44.2pt;height:28.5pt;z-index:251795456;visibility:visible;mso-height-percent:200;mso-wrap-distance-top:3.6pt;mso-wrap-distance-bottom:3.6pt;mso-position-horizontal-relative:margin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" stroked="f">
                  <v:textbox style="mso-fit-shape-to-text:t">
                    <w:txbxContent>
                      <w:p w14:paraId="48E7E6CC" w14:textId="77777777" w:rsidR="00BF3C13" w:rsidRPr="00926E76" w:rsidRDefault="00BF3C13" w:rsidP="00485D0F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Cs w:val="40"/>
                          </w:rPr>
                        </w:pPr>
                        <w:r w:rsidRPr="00926E76">
                          <w:rPr>
                            <w:rFonts w:ascii="TH Sarabun New" w:hAnsi="TH Sarabun New" w:cs="TH Sarabun New"/>
                            <w:b/>
                            <w:bCs/>
                            <w:szCs w:val="40"/>
                          </w:rPr>
                          <w:t xml:space="preserve">×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Cs w:val="40"/>
                          </w:rPr>
                          <w:t>5</w:t>
                        </w: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tr w:rsidR="00485D0F" w:rsidRPr="00485D0F" w14:paraId="56557F1E" w14:textId="77777777" w:rsidTr="00E54848">
        <w:trPr>
          <w:trHeight w:val="395"/>
        </w:trPr>
        <w:tc>
          <w:tcPr>
            <w:tcW w:w="1440" w:type="dxa"/>
            <w:vMerge/>
          </w:tcPr>
          <w:p w14:paraId="43F0337A" w14:textId="77777777" w:rsidR="00485D0F" w:rsidRPr="00485D0F" w:rsidRDefault="00485D0F" w:rsidP="00485D0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353" w:type="dxa"/>
            <w:shd w:val="clear" w:color="auto" w:fill="auto"/>
          </w:tcPr>
          <w:p w14:paraId="70F39A19" w14:textId="77777777" w:rsidR="00485D0F" w:rsidRPr="00485D0F" w:rsidRDefault="00485D0F" w:rsidP="00485D0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485D0F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60</w:t>
            </w:r>
          </w:p>
        </w:tc>
        <w:tc>
          <w:tcPr>
            <w:tcW w:w="1194" w:type="dxa"/>
            <w:vMerge/>
          </w:tcPr>
          <w:p w14:paraId="4C6B958F" w14:textId="77777777" w:rsidR="00485D0F" w:rsidRPr="00485D0F" w:rsidRDefault="00485D0F" w:rsidP="00485D0F">
            <w:pPr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</w:tbl>
    <w:p w14:paraId="28FA7884" w14:textId="77777777" w:rsidR="00485D0F" w:rsidRPr="00485D0F" w:rsidRDefault="00485D0F" w:rsidP="00485D0F">
      <w:pPr>
        <w:tabs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14:paraId="3406A674" w14:textId="77777777" w:rsidR="00485D0F" w:rsidRDefault="00485D0F" w:rsidP="00DD783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3C063F" w14:textId="77777777" w:rsidR="00485D0F" w:rsidRPr="00961077" w:rsidRDefault="00485D0F" w:rsidP="00485D0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40C873B5" w14:textId="77777777" w:rsidR="00485D0F" w:rsidRPr="008B3A2B" w:rsidRDefault="00485D0F" w:rsidP="00485D0F">
      <w:pPr>
        <w:tabs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BC8E8" w14:textId="77777777" w:rsidR="00485D0F" w:rsidRPr="008B3A2B" w:rsidRDefault="00485D0F" w:rsidP="00485D0F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276A8A" w14:textId="77777777" w:rsidR="00485D0F" w:rsidRPr="008B3A2B" w:rsidRDefault="00485D0F" w:rsidP="00485D0F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2EE615" w14:textId="77777777" w:rsidR="00485D0F" w:rsidRDefault="00485D0F" w:rsidP="00485D0F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3D8513" w14:textId="77777777" w:rsidR="00485D0F" w:rsidRDefault="00485D0F" w:rsidP="00485D0F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2714C0" w14:textId="77777777" w:rsidR="00485D0F" w:rsidRDefault="00485D0F" w:rsidP="00485D0F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53E456" w14:textId="77777777" w:rsidR="00485D0F" w:rsidRDefault="00485D0F" w:rsidP="00485D0F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6BA83C" w14:textId="0D058966" w:rsidR="00485D0F" w:rsidRDefault="00485D0F" w:rsidP="00485D0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D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การพัฒนาศักยภาพของนักศึกษาด้านภาษาอังกฤษและดิจิทัลของบัณฑิต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5D0F"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 (มรภ.อบ.1.8)</w:t>
      </w:r>
    </w:p>
    <w:p w14:paraId="7421DC56" w14:textId="77777777" w:rsidR="00485D0F" w:rsidRDefault="00485D0F" w:rsidP="00485D0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196"/>
        <w:gridCol w:w="1701"/>
      </w:tblGrid>
      <w:tr w:rsidR="00485D0F" w:rsidRPr="000163E7" w14:paraId="77CEE89A" w14:textId="77777777" w:rsidTr="00E54848">
        <w:tc>
          <w:tcPr>
            <w:tcW w:w="7196" w:type="dxa"/>
            <w:vMerge w:val="restart"/>
            <w:vAlign w:val="center"/>
          </w:tcPr>
          <w:p w14:paraId="520EC794" w14:textId="77777777" w:rsidR="00485D0F" w:rsidRPr="000163E7" w:rsidRDefault="00485D0F" w:rsidP="00E54848">
            <w:pPr>
              <w:autoSpaceDE w:val="0"/>
              <w:autoSpaceDN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701" w:type="dxa"/>
            <w:vAlign w:val="center"/>
          </w:tcPr>
          <w:p w14:paraId="1C0B47D1" w14:textId="77777777" w:rsidR="00485D0F" w:rsidRPr="000163E7" w:rsidRDefault="00485D0F" w:rsidP="00E54848">
            <w:pPr>
              <w:autoSpaceDE w:val="0"/>
              <w:autoSpaceDN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จำนวน/ปีการศึกษา</w:t>
            </w:r>
          </w:p>
        </w:tc>
      </w:tr>
      <w:tr w:rsidR="00485D0F" w:rsidRPr="000163E7" w14:paraId="0238D6FB" w14:textId="77777777" w:rsidTr="00E54848">
        <w:tc>
          <w:tcPr>
            <w:tcW w:w="7196" w:type="dxa"/>
            <w:vMerge/>
            <w:vAlign w:val="center"/>
          </w:tcPr>
          <w:p w14:paraId="57BE4751" w14:textId="77777777" w:rsidR="00485D0F" w:rsidRPr="000163E7" w:rsidRDefault="00485D0F" w:rsidP="00E54848">
            <w:pPr>
              <w:autoSpaceDE w:val="0"/>
              <w:autoSpaceDN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9C2D381" w14:textId="77777777" w:rsidR="00485D0F" w:rsidRPr="000163E7" w:rsidRDefault="00485D0F" w:rsidP="00E54848">
            <w:pPr>
              <w:autoSpaceDE w:val="0"/>
              <w:autoSpaceDN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485D0F" w:rsidRPr="000163E7" w14:paraId="13AB7292" w14:textId="77777777" w:rsidTr="00E54848">
        <w:tc>
          <w:tcPr>
            <w:tcW w:w="7196" w:type="dxa"/>
          </w:tcPr>
          <w:p w14:paraId="599C09DD" w14:textId="45EB991E" w:rsidR="00485D0F" w:rsidRPr="000163E7" w:rsidRDefault="00485D0F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D0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 4 ทั้งหมด</w:t>
            </w:r>
          </w:p>
        </w:tc>
        <w:tc>
          <w:tcPr>
            <w:tcW w:w="1701" w:type="dxa"/>
          </w:tcPr>
          <w:p w14:paraId="52334358" w14:textId="77777777" w:rsidR="00485D0F" w:rsidRPr="000163E7" w:rsidRDefault="00485D0F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C13" w:rsidRPr="000163E7" w14:paraId="47BB4A43" w14:textId="77777777" w:rsidTr="00E54848">
        <w:tc>
          <w:tcPr>
            <w:tcW w:w="7196" w:type="dxa"/>
          </w:tcPr>
          <w:p w14:paraId="0EC25290" w14:textId="4C837C1B" w:rsidR="00BF3C13" w:rsidRPr="00485D0F" w:rsidRDefault="00BF3C13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C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จำนวนนักศึกษาชั้นปีที่ </w:t>
            </w:r>
            <w:r w:rsidRPr="00BF3C1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F3C13">
              <w:rPr>
                <w:rFonts w:ascii="TH SarabunPSK" w:hAnsi="TH SarabunPSK" w:cs="TH SarabunPSK"/>
                <w:sz w:val="32"/>
                <w:szCs w:val="32"/>
                <w:cs/>
              </w:rPr>
              <w:t>ในปีที่ได้รับการประเมินด้านภาษาอังกฤษ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C13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ที่ผ่านตามเกณฑ์</w:t>
            </w:r>
          </w:p>
        </w:tc>
        <w:tc>
          <w:tcPr>
            <w:tcW w:w="1701" w:type="dxa"/>
          </w:tcPr>
          <w:p w14:paraId="4FE60E31" w14:textId="77777777" w:rsidR="00BF3C13" w:rsidRPr="000163E7" w:rsidRDefault="00BF3C13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C13" w:rsidRPr="000163E7" w14:paraId="09CCDD90" w14:textId="77777777" w:rsidTr="00E54848">
        <w:tc>
          <w:tcPr>
            <w:tcW w:w="7196" w:type="dxa"/>
          </w:tcPr>
          <w:p w14:paraId="3C68B8E7" w14:textId="5F493CCC" w:rsidR="00BF3C13" w:rsidRPr="00485D0F" w:rsidRDefault="00BF3C13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C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จำนวนนักศึกษาชั้นปีที่ </w:t>
            </w:r>
            <w:r w:rsidRPr="00BF3C1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F3C13">
              <w:rPr>
                <w:rFonts w:ascii="TH SarabunPSK" w:hAnsi="TH SarabunPSK" w:cs="TH SarabunPSK"/>
                <w:sz w:val="32"/>
                <w:szCs w:val="32"/>
                <w:cs/>
              </w:rPr>
              <w:t>ในปีที่ได้รับการประเมินดิจิทัล ที่ผ่านตามเกณฑ์</w:t>
            </w:r>
          </w:p>
        </w:tc>
        <w:tc>
          <w:tcPr>
            <w:tcW w:w="1701" w:type="dxa"/>
          </w:tcPr>
          <w:p w14:paraId="188A3982" w14:textId="77777777" w:rsidR="00BF3C13" w:rsidRPr="000163E7" w:rsidRDefault="00BF3C13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D0F" w:rsidRPr="000163E7" w14:paraId="286B17B3" w14:textId="77777777" w:rsidTr="00E54848">
        <w:tc>
          <w:tcPr>
            <w:tcW w:w="7196" w:type="dxa"/>
          </w:tcPr>
          <w:p w14:paraId="3356F839" w14:textId="78436E51" w:rsidR="00485D0F" w:rsidRPr="000163E7" w:rsidRDefault="00485D0F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D0F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จำนวนนักศึกษาชั้นปีที่ 4 ในปีที่ได้รับการประเมินด้านภาษาอังกฤษและดิจิทัล ที่ผ่านตามเกณฑ์</w:t>
            </w:r>
          </w:p>
        </w:tc>
        <w:tc>
          <w:tcPr>
            <w:tcW w:w="1701" w:type="dxa"/>
          </w:tcPr>
          <w:p w14:paraId="2A7D6A7D" w14:textId="77777777" w:rsidR="00485D0F" w:rsidRPr="000163E7" w:rsidRDefault="00485D0F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D0F" w:rsidRPr="000163E7" w14:paraId="07F89112" w14:textId="77777777" w:rsidTr="00E54848">
        <w:tc>
          <w:tcPr>
            <w:tcW w:w="7196" w:type="dxa"/>
          </w:tcPr>
          <w:p w14:paraId="2F790326" w14:textId="762A34E9" w:rsidR="00485D0F" w:rsidRPr="000163E7" w:rsidRDefault="00485D0F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D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ร้อยละของนักศึกษาชั้นปีที่ 4 ในปีที่ได้รับการประเมินด้านภาษาอังกฤษและดิจิทัล</w:t>
            </w:r>
          </w:p>
        </w:tc>
        <w:tc>
          <w:tcPr>
            <w:tcW w:w="1701" w:type="dxa"/>
          </w:tcPr>
          <w:p w14:paraId="507A8978" w14:textId="77777777" w:rsidR="00485D0F" w:rsidRPr="000163E7" w:rsidRDefault="00485D0F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D0F" w:rsidRPr="000163E7" w14:paraId="17E8CE6D" w14:textId="77777777" w:rsidTr="00E54848">
        <w:tc>
          <w:tcPr>
            <w:tcW w:w="7196" w:type="dxa"/>
          </w:tcPr>
          <w:p w14:paraId="65E21629" w14:textId="77777777" w:rsidR="00485D0F" w:rsidRPr="000163E7" w:rsidRDefault="00485D0F" w:rsidP="00E54848">
            <w:pPr>
              <w:autoSpaceDE w:val="0"/>
              <w:autoSpaceDN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E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1" w:type="dxa"/>
          </w:tcPr>
          <w:p w14:paraId="2D790CB2" w14:textId="77777777" w:rsidR="00485D0F" w:rsidRPr="000163E7" w:rsidRDefault="00485D0F" w:rsidP="00E54848">
            <w:pPr>
              <w:autoSpaceDE w:val="0"/>
              <w:autoSpaceDN w:val="0"/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43E331" w14:textId="77777777" w:rsidR="00485D0F" w:rsidRDefault="00485D0F" w:rsidP="00485D0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p w14:paraId="1C6FC677" w14:textId="77777777" w:rsidR="00485D0F" w:rsidRDefault="00485D0F" w:rsidP="00485D0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p w14:paraId="071D79C8" w14:textId="77777777" w:rsidR="00485D0F" w:rsidRDefault="00485D0F" w:rsidP="00485D0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0D5AA20" w14:textId="77777777" w:rsidR="00485D0F" w:rsidRPr="009477BD" w:rsidRDefault="00485D0F" w:rsidP="00485D0F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6FEC5780" w14:textId="77777777" w:rsidR="00485D0F" w:rsidRPr="009477BD" w:rsidRDefault="00485D0F" w:rsidP="00485D0F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934"/>
        <w:gridCol w:w="1160"/>
        <w:gridCol w:w="1038"/>
        <w:gridCol w:w="1145"/>
        <w:gridCol w:w="1137"/>
        <w:gridCol w:w="1198"/>
      </w:tblGrid>
      <w:tr w:rsidR="00485D0F" w:rsidRPr="00485D0F" w14:paraId="4A639982" w14:textId="77777777" w:rsidTr="00485D0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CD73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89AD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53395D9B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E025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674BDE4E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41A2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598EC1E3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Pr="00930067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F9BB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246953BA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C369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45FE7FDE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30B4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  <w:p w14:paraId="6A65470C" w14:textId="77777777" w:rsidR="00485D0F" w:rsidRPr="00930067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</w:p>
        </w:tc>
      </w:tr>
      <w:tr w:rsidR="00485D0F" w:rsidRPr="00485D0F" w14:paraId="590DECBB" w14:textId="77777777" w:rsidTr="00485D0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D9F" w14:textId="07FE09D1" w:rsidR="00485D0F" w:rsidRPr="005E07CC" w:rsidRDefault="00485D0F" w:rsidP="00E54848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5E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การพัฒนาศักยภาพของนักศึกษาด้านภาษาอังกฤษและดิจิทัลของบัณฑิต ปริญญาตรี (มรภ.อบ.1.8)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9E18" w14:textId="77777777" w:rsidR="00485D0F" w:rsidRPr="00485D0F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D0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D6B0" w14:textId="0D8D5C1C" w:rsidR="00485D0F" w:rsidRPr="00485D0F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D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485D0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85D0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ADA" w14:textId="77777777" w:rsidR="00485D0F" w:rsidRPr="00485D0F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D0E2" w14:textId="77777777" w:rsidR="00485D0F" w:rsidRPr="00485D0F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953" w14:textId="77777777" w:rsidR="00485D0F" w:rsidRPr="00485D0F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9C39" w14:textId="77777777" w:rsidR="00485D0F" w:rsidRPr="00485D0F" w:rsidRDefault="00485D0F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3F9A5A" w14:textId="77777777" w:rsidR="00485D0F" w:rsidRDefault="00485D0F" w:rsidP="00485D0F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112F0F" w14:textId="77777777" w:rsidR="00485D0F" w:rsidRPr="009477BD" w:rsidRDefault="00485D0F" w:rsidP="00485D0F">
      <w:pPr>
        <w:rPr>
          <w:rFonts w:ascii="TH SarabunPSK" w:hAnsi="TH SarabunPSK" w:cs="TH SarabunPSK"/>
        </w:rPr>
      </w:pPr>
      <w:r w:rsidRPr="009477BD">
        <w:rPr>
          <w:rFonts w:ascii="TH SarabunPSK" w:eastAsia="CordiaNew" w:hAnsi="TH SarabunPSK" w:cs="TH SarabunPSK"/>
          <w:b/>
          <w:bCs/>
          <w:sz w:val="32"/>
          <w:szCs w:val="32"/>
          <w:cs/>
        </w:rPr>
        <w:t>หลักฐานอ้างอิง</w:t>
      </w:r>
    </w:p>
    <w:p w14:paraId="1B472D6A" w14:textId="0688EBB8" w:rsidR="00485D0F" w:rsidRPr="009477BD" w:rsidRDefault="00485D0F" w:rsidP="00485D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[1.8</w:t>
      </w:r>
      <w:r w:rsidRPr="009477BD">
        <w:rPr>
          <w:rFonts w:ascii="TH SarabunPSK" w:hAnsi="TH SarabunPSK" w:cs="TH SarabunPSK"/>
          <w:sz w:val="32"/>
          <w:szCs w:val="32"/>
        </w:rPr>
        <w:t xml:space="preserve">/1-1] </w:t>
      </w:r>
    </w:p>
    <w:p w14:paraId="14A6029E" w14:textId="77777777" w:rsidR="00485D0F" w:rsidRDefault="00485D0F" w:rsidP="00485D0F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878774" w14:textId="77777777" w:rsidR="00DD7830" w:rsidRPr="00B10339" w:rsidRDefault="00DD7830" w:rsidP="008304A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E64269C" w14:textId="77777777" w:rsidR="00DD7830" w:rsidRDefault="00DD7830" w:rsidP="008304A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859F7DB" w14:textId="77777777" w:rsidR="00DD7830" w:rsidRDefault="00DD7830" w:rsidP="00485D0F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6EF0D42" w14:textId="77777777" w:rsidR="00160BA0" w:rsidRDefault="00160BA0" w:rsidP="008304A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BDC7EC3" w14:textId="1AA48AEF" w:rsidR="001A762A" w:rsidRPr="009477BD" w:rsidRDefault="006707D3" w:rsidP="008304A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w:pict w14:anchorId="3572A028">
          <v:roundrect id="_x0000_s1075" style="position:absolute;left:0;text-align:left;margin-left:66.85pt;margin-top:-16.8pt;width:334.8pt;height:56.4pt;z-index:-251525120" arcsize="10923f"/>
        </w:pict>
      </w:r>
      <w:r w:rsidR="001A762A" w:rsidRPr="009477BD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องค์ประกอบที่ 2</w:t>
      </w:r>
      <w:r w:rsidR="002F6DA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1A762A" w:rsidRPr="009477BD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การวิจัย</w:t>
      </w:r>
    </w:p>
    <w:p w14:paraId="44F7C246" w14:textId="77777777" w:rsidR="008911F0" w:rsidRPr="009477BD" w:rsidRDefault="008911F0" w:rsidP="001A762A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57A14A" w14:textId="77777777" w:rsidR="00DD7830" w:rsidRDefault="00DD7830" w:rsidP="004665BC">
      <w:pPr>
        <w:tabs>
          <w:tab w:val="left" w:pos="216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E4E38C" w14:textId="3B27A751" w:rsidR="004665BC" w:rsidRPr="004665BC" w:rsidRDefault="004665BC" w:rsidP="004665BC">
      <w:pPr>
        <w:tabs>
          <w:tab w:val="left" w:pos="216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4665B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2.</w:t>
      </w:r>
      <w:r w:rsidRPr="004665B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CB1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5BC">
        <w:rPr>
          <w:rFonts w:ascii="TH SarabunPSK" w:hAnsi="TH SarabunPSK" w:cs="TH SarabunPSK"/>
          <w:sz w:val="32"/>
          <w:szCs w:val="32"/>
          <w:cs/>
        </w:rPr>
        <w:t>ระบบและกลไกการบริหารและพัฒนางานวิจัยหรืองานสร้างสรรค์(สกอ.2.1)</w:t>
      </w:r>
    </w:p>
    <w:p w14:paraId="3AFA762F" w14:textId="77777777" w:rsidR="004665BC" w:rsidRDefault="004665BC" w:rsidP="004665BC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4665BC">
        <w:rPr>
          <w:rFonts w:ascii="TH SarabunPSK" w:hAnsi="TH SarabunPSK" w:cs="TH SarabunPSK"/>
          <w:bCs/>
          <w:kern w:val="24"/>
          <w:sz w:val="32"/>
          <w:szCs w:val="32"/>
          <w:cs/>
        </w:rPr>
        <w:t>ชนิดของตัวบ่งชี้</w:t>
      </w:r>
      <w:r w:rsidR="008304AE">
        <w:rPr>
          <w:rFonts w:ascii="TH SarabunPSK" w:hAnsi="TH SarabunPSK" w:cs="TH SarabunPSK" w:hint="cs"/>
          <w:bCs/>
          <w:kern w:val="24"/>
          <w:sz w:val="32"/>
          <w:szCs w:val="32"/>
          <w:cs/>
        </w:rPr>
        <w:t xml:space="preserve">   </w:t>
      </w:r>
      <w:r w:rsidRPr="004665BC">
        <w:rPr>
          <w:rFonts w:ascii="TH SarabunPSK" w:hAnsi="TH SarabunPSK" w:cs="TH SarabunPSK"/>
          <w:b/>
          <w:kern w:val="24"/>
          <w:sz w:val="32"/>
          <w:szCs w:val="32"/>
          <w:cs/>
        </w:rPr>
        <w:t>กระบวนการ</w:t>
      </w:r>
    </w:p>
    <w:p w14:paraId="3594BA86" w14:textId="77777777" w:rsidR="008304AE" w:rsidRPr="008304AE" w:rsidRDefault="008304AE" w:rsidP="004665BC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25C46B2B" w14:textId="77777777" w:rsidR="004665BC" w:rsidRPr="004665BC" w:rsidRDefault="004665BC" w:rsidP="004665BC">
      <w:pPr>
        <w:rPr>
          <w:rFonts w:ascii="TH SarabunPSK" w:eastAsia="Calibri" w:hAnsi="TH SarabunPSK" w:cs="TH SarabunPSK"/>
          <w:bCs/>
          <w:sz w:val="32"/>
          <w:szCs w:val="32"/>
        </w:rPr>
      </w:pPr>
      <w:r w:rsidRPr="004665BC">
        <w:rPr>
          <w:rFonts w:ascii="TH SarabunPSK" w:hAnsi="TH SarabunPSK" w:cs="TH SarabunPSK"/>
          <w:bCs/>
          <w:kern w:val="24"/>
          <w:sz w:val="32"/>
          <w:szCs w:val="32"/>
          <w:cs/>
        </w:rPr>
        <w:t>เกณฑ์มาตรฐาน</w:t>
      </w:r>
      <w:r w:rsidRPr="004665BC">
        <w:rPr>
          <w:rFonts w:ascii="TH SarabunPSK" w:eastAsia="Calibri" w:hAnsi="TH SarabunPSK" w:cs="TH SarabunPSK"/>
          <w:bCs/>
          <w:sz w:val="32"/>
          <w:szCs w:val="32"/>
        </w:rPr>
        <w:tab/>
      </w:r>
    </w:p>
    <w:p w14:paraId="7B5004D8" w14:textId="77777777" w:rsidR="004665BC" w:rsidRPr="004665BC" w:rsidRDefault="004665BC" w:rsidP="00DD7830">
      <w:pPr>
        <w:ind w:firstLine="284"/>
        <w:rPr>
          <w:rFonts w:ascii="TH SarabunPSK" w:eastAsia="Calibri" w:hAnsi="TH SarabunPSK" w:cs="TH SarabunPSK"/>
          <w:bCs/>
          <w:sz w:val="32"/>
          <w:szCs w:val="32"/>
        </w:rPr>
      </w:pPr>
      <w:r w:rsidRPr="004665BC">
        <w:rPr>
          <w:rFonts w:ascii="TH SarabunPSK" w:eastAsia="Calibri" w:hAnsi="TH SarabunPSK" w:cs="TH SarabunPSK"/>
          <w:bCs/>
          <w:sz w:val="32"/>
          <w:szCs w:val="32"/>
        </w:rPr>
        <w:t xml:space="preserve">1. </w:t>
      </w:r>
      <w:r w:rsidRPr="004665BC">
        <w:rPr>
          <w:rFonts w:ascii="TH SarabunPSK" w:hAnsi="TH SarabunPSK" w:cs="TH SarabunPSK"/>
          <w:b/>
          <w:kern w:val="24"/>
          <w:sz w:val="32"/>
          <w:szCs w:val="32"/>
          <w:cs/>
        </w:rPr>
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</w:r>
    </w:p>
    <w:p w14:paraId="47D6C376" w14:textId="77777777" w:rsidR="004665BC" w:rsidRPr="004665BC" w:rsidRDefault="004665BC" w:rsidP="00DD7830">
      <w:pPr>
        <w:ind w:firstLine="284"/>
        <w:rPr>
          <w:rFonts w:ascii="TH SarabunPSK" w:hAnsi="TH SarabunPSK" w:cs="TH SarabunPSK"/>
          <w:kern w:val="24"/>
          <w:sz w:val="32"/>
          <w:szCs w:val="32"/>
        </w:rPr>
      </w:pPr>
      <w:r w:rsidRPr="004665BC">
        <w:rPr>
          <w:rFonts w:ascii="TH SarabunPSK" w:eastAsia="Calibri" w:hAnsi="TH SarabunPSK" w:cs="TH SarabunPSK"/>
          <w:bCs/>
          <w:sz w:val="32"/>
          <w:szCs w:val="32"/>
        </w:rPr>
        <w:t xml:space="preserve">2.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 xml:space="preserve">สนับสนุนพันธกิจด้านการวิจัยหรืองานสร้างสรรค์ในประเด็นต่อไปนี้                                                                                                                     </w:t>
      </w:r>
    </w:p>
    <w:p w14:paraId="15155C6A" w14:textId="77777777" w:rsidR="004665BC" w:rsidRPr="004665BC" w:rsidRDefault="004665BC" w:rsidP="00DD7830">
      <w:pPr>
        <w:ind w:firstLine="851"/>
        <w:rPr>
          <w:rFonts w:ascii="TH SarabunPSK" w:hAnsi="TH SarabunPSK" w:cs="TH SarabunPSK"/>
          <w:kern w:val="24"/>
          <w:sz w:val="32"/>
          <w:szCs w:val="32"/>
        </w:rPr>
      </w:pPr>
      <w:r w:rsidRPr="004665BC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-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ห้องปฏิบัติการวิจัยฯหรือห้องปฏิบัติงานสร้างสรรค์ หรือหน่วยวิจัยฯ หรือศูนย์เครื่องมือ หรือศูนย์ให้คำปรึกษาและสนับสนุนการวิจัยฯ</w:t>
      </w:r>
    </w:p>
    <w:p w14:paraId="6F86FA1D" w14:textId="77777777" w:rsidR="004665BC" w:rsidRPr="004665BC" w:rsidRDefault="004665BC" w:rsidP="00DD7830">
      <w:pPr>
        <w:ind w:firstLine="851"/>
        <w:rPr>
          <w:rFonts w:ascii="TH SarabunPSK" w:hAnsi="TH SarabunPSK" w:cs="TH SarabunPSK"/>
          <w:kern w:val="24"/>
          <w:sz w:val="32"/>
          <w:szCs w:val="32"/>
        </w:rPr>
      </w:pPr>
      <w:r w:rsidRPr="004665BC">
        <w:rPr>
          <w:rFonts w:ascii="TH SarabunPSK" w:hAnsi="TH SarabunPSK" w:cs="TH SarabunPSK" w:hint="cs"/>
          <w:b/>
          <w:kern w:val="24"/>
          <w:sz w:val="32"/>
          <w:szCs w:val="32"/>
          <w:cs/>
        </w:rPr>
        <w:t xml:space="preserve">-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ห้องสมุดหรือแหล่งค้นคว้าข้อมูลสนับสนุนการวิจัยฯ</w:t>
      </w:r>
    </w:p>
    <w:p w14:paraId="28361FCD" w14:textId="77777777" w:rsidR="004665BC" w:rsidRPr="004665BC" w:rsidRDefault="004665BC" w:rsidP="00DD7830">
      <w:pPr>
        <w:ind w:firstLine="851"/>
        <w:rPr>
          <w:rFonts w:ascii="TH SarabunPSK" w:hAnsi="TH SarabunPSK" w:cs="TH SarabunPSK"/>
          <w:kern w:val="24"/>
          <w:sz w:val="32"/>
          <w:szCs w:val="32"/>
        </w:rPr>
      </w:pPr>
      <w:r w:rsidRPr="004665BC">
        <w:rPr>
          <w:rFonts w:ascii="TH SarabunPSK" w:hAnsi="TH SarabunPSK" w:cs="TH SarabunPSK" w:hint="cs"/>
          <w:b/>
          <w:kern w:val="24"/>
          <w:sz w:val="32"/>
          <w:szCs w:val="32"/>
          <w:cs/>
        </w:rPr>
        <w:t xml:space="preserve">-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สิ่งอำนวยความสะดวกหรือการรักษาความปลอดภัยในการวิจัยฯ เช่น ระบบเทคโนโลยีสารสนเทศ ระบบรักษาความปลอดภัยในห้องปฏิบัติการวิจัย</w:t>
      </w:r>
    </w:p>
    <w:p w14:paraId="3F6EB94A" w14:textId="77777777" w:rsidR="004665BC" w:rsidRPr="004665BC" w:rsidRDefault="004665BC" w:rsidP="00DD7830">
      <w:pPr>
        <w:ind w:firstLine="851"/>
        <w:rPr>
          <w:rFonts w:ascii="TH SarabunPSK" w:hAnsi="TH SarabunPSK" w:cs="TH SarabunPSK"/>
          <w:kern w:val="24"/>
          <w:sz w:val="32"/>
          <w:szCs w:val="32"/>
        </w:rPr>
      </w:pPr>
      <w:r w:rsidRPr="004665BC">
        <w:rPr>
          <w:rFonts w:ascii="TH SarabunPSK" w:hAnsi="TH SarabunPSK" w:cs="TH SarabunPSK" w:hint="cs"/>
          <w:b/>
          <w:kern w:val="24"/>
          <w:sz w:val="32"/>
          <w:szCs w:val="32"/>
          <w:cs/>
        </w:rPr>
        <w:t xml:space="preserve">-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 xml:space="preserve">กิจกรรมวิชาการที่ส่งเสริมงานวิจัยฯ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</w:t>
      </w:r>
    </w:p>
    <w:p w14:paraId="15C7201B" w14:textId="77777777" w:rsidR="004665BC" w:rsidRPr="004665BC" w:rsidRDefault="004665BC" w:rsidP="00DD7830">
      <w:pPr>
        <w:ind w:firstLine="284"/>
        <w:rPr>
          <w:rFonts w:ascii="TH SarabunPSK" w:hAnsi="TH SarabunPSK" w:cs="TH SarabunPSK"/>
          <w:kern w:val="24"/>
          <w:sz w:val="32"/>
          <w:szCs w:val="32"/>
        </w:rPr>
      </w:pPr>
      <w:r w:rsidRPr="004665BC">
        <w:rPr>
          <w:rFonts w:ascii="TH SarabunPSK" w:hAnsi="TH SarabunPSK" w:cs="TH SarabunPSK"/>
          <w:kern w:val="24"/>
          <w:sz w:val="32"/>
          <w:szCs w:val="32"/>
        </w:rPr>
        <w:t xml:space="preserve">3.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จัดสรรงบประมาณของคณะ เพื่อเป็นทุนวิจัยหรืองานสร้างสรรค์</w:t>
      </w:r>
    </w:p>
    <w:p w14:paraId="13276595" w14:textId="77777777" w:rsidR="004665BC" w:rsidRPr="004665BC" w:rsidRDefault="004665BC" w:rsidP="00DD7830">
      <w:pPr>
        <w:ind w:firstLine="284"/>
        <w:rPr>
          <w:rFonts w:ascii="TH SarabunPSK" w:hAnsi="TH SarabunPSK" w:cs="TH SarabunPSK"/>
          <w:kern w:val="24"/>
          <w:sz w:val="32"/>
          <w:szCs w:val="32"/>
        </w:rPr>
      </w:pPr>
      <w:r w:rsidRPr="004665BC">
        <w:rPr>
          <w:rFonts w:ascii="TH SarabunPSK" w:hAnsi="TH SarabunPSK" w:cs="TH SarabunPSK"/>
          <w:kern w:val="24"/>
          <w:sz w:val="32"/>
          <w:szCs w:val="32"/>
        </w:rPr>
        <w:t xml:space="preserve">4.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</w:p>
    <w:p w14:paraId="6970BA53" w14:textId="77777777" w:rsidR="004665BC" w:rsidRPr="004665BC" w:rsidRDefault="004665BC" w:rsidP="00DD7830">
      <w:pPr>
        <w:ind w:firstLine="284"/>
        <w:rPr>
          <w:rFonts w:ascii="TH SarabunPSK" w:hAnsi="TH SarabunPSK" w:cs="TH SarabunPSK"/>
          <w:kern w:val="24"/>
          <w:sz w:val="32"/>
          <w:szCs w:val="32"/>
        </w:rPr>
      </w:pPr>
      <w:r w:rsidRPr="004665BC">
        <w:rPr>
          <w:rFonts w:ascii="TH SarabunPSK" w:hAnsi="TH SarabunPSK" w:cs="TH SarabunPSK"/>
          <w:kern w:val="24"/>
          <w:sz w:val="32"/>
          <w:szCs w:val="32"/>
        </w:rPr>
        <w:t xml:space="preserve">5.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</w:r>
    </w:p>
    <w:p w14:paraId="24A90102" w14:textId="77777777" w:rsidR="004665BC" w:rsidRDefault="004665BC" w:rsidP="00DD7830">
      <w:pPr>
        <w:ind w:firstLine="284"/>
        <w:rPr>
          <w:rFonts w:ascii="TH SarabunPSK" w:hAnsi="TH SarabunPSK" w:cs="TH SarabunPSK"/>
          <w:kern w:val="24"/>
          <w:sz w:val="32"/>
          <w:szCs w:val="32"/>
        </w:rPr>
      </w:pPr>
      <w:r w:rsidRPr="004665BC">
        <w:rPr>
          <w:rFonts w:ascii="TH SarabunPSK" w:hAnsi="TH SarabunPSK" w:cs="TH SarabunPSK"/>
          <w:kern w:val="24"/>
          <w:sz w:val="32"/>
          <w:szCs w:val="32"/>
        </w:rPr>
        <w:t xml:space="preserve">6.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</w:r>
    </w:p>
    <w:p w14:paraId="02987110" w14:textId="77777777" w:rsidR="008304AE" w:rsidRPr="004665BC" w:rsidRDefault="008304AE" w:rsidP="008304AE">
      <w:pPr>
        <w:ind w:firstLine="567"/>
        <w:rPr>
          <w:rFonts w:ascii="TH SarabunPSK" w:hAnsi="TH SarabunPSK" w:cs="TH SarabunPSK"/>
          <w:kern w:val="24"/>
          <w:sz w:val="32"/>
          <w:szCs w:val="32"/>
        </w:rPr>
      </w:pPr>
    </w:p>
    <w:p w14:paraId="2D36234B" w14:textId="77777777" w:rsidR="004665BC" w:rsidRPr="004665BC" w:rsidRDefault="004665BC" w:rsidP="004665BC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65B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4665BC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888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701"/>
        <w:gridCol w:w="2078"/>
      </w:tblGrid>
      <w:tr w:rsidR="004665BC" w:rsidRPr="004665BC" w14:paraId="294F2594" w14:textId="77777777" w:rsidTr="008304AE">
        <w:tc>
          <w:tcPr>
            <w:tcW w:w="1702" w:type="dxa"/>
            <w:shd w:val="clear" w:color="auto" w:fill="BFBFBF"/>
          </w:tcPr>
          <w:p w14:paraId="10F4BBBC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701" w:type="dxa"/>
            <w:shd w:val="clear" w:color="auto" w:fill="BFBFBF"/>
          </w:tcPr>
          <w:p w14:paraId="17D2CA5B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  <w:shd w:val="clear" w:color="auto" w:fill="BFBFBF"/>
          </w:tcPr>
          <w:p w14:paraId="0CA9BB3C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701" w:type="dxa"/>
            <w:shd w:val="clear" w:color="auto" w:fill="BFBFBF"/>
          </w:tcPr>
          <w:p w14:paraId="6680ACC9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8" w:type="dxa"/>
            <w:shd w:val="clear" w:color="auto" w:fill="BFBFBF"/>
          </w:tcPr>
          <w:p w14:paraId="71717980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665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4665BC" w:rsidRPr="004665BC" w14:paraId="3B28B275" w14:textId="77777777" w:rsidTr="008304AE">
        <w:tc>
          <w:tcPr>
            <w:tcW w:w="1702" w:type="dxa"/>
          </w:tcPr>
          <w:p w14:paraId="5C615ED4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14:paraId="1E7FD079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4665B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14:paraId="286D6330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4665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2 </w:t>
            </w: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14:paraId="0782E8E1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4665BC">
              <w:rPr>
                <w:rFonts w:ascii="TH SarabunPSK" w:eastAsia="Calibri" w:hAnsi="TH SarabunPSK" w:cs="TH SarabunPSK"/>
                <w:sz w:val="32"/>
                <w:szCs w:val="32"/>
              </w:rPr>
              <w:t>3-4</w:t>
            </w: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14:paraId="442CBB4E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31A88B0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078" w:type="dxa"/>
          </w:tcPr>
          <w:p w14:paraId="2BFA8A40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5968993" w14:textId="77777777" w:rsidR="004665BC" w:rsidRPr="004665BC" w:rsidRDefault="004665BC" w:rsidP="004665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65BC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4665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2352F51E" w14:textId="77777777" w:rsidR="004665BC" w:rsidRDefault="004665BC" w:rsidP="004665BC">
      <w:pPr>
        <w:ind w:right="-345"/>
        <w:rPr>
          <w:rFonts w:ascii="TH SarabunPSK" w:hAnsi="TH SarabunPSK" w:cs="TH SarabunPSK"/>
          <w:b/>
          <w:bCs/>
          <w:kern w:val="24"/>
        </w:rPr>
      </w:pPr>
    </w:p>
    <w:p w14:paraId="5FB0BF37" w14:textId="77777777" w:rsidR="00DD7830" w:rsidRDefault="00DD7830" w:rsidP="004665BC">
      <w:pPr>
        <w:ind w:right="-345"/>
        <w:rPr>
          <w:rFonts w:ascii="TH SarabunPSK" w:hAnsi="TH SarabunPSK" w:cs="TH SarabunPSK"/>
          <w:b/>
          <w:bCs/>
          <w:kern w:val="24"/>
        </w:rPr>
      </w:pPr>
    </w:p>
    <w:p w14:paraId="35C2C3E2" w14:textId="77777777" w:rsidR="005E07CC" w:rsidRDefault="005E07CC" w:rsidP="004665B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E17D1C" w14:textId="77777777" w:rsidR="005E07CC" w:rsidRDefault="005E07CC" w:rsidP="004665B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896400" w14:textId="77777777" w:rsidR="005E07CC" w:rsidRDefault="005E07CC" w:rsidP="004665B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CE431F" w14:textId="77777777" w:rsidR="005E07CC" w:rsidRDefault="005E07CC" w:rsidP="004665B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89FBDD" w14:textId="77777777" w:rsidR="004665BC" w:rsidRPr="009477BD" w:rsidRDefault="004665BC" w:rsidP="004665B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36901A76" w14:textId="77777777" w:rsidR="008304AE" w:rsidRPr="009477BD" w:rsidRDefault="008304AE" w:rsidP="008304A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04AE">
        <w:rPr>
          <w:rFonts w:ascii="TH SarabunPSK" w:hAnsi="TH SarabunPSK" w:cs="TH SarabunPSK"/>
          <w:sz w:val="32"/>
          <w:szCs w:val="32"/>
        </w:rPr>
        <w:t>1</w:t>
      </w:r>
      <w:r w:rsidRPr="008304A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665BC">
        <w:rPr>
          <w:rFonts w:ascii="TH SarabunPSK" w:hAnsi="TH SarabunPSK" w:cs="TH SarabunPSK"/>
          <w:b/>
          <w:kern w:val="24"/>
          <w:sz w:val="32"/>
          <w:szCs w:val="32"/>
          <w:cs/>
        </w:rPr>
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</w:r>
    </w:p>
    <w:p w14:paraId="1E49FD7B" w14:textId="2E3AFA9D" w:rsidR="00160BA0" w:rsidRPr="005E07CC" w:rsidRDefault="008304AE" w:rsidP="005E07CC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E0CF6" w14:textId="77777777" w:rsidR="008304AE" w:rsidRPr="004665BC" w:rsidRDefault="008304AE" w:rsidP="008304AE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สนับสนุนพันธกิจด้านการวิจัยหรืองานสร้างสรรค์ในประเด็น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ต่างๆ</w:t>
      </w:r>
    </w:p>
    <w:p w14:paraId="3F93F277" w14:textId="77777777" w:rsidR="008304AE" w:rsidRDefault="008304AE" w:rsidP="008304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98271" w14:textId="77777777" w:rsidR="00160BA0" w:rsidRDefault="00160BA0" w:rsidP="008304A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9E0045" w14:textId="77777777" w:rsidR="008304AE" w:rsidRPr="009477BD" w:rsidRDefault="008304AE" w:rsidP="008304A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จัดสรรงบประมาณของคณะ เพื่อเป็นทุนวิจัยหรืองานสร้างสรรค์</w:t>
      </w:r>
    </w:p>
    <w:p w14:paraId="727D1B06" w14:textId="77777777" w:rsidR="008304AE" w:rsidRPr="009477BD" w:rsidRDefault="008304AE" w:rsidP="008304AE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2ABB7" w14:textId="77777777" w:rsidR="00160BA0" w:rsidRDefault="00160BA0" w:rsidP="008304AE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02731B" w14:textId="77777777" w:rsidR="008304AE" w:rsidRPr="00351DCD" w:rsidRDefault="008304AE" w:rsidP="008304AE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</w:p>
    <w:p w14:paraId="4D06B4AA" w14:textId="77777777" w:rsidR="008304AE" w:rsidRDefault="008304AE" w:rsidP="008304AE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DC024" w14:textId="77777777" w:rsidR="00160BA0" w:rsidRDefault="00160BA0" w:rsidP="008304A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D0EB82" w14:textId="77777777" w:rsidR="008304AE" w:rsidRPr="009477BD" w:rsidRDefault="008304AE" w:rsidP="008304A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</w:r>
    </w:p>
    <w:p w14:paraId="03E7D08B" w14:textId="77777777" w:rsidR="008304AE" w:rsidRDefault="008304AE" w:rsidP="008304AE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810B4" w14:textId="77777777" w:rsidR="00160BA0" w:rsidRDefault="00160BA0" w:rsidP="008304AE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4E5A9AC" w14:textId="77777777" w:rsidR="008304AE" w:rsidRPr="00351DCD" w:rsidRDefault="008304AE" w:rsidP="008304AE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665BC">
        <w:rPr>
          <w:rFonts w:ascii="TH SarabunPSK" w:hAnsi="TH SarabunPSK" w:cs="TH SarabunPSK"/>
          <w:kern w:val="24"/>
          <w:sz w:val="32"/>
          <w:szCs w:val="32"/>
          <w:cs/>
        </w:rPr>
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</w:r>
    </w:p>
    <w:p w14:paraId="6398FBB1" w14:textId="27AD131B" w:rsidR="00DD7830" w:rsidRPr="005E07CC" w:rsidRDefault="008304AE" w:rsidP="005E07CC">
      <w:pPr>
        <w:autoSpaceDE w:val="0"/>
        <w:autoSpaceDN w:val="0"/>
        <w:spacing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8CEF3" w14:textId="77777777" w:rsidR="004665BC" w:rsidRPr="00CB203B" w:rsidRDefault="004665BC" w:rsidP="004665B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4F1BE0C" w14:textId="77777777" w:rsidR="005E07CC" w:rsidRDefault="005E07CC" w:rsidP="004665B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14BEA1" w14:textId="77777777" w:rsidR="005E07CC" w:rsidRDefault="005E07CC" w:rsidP="004665B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E21263" w14:textId="77777777" w:rsidR="005E07CC" w:rsidRDefault="005E07CC" w:rsidP="004665B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583180" w14:textId="77777777" w:rsidR="004665BC" w:rsidRPr="009477BD" w:rsidRDefault="004665BC" w:rsidP="004665B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2F6F9A39" w14:textId="77777777" w:rsidR="004665BC" w:rsidRDefault="004665BC" w:rsidP="004665B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C4251" w14:textId="77777777" w:rsidR="00AA37D3" w:rsidRDefault="00AA37D3" w:rsidP="00C70B7B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508F8F4" w14:textId="77777777" w:rsidR="00160BA0" w:rsidRPr="009477BD" w:rsidRDefault="00160BA0" w:rsidP="00C70B7B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990"/>
        <w:gridCol w:w="1080"/>
        <w:gridCol w:w="1080"/>
        <w:gridCol w:w="1260"/>
        <w:gridCol w:w="1170"/>
        <w:gridCol w:w="1260"/>
      </w:tblGrid>
      <w:tr w:rsidR="006527D0" w:rsidRPr="000D2861" w14:paraId="51B292E1" w14:textId="77777777" w:rsidTr="0093006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6A6D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6C3DF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60A5078B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F4EEA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6A2344AA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2FE8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4950C4AD" w14:textId="61792C8E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4665BC"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D7830" w:rsidRPr="009300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6022E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27DE76AE" w14:textId="77777777" w:rsidR="006527D0" w:rsidRPr="00930067" w:rsidRDefault="006527D0" w:rsidP="007E51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BAE21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4FD3F550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6E94A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19E06C97" w14:textId="77777777" w:rsidR="006527D0" w:rsidRPr="00930067" w:rsidRDefault="006527D0" w:rsidP="00E966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6527D0" w:rsidRPr="000D2861" w14:paraId="2E05A6E1" w14:textId="77777777" w:rsidTr="0093006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9A27" w14:textId="77777777" w:rsidR="00D86D99" w:rsidRPr="00930067" w:rsidRDefault="0059313B" w:rsidP="00692E62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="0043336E" w:rsidRPr="00930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ระบบและกลไก</w:t>
            </w:r>
            <w:r w:rsidR="00E9667F"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การบริหารและพัฒนางานวิจัยหรืองาน</w:t>
            </w: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BB0E5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E1C27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AF1A4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4E283" w14:textId="77777777" w:rsidR="006527D0" w:rsidRPr="00930067" w:rsidRDefault="006527D0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B5CC" w14:textId="77777777" w:rsidR="00D86D99" w:rsidRPr="00930067" w:rsidRDefault="00D86D99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536D6" w14:textId="77777777" w:rsidR="006527D0" w:rsidRPr="00930067" w:rsidRDefault="006527D0" w:rsidP="00E140C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DFD83C" w14:textId="77777777" w:rsidR="00160BA0" w:rsidRDefault="00160BA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0B774F1D" w14:textId="77777777" w:rsidR="00160BA0" w:rsidRDefault="00160BA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10962C4C" w14:textId="77777777" w:rsidR="00CB112E" w:rsidRPr="000F5A58" w:rsidRDefault="00CB112E" w:rsidP="00CB112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6C2E1C60" w14:textId="77777777" w:rsidR="00CB112E" w:rsidRPr="00CB203B" w:rsidRDefault="00CB112E" w:rsidP="00CB112E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B22D2CA" w14:textId="77777777" w:rsidR="00160BA0" w:rsidRDefault="00160BA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7EFCAED5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ECC130C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6037BF7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EB78CF2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22A6EE11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7907C6F5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A689B77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5A2104D0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FC27E92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237E8D2B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48FA7433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4B48B09A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EABE940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642005E7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B8F5DF6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0614878E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5CA0F640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2613E0C6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63A2D881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7958BF20" w14:textId="77777777" w:rsidR="00DD7830" w:rsidRDefault="00DD7830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01FD85A0" w14:textId="600795C6" w:rsidR="00E13B5C" w:rsidRPr="009477BD" w:rsidRDefault="00E13B5C" w:rsidP="00E13B5C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lastRenderedPageBreak/>
        <w:t>ตัวบ่งชี้ที่ 2.</w:t>
      </w:r>
      <w:r w:rsidRPr="009477BD">
        <w:rPr>
          <w:rFonts w:ascii="TH SarabunPSK" w:hAnsi="TH SarabunPSK" w:cs="TH SarabunPSK"/>
          <w:b/>
          <w:bCs/>
          <w:kern w:val="24"/>
          <w:sz w:val="32"/>
          <w:szCs w:val="32"/>
        </w:rPr>
        <w:t>2</w:t>
      </w:r>
      <w:r w:rsidR="00910694">
        <w:rPr>
          <w:rFonts w:ascii="TH SarabunPSK" w:hAnsi="TH SarabunPSK" w:cs="TH SarabunPSK"/>
          <w:b/>
          <w:bCs/>
          <w:kern w:val="24"/>
          <w:sz w:val="32"/>
          <w:szCs w:val="32"/>
        </w:rPr>
        <w:t xml:space="preserve"> </w:t>
      </w:r>
      <w:r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เงินสนับสนุนงานวิจัยและงานสร้างสรรค์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(สกอ. 2.2)</w:t>
      </w:r>
    </w:p>
    <w:p w14:paraId="75FBF083" w14:textId="77777777" w:rsidR="00E13B5C" w:rsidRDefault="00E13B5C" w:rsidP="00E13B5C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ชนิดชองตัวบ่งชี้</w:t>
      </w:r>
      <w:r w:rsidR="008304AE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 xml:space="preserve">   </w:t>
      </w:r>
      <w:r w:rsidRPr="009477BD">
        <w:rPr>
          <w:rFonts w:ascii="TH SarabunPSK" w:hAnsi="TH SarabunPSK" w:cs="TH SarabunPSK"/>
          <w:kern w:val="24"/>
          <w:sz w:val="32"/>
          <w:szCs w:val="32"/>
          <w:cs/>
        </w:rPr>
        <w:t>ปัจจัยนำเข้า</w:t>
      </w:r>
    </w:p>
    <w:p w14:paraId="5D46C3EE" w14:textId="77777777" w:rsidR="008304AE" w:rsidRPr="008304AE" w:rsidRDefault="008304AE" w:rsidP="00E13B5C">
      <w:pPr>
        <w:rPr>
          <w:rFonts w:ascii="TH SarabunPSK" w:hAnsi="TH SarabunPSK" w:cs="TH SarabunPSK"/>
          <w:b/>
          <w:bCs/>
          <w:kern w:val="24"/>
          <w:sz w:val="16"/>
          <w:szCs w:val="16"/>
        </w:rPr>
      </w:pPr>
    </w:p>
    <w:p w14:paraId="7ED7796B" w14:textId="77777777" w:rsidR="004665BC" w:rsidRPr="004665BC" w:rsidRDefault="004665BC" w:rsidP="004665BC">
      <w:pPr>
        <w:tabs>
          <w:tab w:val="left" w:pos="1701"/>
        </w:tabs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4665B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เกณฑ์การประเมิน</w:t>
      </w:r>
      <w:r w:rsidRPr="004665B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ab/>
      </w:r>
    </w:p>
    <w:p w14:paraId="2B59F6A8" w14:textId="77777777" w:rsidR="004665BC" w:rsidRPr="004665BC" w:rsidRDefault="004665BC" w:rsidP="004665BC">
      <w:pPr>
        <w:tabs>
          <w:tab w:val="left" w:pos="1440"/>
        </w:tabs>
        <w:ind w:firstLine="63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4665BC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การแปลงจำนวนเงินต่อจำนวนอาจารย์ประจำและนักวิจัยประจำเป็นคะแนนระหว่าง </w:t>
      </w:r>
      <w:r w:rsidRPr="004665BC">
        <w:rPr>
          <w:rFonts w:ascii="TH SarabunPSK" w:eastAsia="Calibri" w:hAnsi="TH SarabunPSK" w:cs="TH SarabunPSK"/>
          <w:spacing w:val="-6"/>
          <w:sz w:val="32"/>
          <w:szCs w:val="32"/>
        </w:rPr>
        <w:t xml:space="preserve">0 – 5 </w:t>
      </w:r>
    </w:p>
    <w:p w14:paraId="35585D61" w14:textId="77777777" w:rsidR="004665BC" w:rsidRPr="004665BC" w:rsidRDefault="004665BC" w:rsidP="004665BC">
      <w:pPr>
        <w:numPr>
          <w:ilvl w:val="0"/>
          <w:numId w:val="33"/>
        </w:numPr>
        <w:tabs>
          <w:tab w:val="left" w:pos="284"/>
          <w:tab w:val="left" w:pos="1418"/>
          <w:tab w:val="left" w:pos="2160"/>
        </w:tabs>
        <w:ind w:left="0" w:firstLine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เกณฑ์เฉพาะคณะที่อยู่ในกลุ่ม ข และ ค2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 จำแนกเป็น 3 กลุ่มสาขาวิชา</w:t>
      </w:r>
    </w:p>
    <w:p w14:paraId="1A031D9E" w14:textId="77777777" w:rsidR="004665BC" w:rsidRPr="004665BC" w:rsidRDefault="004665BC" w:rsidP="008304AE">
      <w:pPr>
        <w:numPr>
          <w:ilvl w:val="1"/>
          <w:numId w:val="33"/>
        </w:numPr>
        <w:tabs>
          <w:tab w:val="left" w:pos="993"/>
          <w:tab w:val="left" w:pos="1560"/>
        </w:tabs>
        <w:ind w:left="0"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กลุ่มสาขาวิชาวิทยาศาสตร์และเทคโนโลยี</w:t>
      </w:r>
    </w:p>
    <w:p w14:paraId="049405E7" w14:textId="77777777" w:rsidR="004665BC" w:rsidRPr="004665BC" w:rsidRDefault="008304AE" w:rsidP="008304AE">
      <w:pPr>
        <w:tabs>
          <w:tab w:val="left" w:pos="0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4665BC"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="004665BC" w:rsidRPr="004665BC">
        <w:rPr>
          <w:rFonts w:ascii="TH SarabunPSK" w:eastAsia="Calibri" w:hAnsi="TH SarabunPSK" w:cs="TH SarabunPSK"/>
          <w:sz w:val="32"/>
          <w:szCs w:val="32"/>
        </w:rPr>
        <w:t xml:space="preserve">=  </w:t>
      </w:r>
      <w:r w:rsidR="004665BC" w:rsidRPr="004665BC">
        <w:rPr>
          <w:rFonts w:ascii="TH SarabunPSK" w:eastAsia="Calibri" w:hAnsi="TH SarabunPSK" w:cs="TH SarabunPSK"/>
          <w:sz w:val="32"/>
          <w:szCs w:val="32"/>
          <w:cs/>
        </w:rPr>
        <w:t>60</w:t>
      </w:r>
      <w:r w:rsidR="004665BC" w:rsidRPr="004665BC">
        <w:rPr>
          <w:rFonts w:ascii="TH SarabunPSK" w:eastAsia="Calibri" w:hAnsi="TH SarabunPSK" w:cs="TH SarabunPSK"/>
          <w:sz w:val="32"/>
          <w:szCs w:val="32"/>
        </w:rPr>
        <w:t>,000</w:t>
      </w:r>
      <w:r w:rsidR="004665BC"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 บาทขึ้นไปต่อคน  </w:t>
      </w:r>
    </w:p>
    <w:p w14:paraId="3DB317AE" w14:textId="77777777" w:rsidR="004665BC" w:rsidRPr="004665BC" w:rsidRDefault="004665BC" w:rsidP="008304AE">
      <w:pPr>
        <w:tabs>
          <w:tab w:val="left" w:pos="567"/>
          <w:tab w:val="left" w:pos="2160"/>
        </w:tabs>
        <w:ind w:firstLine="567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8304AE">
        <w:rPr>
          <w:rFonts w:ascii="TH SarabunPSK" w:eastAsia="Calibri" w:hAnsi="TH SarabunPSK" w:cs="TH SarabunPSK"/>
          <w:b/>
          <w:bCs/>
          <w:sz w:val="32"/>
          <w:szCs w:val="32"/>
          <w:cs/>
        </w:rPr>
        <w:t>1.2</w:t>
      </w:r>
      <w:r w:rsidRPr="004665BC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 xml:space="preserve">  กลุ่มสาขาวิชาวิทยาศาสตร์สุขภาพ</w:t>
      </w:r>
    </w:p>
    <w:p w14:paraId="1AA040DC" w14:textId="77777777" w:rsidR="004665BC" w:rsidRPr="004665BC" w:rsidRDefault="004665BC" w:rsidP="008304AE">
      <w:pPr>
        <w:ind w:left="1440" w:hanging="22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 </w:t>
      </w:r>
    </w:p>
    <w:p w14:paraId="10E4F8D0" w14:textId="77777777" w:rsidR="004665BC" w:rsidRPr="004665BC" w:rsidRDefault="004665BC" w:rsidP="008304AE">
      <w:pPr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กำหนดให้เป็นคะแนนเต็ม 5 </w:t>
      </w:r>
      <w:r w:rsidRPr="004665BC">
        <w:rPr>
          <w:rFonts w:ascii="TH SarabunPSK" w:eastAsia="Calibri" w:hAnsi="TH SarabunPSK" w:cs="TH SarabunPSK"/>
          <w:sz w:val="32"/>
          <w:szCs w:val="32"/>
        </w:rPr>
        <w:t xml:space="preserve">= 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50</w:t>
      </w:r>
      <w:r w:rsidRPr="004665BC">
        <w:rPr>
          <w:rFonts w:ascii="TH SarabunPSK" w:eastAsia="Calibri" w:hAnsi="TH SarabunPSK" w:cs="TH SarabunPSK"/>
          <w:sz w:val="32"/>
          <w:szCs w:val="32"/>
        </w:rPr>
        <w:t>,000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 บาทขึ้นไปต่อคน</w:t>
      </w:r>
    </w:p>
    <w:p w14:paraId="3B2A0294" w14:textId="77777777" w:rsidR="004665BC" w:rsidRPr="004665BC" w:rsidRDefault="004665BC" w:rsidP="008304AE">
      <w:pPr>
        <w:tabs>
          <w:tab w:val="left" w:pos="993"/>
        </w:tabs>
        <w:ind w:firstLine="567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8304AE">
        <w:rPr>
          <w:rFonts w:ascii="TH SarabunPSK" w:eastAsia="Calibri" w:hAnsi="TH SarabunPSK" w:cs="TH SarabunPSK"/>
          <w:b/>
          <w:bCs/>
          <w:sz w:val="32"/>
          <w:szCs w:val="32"/>
          <w:cs/>
        </w:rPr>
        <w:t>1.3</w:t>
      </w:r>
      <w:r w:rsidRPr="004665BC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ab/>
        <w:t>กลุ่มสาขาวิชามนุษยศาสตร์และสังคมศาสตร์</w:t>
      </w:r>
    </w:p>
    <w:p w14:paraId="55B1B863" w14:textId="77777777" w:rsidR="004665BC" w:rsidRPr="004665BC" w:rsidRDefault="004665BC" w:rsidP="008304AE">
      <w:pPr>
        <w:ind w:left="-142" w:firstLine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 กำหนดให้เป็นคะแนนเต็ม 5 </w:t>
      </w:r>
      <w:r w:rsidRPr="004665BC">
        <w:rPr>
          <w:rFonts w:ascii="TH SarabunPSK" w:eastAsia="Calibri" w:hAnsi="TH SarabunPSK" w:cs="TH SarabunPSK"/>
          <w:sz w:val="32"/>
          <w:szCs w:val="32"/>
        </w:rPr>
        <w:t xml:space="preserve">= 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25</w:t>
      </w:r>
      <w:r w:rsidRPr="004665BC">
        <w:rPr>
          <w:rFonts w:ascii="TH SarabunPSK" w:eastAsia="Calibri" w:hAnsi="TH SarabunPSK" w:cs="TH SarabunPSK"/>
          <w:sz w:val="32"/>
          <w:szCs w:val="32"/>
        </w:rPr>
        <w:t>,000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 บาทขึ้นไปต่อคน  </w:t>
      </w:r>
    </w:p>
    <w:p w14:paraId="1DFB98E4" w14:textId="77777777" w:rsidR="004665BC" w:rsidRPr="004665BC" w:rsidRDefault="004665BC" w:rsidP="008304AE">
      <w:pPr>
        <w:numPr>
          <w:ilvl w:val="0"/>
          <w:numId w:val="33"/>
        </w:numPr>
        <w:tabs>
          <w:tab w:val="left" w:pos="284"/>
          <w:tab w:val="left" w:pos="2160"/>
        </w:tabs>
        <w:ind w:left="0" w:firstLine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เกณฑ์เฉพาะคณะที่อยู่ในกลุ่ม  ค</w:t>
      </w:r>
      <w:r w:rsidRPr="004665BC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4665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และ ง 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จำแนกเป็น 3 กลุ่มสาขาวิชา</w:t>
      </w:r>
    </w:p>
    <w:p w14:paraId="58251E05" w14:textId="77777777" w:rsidR="004665BC" w:rsidRPr="004665BC" w:rsidRDefault="004665BC" w:rsidP="008304AE">
      <w:pPr>
        <w:numPr>
          <w:ilvl w:val="1"/>
          <w:numId w:val="33"/>
        </w:numPr>
        <w:tabs>
          <w:tab w:val="left" w:pos="993"/>
        </w:tabs>
        <w:ind w:left="0" w:firstLine="567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4665BC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กลุ่มสาขาวิชาวิทยาศาสตร์และเทคโนโลยี</w:t>
      </w:r>
    </w:p>
    <w:p w14:paraId="22FD92B0" w14:textId="77777777" w:rsidR="004665BC" w:rsidRPr="004665BC" w:rsidRDefault="004665BC" w:rsidP="008304AE">
      <w:pPr>
        <w:ind w:left="720" w:firstLine="69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จำนวนเงินสนับสนุนงานวิจัยหรืองานสร้างสรรค์จากภายในและภายนอกสถาบันที่</w:t>
      </w:r>
    </w:p>
    <w:p w14:paraId="74F140DA" w14:textId="77777777" w:rsidR="004665BC" w:rsidRPr="004665BC" w:rsidRDefault="004665BC" w:rsidP="008304AE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กำหนดให้เป็นคะแนนเต็ม 5  </w:t>
      </w:r>
      <w:r w:rsidRPr="004665BC">
        <w:rPr>
          <w:rFonts w:ascii="TH SarabunPSK" w:eastAsia="Calibri" w:hAnsi="TH SarabunPSK" w:cs="TH SarabunPSK"/>
          <w:sz w:val="32"/>
          <w:szCs w:val="32"/>
        </w:rPr>
        <w:t xml:space="preserve">= 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220,000 บาทขึ้นไปต่อคน</w:t>
      </w:r>
    </w:p>
    <w:p w14:paraId="6651E002" w14:textId="77777777" w:rsidR="004665BC" w:rsidRPr="004665BC" w:rsidRDefault="004665BC" w:rsidP="008304AE">
      <w:pPr>
        <w:tabs>
          <w:tab w:val="left" w:pos="993"/>
        </w:tabs>
        <w:ind w:firstLine="567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8304AE">
        <w:rPr>
          <w:rFonts w:ascii="TH SarabunPSK" w:eastAsia="Calibri" w:hAnsi="TH SarabunPSK" w:cs="TH SarabunPSK"/>
          <w:b/>
          <w:bCs/>
          <w:sz w:val="32"/>
          <w:szCs w:val="32"/>
          <w:cs/>
        </w:rPr>
        <w:t>2.2</w:t>
      </w:r>
      <w:r w:rsidRPr="004665B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665BC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กลุ่มสาขาวิชาวิทยาศาสตร์สุขภาพ</w:t>
      </w:r>
    </w:p>
    <w:p w14:paraId="6E0B8D75" w14:textId="77777777" w:rsidR="004665BC" w:rsidRPr="004665BC" w:rsidRDefault="008304AE" w:rsidP="008304AE">
      <w:pPr>
        <w:tabs>
          <w:tab w:val="left" w:pos="1418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665BC"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="004665BC" w:rsidRPr="004665BC">
        <w:rPr>
          <w:rFonts w:ascii="TH SarabunPSK" w:eastAsia="Calibri" w:hAnsi="TH SarabunPSK" w:cs="TH SarabunPSK"/>
          <w:sz w:val="32"/>
          <w:szCs w:val="32"/>
        </w:rPr>
        <w:t xml:space="preserve"> =  18</w:t>
      </w:r>
      <w:r w:rsidR="004665BC" w:rsidRPr="004665BC">
        <w:rPr>
          <w:rFonts w:ascii="TH SarabunPSK" w:eastAsia="Calibri" w:hAnsi="TH SarabunPSK" w:cs="TH SarabunPSK"/>
          <w:sz w:val="32"/>
          <w:szCs w:val="32"/>
          <w:cs/>
        </w:rPr>
        <w:t>0,000 บาทขึ้นไปต่อคน</w:t>
      </w:r>
    </w:p>
    <w:p w14:paraId="4C3EAE73" w14:textId="77777777" w:rsidR="004665BC" w:rsidRPr="004665BC" w:rsidRDefault="004665BC" w:rsidP="008304AE">
      <w:pPr>
        <w:numPr>
          <w:ilvl w:val="1"/>
          <w:numId w:val="35"/>
        </w:numPr>
        <w:ind w:left="993" w:hanging="426"/>
        <w:contextualSpacing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4665BC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 xml:space="preserve"> กลุ่มสาขาวิชามนุษยศาสตร์และสังคมศาสตร์</w:t>
      </w:r>
    </w:p>
    <w:p w14:paraId="1BB74FD1" w14:textId="77777777" w:rsidR="004665BC" w:rsidRDefault="004665BC" w:rsidP="008304AE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 กำหนดให้เป็นคะแนนเต็ม 5  </w:t>
      </w:r>
      <w:r w:rsidRPr="004665BC">
        <w:rPr>
          <w:rFonts w:ascii="TH SarabunPSK" w:eastAsia="Calibri" w:hAnsi="TH SarabunPSK" w:cs="TH SarabunPSK"/>
          <w:sz w:val="32"/>
          <w:szCs w:val="32"/>
        </w:rPr>
        <w:t>=  100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 xml:space="preserve">,000 บาทขึ้นไปต่อคน </w:t>
      </w:r>
    </w:p>
    <w:p w14:paraId="0654B95C" w14:textId="77777777" w:rsidR="000D2861" w:rsidRDefault="000D2861" w:rsidP="004665BC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57A109" w14:textId="77777777" w:rsidR="004665BC" w:rsidRPr="004665BC" w:rsidRDefault="004665BC" w:rsidP="004665BC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665B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  <w:r w:rsidRPr="004665B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665B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665BC">
        <w:rPr>
          <w:rFonts w:ascii="TH SarabunPSK" w:eastAsia="Calibri" w:hAnsi="TH SarabunPSK" w:cs="TH SarabunPSK"/>
          <w:sz w:val="32"/>
          <w:szCs w:val="32"/>
        </w:rPr>
        <w:t xml:space="preserve">: </w:t>
      </w:r>
    </w:p>
    <w:p w14:paraId="6BC9D353" w14:textId="77777777" w:rsidR="004665BC" w:rsidRDefault="004665BC" w:rsidP="004665BC">
      <w:pPr>
        <w:numPr>
          <w:ilvl w:val="1"/>
          <w:numId w:val="32"/>
        </w:numPr>
        <w:tabs>
          <w:tab w:val="num" w:pos="0"/>
          <w:tab w:val="left" w:pos="284"/>
          <w:tab w:val="left" w:pos="1418"/>
        </w:tabs>
        <w:ind w:left="0" w:firstLine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  <w:cs/>
        </w:rPr>
        <w:t>คำนวณ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</w:t>
      </w:r>
    </w:p>
    <w:p w14:paraId="38BCF723" w14:textId="77777777" w:rsidR="008304AE" w:rsidRPr="008304AE" w:rsidRDefault="008304AE" w:rsidP="008304AE">
      <w:pPr>
        <w:tabs>
          <w:tab w:val="left" w:pos="284"/>
          <w:tab w:val="left" w:pos="1418"/>
          <w:tab w:val="num" w:pos="1800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8304AE" w:rsidRPr="00287D9B" w14:paraId="091C8C9B" w14:textId="77777777" w:rsidTr="008304AE">
        <w:tc>
          <w:tcPr>
            <w:tcW w:w="8211" w:type="dxa"/>
            <w:vAlign w:val="center"/>
          </w:tcPr>
          <w:p w14:paraId="4461C76A" w14:textId="77777777" w:rsidR="008304AE" w:rsidRPr="00287D9B" w:rsidRDefault="006707D3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2"/>
                <w:szCs w:val="1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pict w14:anchorId="62EE7DAE">
                <v:shape id="_x0000_s1058" type="#_x0000_t202" style="position:absolute;margin-left:127.75pt;margin-top:-.55pt;width:273.7pt;height:48.75pt;z-index:251783168" filled="f" stroked="f">
                  <v:textbox>
                    <w:txbxContent>
                      <w:p w14:paraId="14F55C95" w14:textId="77777777" w:rsidR="00BF3C13" w:rsidRDefault="00BF3C13" w:rsidP="008304A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จำนวนเงินสนับสนุนงานวิจัยฯ จากภายในและภายนอก</w:t>
                        </w:r>
                      </w:p>
                      <w:p w14:paraId="23ED7541" w14:textId="77777777" w:rsidR="00BF3C13" w:rsidRDefault="00BF3C13" w:rsidP="008304A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จำนวนอาจารย์ประจำและนักวิจัย</w:t>
                        </w:r>
                      </w:p>
                    </w:txbxContent>
                  </v:textbox>
                </v:shape>
              </w:pict>
            </w:r>
          </w:p>
          <w:p w14:paraId="762C1535" w14:textId="77777777" w:rsidR="008304AE" w:rsidRPr="00287D9B" w:rsidRDefault="008304AE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จำนวนเงินสนับสนุนงานวิจัยฯ</w:t>
            </w:r>
            <w:r w:rsidRPr="00287D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D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87D9B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5200" w:dyaOrig="620" w14:anchorId="72585659">
                <v:shape id="_x0000_i1033" type="#_x0000_t75" style="width:260.4pt;height:31.2pt" o:ole="">
                  <v:imagedata r:id="rId27" o:title=""/>
                </v:shape>
                <o:OLEObject Type="Embed" ProgID="Equation.DSMT4" ShapeID="_x0000_i1033" DrawAspect="Content" ObjectID="_1716364730" r:id="rId28"/>
              </w:object>
            </w:r>
          </w:p>
          <w:p w14:paraId="14367B15" w14:textId="77777777" w:rsidR="008304AE" w:rsidRPr="00287D9B" w:rsidRDefault="008304AE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</w:tc>
      </w:tr>
    </w:tbl>
    <w:p w14:paraId="274ABDB9" w14:textId="77777777" w:rsidR="004665BC" w:rsidRDefault="004665BC" w:rsidP="004665BC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0AF3F39" w14:textId="77777777" w:rsidR="00DD7830" w:rsidRDefault="00DD7830" w:rsidP="004665BC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5E1915F1" w14:textId="77777777" w:rsidR="00DD7830" w:rsidRDefault="00DD7830" w:rsidP="004665BC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36BAD26" w14:textId="77777777" w:rsidR="00DD7830" w:rsidRDefault="00DD7830" w:rsidP="004665BC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54DE4DA4" w14:textId="77777777" w:rsidR="00DD7830" w:rsidRDefault="00DD7830" w:rsidP="004665BC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F556750" w14:textId="77777777" w:rsidR="00DD7830" w:rsidRPr="008304AE" w:rsidRDefault="00DD7830" w:rsidP="004665BC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795D2A82" w14:textId="77777777" w:rsidR="004665BC" w:rsidRDefault="004665BC" w:rsidP="004665BC">
      <w:pPr>
        <w:numPr>
          <w:ilvl w:val="1"/>
          <w:numId w:val="32"/>
        </w:numPr>
        <w:tabs>
          <w:tab w:val="left" w:pos="284"/>
        </w:tabs>
        <w:ind w:left="0" w:firstLine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แปลงจำนวนเงินที่คำนวณได้ในข้อ </w:t>
      </w:r>
      <w:r w:rsidRPr="004665BC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เทียบกับคะแนนเต็ม 5</w:t>
      </w:r>
    </w:p>
    <w:p w14:paraId="0634C84C" w14:textId="77777777" w:rsidR="008304AE" w:rsidRPr="008304AE" w:rsidRDefault="008304AE" w:rsidP="008304AE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8"/>
      </w:tblGrid>
      <w:tr w:rsidR="008304AE" w:rsidRPr="00287D9B" w14:paraId="5F743401" w14:textId="77777777" w:rsidTr="00160BA0">
        <w:tc>
          <w:tcPr>
            <w:tcW w:w="8931" w:type="dxa"/>
            <w:vAlign w:val="center"/>
          </w:tcPr>
          <w:p w14:paraId="31F4C3E2" w14:textId="77777777" w:rsidR="008304AE" w:rsidRPr="00287D9B" w:rsidRDefault="006707D3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2"/>
                <w:szCs w:val="1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pict w14:anchorId="41F581E1">
                <v:shape id="_x0000_s1059" type="#_x0000_t202" style="position:absolute;margin-left:64.3pt;margin-top:-.1pt;width:273.7pt;height:48.75pt;z-index:251785216" filled="f" stroked="f">
                  <v:textbox>
                    <w:txbxContent>
                      <w:p w14:paraId="1B4FDA2C" w14:textId="77777777" w:rsidR="00BF3C13" w:rsidRDefault="00BF3C13" w:rsidP="008304A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จำนวนเงินสนับสนุนงานวิจัยฯ จากภายในและภายนอก</w:t>
                        </w:r>
                      </w:p>
                      <w:p w14:paraId="61717A16" w14:textId="77777777" w:rsidR="00BF3C13" w:rsidRDefault="00BF3C13" w:rsidP="008304A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จำนวนเงินสนับสนุนงานวิจัยฯ ที่กำหนดให้เป็นคะแนนเต็ม 5</w:t>
                        </w:r>
                      </w:p>
                    </w:txbxContent>
                  </v:textbox>
                </v:shape>
              </w:pict>
            </w:r>
          </w:p>
          <w:p w14:paraId="160B7864" w14:textId="77777777" w:rsidR="008304AE" w:rsidRPr="00287D9B" w:rsidRDefault="008304AE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คะแนนที่ได้</w:t>
            </w:r>
            <w:r w:rsidRPr="00287D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D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7F537D" w:rsidRPr="00287D9B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5980" w:dyaOrig="620" w14:anchorId="02845DCC">
                <v:shape id="_x0000_i1034" type="#_x0000_t75" style="width:299.4pt;height:31.2pt" o:ole="">
                  <v:imagedata r:id="rId29" o:title=""/>
                </v:shape>
                <o:OLEObject Type="Embed" ProgID="Equation.DSMT4" ShapeID="_x0000_i1034" DrawAspect="Content" ObjectID="_1716364731" r:id="rId30"/>
              </w:object>
            </w:r>
          </w:p>
          <w:p w14:paraId="51164C26" w14:textId="77777777" w:rsidR="008304AE" w:rsidRPr="00287D9B" w:rsidRDefault="008304AE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</w:tc>
      </w:tr>
    </w:tbl>
    <w:p w14:paraId="07FC0147" w14:textId="77777777" w:rsidR="004665BC" w:rsidRPr="004665BC" w:rsidRDefault="004665BC" w:rsidP="004665BC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C9BE62" w14:textId="77777777" w:rsidR="004665BC" w:rsidRPr="004665BC" w:rsidRDefault="004665BC" w:rsidP="004665BC">
      <w:pPr>
        <w:rPr>
          <w:rFonts w:ascii="TH SarabunPSK" w:eastAsia="Calibri" w:hAnsi="TH SarabunPSK" w:cs="TH SarabunPSK"/>
          <w:sz w:val="32"/>
          <w:szCs w:val="32"/>
        </w:rPr>
      </w:pPr>
      <w:r w:rsidRPr="004665B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สรุปคะแนนที่ได้ในระดับคณะวิชา</w:t>
      </w:r>
    </w:p>
    <w:p w14:paraId="7B999B47" w14:textId="77777777" w:rsidR="004665BC" w:rsidRPr="004665BC" w:rsidRDefault="004665BC" w:rsidP="004665BC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65BC">
        <w:rPr>
          <w:rFonts w:ascii="TH SarabunPSK" w:eastAsia="Calibri" w:hAnsi="TH SarabunPSK" w:cs="TH SarabunPSK"/>
          <w:sz w:val="32"/>
          <w:szCs w:val="32"/>
          <w:cs/>
        </w:rPr>
        <w:t>คะแนนที่ได้ในระดับคณะวิชา</w:t>
      </w:r>
      <w:r w:rsidRPr="004665BC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4665BC">
        <w:rPr>
          <w:rFonts w:ascii="TH SarabunPSK" w:eastAsia="Calibri" w:hAnsi="TH SarabunPSK" w:cs="TH SarabunPSK"/>
          <w:sz w:val="32"/>
          <w:szCs w:val="32"/>
          <w:cs/>
        </w:rPr>
        <w:t>ค่าเฉลี่ยของคะแนนที่ได้ของทุกกลุ่มสาขาวิชาในคณะ</w:t>
      </w:r>
    </w:p>
    <w:p w14:paraId="4EE6DF4A" w14:textId="77777777" w:rsidR="004665BC" w:rsidRPr="004665BC" w:rsidRDefault="004665BC" w:rsidP="004665BC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0A10F453" w14:textId="77777777" w:rsidR="00D44364" w:rsidRPr="00A8698A" w:rsidRDefault="00D44364" w:rsidP="00A8698A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74DCD41" w14:textId="3A6966FE" w:rsidR="00A8698A" w:rsidRDefault="00A8698A" w:rsidP="003929AF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655DD" w14:textId="77777777" w:rsidR="00DD7830" w:rsidRDefault="00DD7830" w:rsidP="003929A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E172B0" w14:textId="78A0ECB8" w:rsidR="00571A75" w:rsidRPr="00DD7830" w:rsidRDefault="00AA37D3" w:rsidP="003929A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AA37D3">
        <w:rPr>
          <w:rFonts w:ascii="TH SarabunPSK" w:hAnsi="TH SarabunPSK" w:cs="TH SarabunPSK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จากภายในและภายนอก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48"/>
        <w:gridCol w:w="1350"/>
        <w:gridCol w:w="1080"/>
        <w:gridCol w:w="1080"/>
        <w:gridCol w:w="1530"/>
        <w:gridCol w:w="990"/>
        <w:gridCol w:w="810"/>
      </w:tblGrid>
      <w:tr w:rsidR="009477BD" w:rsidRPr="009477BD" w14:paraId="0D287976" w14:textId="77777777" w:rsidTr="00DF04EB">
        <w:trPr>
          <w:trHeight w:val="881"/>
          <w:tblHeader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05F98A9B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กลุ่มสาขาวิชา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5147066B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  <w:hideMark/>
          </w:tcPr>
          <w:p w14:paraId="2CCE13DC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จำนวนเงินสนับสนุนงานวิจัยหรืองานสร้างสรรค์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78DCA25B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77BD">
              <w:rPr>
                <w:rFonts w:ascii="TH SarabunPSK" w:hAnsi="TH SarabunPSK" w:cs="TH SarabunPSK"/>
                <w:b/>
                <w:bCs/>
                <w:cs/>
              </w:rPr>
              <w:t>จำนวนอาจารย์ประจำทั้งหมดและนักวิจัย</w:t>
            </w:r>
          </w:p>
          <w:p w14:paraId="434D692E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</w:rPr>
              <w:t>(</w:t>
            </w:r>
            <w:r w:rsidRPr="009477BD">
              <w:rPr>
                <w:rFonts w:ascii="TH SarabunPSK" w:hAnsi="TH SarabunPSK" w:cs="TH SarabunPSK"/>
                <w:b/>
                <w:bCs/>
                <w:cs/>
              </w:rPr>
              <w:t>ไม่นับผู้ลาศึกษาต่อ)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14:paraId="0BC8E7C0" w14:textId="77777777" w:rsidR="003929AF" w:rsidRPr="00DF04EB" w:rsidRDefault="003929AF" w:rsidP="00392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04EB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จำนวนเงินเฉลี่ยต่อคน(บาท)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14:paraId="356F62A7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9477BD" w:rsidRPr="009477BD" w14:paraId="557CAD62" w14:textId="77777777" w:rsidTr="00DF04EB">
        <w:trPr>
          <w:trHeight w:val="359"/>
          <w:tblHeader/>
        </w:trPr>
        <w:tc>
          <w:tcPr>
            <w:tcW w:w="1350" w:type="dxa"/>
            <w:vMerge/>
            <w:shd w:val="clear" w:color="auto" w:fill="auto"/>
            <w:vAlign w:val="bottom"/>
          </w:tcPr>
          <w:p w14:paraId="64C860B5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48" w:type="dxa"/>
            <w:vMerge/>
          </w:tcPr>
          <w:p w14:paraId="7632EC79" w14:textId="77777777" w:rsidR="003929AF" w:rsidRPr="009477BD" w:rsidRDefault="003929AF" w:rsidP="003929A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AA6CD4E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ภายใน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1ED9D1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ภายนอก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96EE69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3744F090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vMerge/>
            <w:shd w:val="clear" w:color="auto" w:fill="auto"/>
            <w:vAlign w:val="bottom"/>
          </w:tcPr>
          <w:p w14:paraId="6ACD838D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vMerge/>
            <w:shd w:val="clear" w:color="auto" w:fill="auto"/>
            <w:vAlign w:val="bottom"/>
          </w:tcPr>
          <w:p w14:paraId="693C9DC0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8698A" w:rsidRPr="009477BD" w14:paraId="35C66CD5" w14:textId="77777777" w:rsidTr="000D2861">
        <w:trPr>
          <w:trHeight w:val="458"/>
          <w:tblHeader/>
        </w:trPr>
        <w:tc>
          <w:tcPr>
            <w:tcW w:w="1350" w:type="dxa"/>
            <w:shd w:val="clear" w:color="auto" w:fill="auto"/>
            <w:vAlign w:val="bottom"/>
          </w:tcPr>
          <w:p w14:paraId="2B147241" w14:textId="77777777" w:rsidR="00A8698A" w:rsidRPr="009477BD" w:rsidRDefault="00A8698A" w:rsidP="00392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48" w:type="dxa"/>
          </w:tcPr>
          <w:p w14:paraId="4A6FDF6F" w14:textId="77777777" w:rsidR="00A8698A" w:rsidRPr="009477BD" w:rsidRDefault="00A8698A" w:rsidP="003929A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DB8B87" w14:textId="77777777" w:rsidR="00A8698A" w:rsidRPr="009477BD" w:rsidRDefault="00A8698A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848A97" w14:textId="77777777" w:rsidR="00A8698A" w:rsidRPr="009477BD" w:rsidRDefault="00A8698A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C5A6D0" w14:textId="77777777" w:rsidR="00A8698A" w:rsidRPr="009477BD" w:rsidRDefault="00A8698A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D9D38E0" w14:textId="77777777" w:rsidR="00A8698A" w:rsidRPr="009477BD" w:rsidRDefault="00A8698A" w:rsidP="00392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39BD5E0" w14:textId="77777777" w:rsidR="00A8698A" w:rsidRPr="009477BD" w:rsidRDefault="00A8698A" w:rsidP="00392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C68A673" w14:textId="77777777" w:rsidR="00A8698A" w:rsidRPr="009477BD" w:rsidRDefault="00A8698A" w:rsidP="00392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477BD" w:rsidRPr="009477BD" w14:paraId="79C526A0" w14:textId="77777777" w:rsidTr="00DF04EB">
        <w:trPr>
          <w:trHeight w:val="257"/>
        </w:trPr>
        <w:tc>
          <w:tcPr>
            <w:tcW w:w="8928" w:type="dxa"/>
            <w:gridSpan w:val="7"/>
          </w:tcPr>
          <w:p w14:paraId="184A062A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ผลรวมคะแนนเฉลี่ย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ADB4A7A" w14:textId="77777777" w:rsidR="003929AF" w:rsidRPr="009477BD" w:rsidRDefault="003929AF" w:rsidP="003929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B67AF27" w14:textId="77777777" w:rsidR="00A8698A" w:rsidRDefault="00A8698A" w:rsidP="00D86D99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0EEB28" w14:textId="77777777" w:rsidR="00A8698A" w:rsidRDefault="00A8698A" w:rsidP="00D86D99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600B3D" w14:textId="77777777" w:rsidR="003D2F4F" w:rsidRPr="009477BD" w:rsidRDefault="00150875" w:rsidP="00D86D99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3D2F4F"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D9BF55B" w14:textId="77777777" w:rsidR="00AA37D3" w:rsidRPr="009477BD" w:rsidRDefault="00A8698A" w:rsidP="00A8698A">
      <w:pPr>
        <w:autoSpaceDE w:val="0"/>
        <w:autoSpaceDN w:val="0"/>
        <w:adjustRightInd w:val="0"/>
        <w:spacing w:line="0" w:lineRule="atLeas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8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0"/>
        <w:gridCol w:w="1440"/>
        <w:gridCol w:w="1260"/>
        <w:gridCol w:w="1170"/>
        <w:gridCol w:w="1170"/>
        <w:gridCol w:w="1080"/>
      </w:tblGrid>
      <w:tr w:rsidR="00394B88" w:rsidRPr="009477BD" w14:paraId="6D191E3E" w14:textId="77777777" w:rsidTr="009300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087DC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0107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6E7937FE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5EBEE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5018EF96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C3D6F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55BDB366" w14:textId="1D8E0FDF" w:rsidR="003D2F4F" w:rsidRPr="00930067" w:rsidRDefault="003D2F4F" w:rsidP="00FC52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A8698A"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54848" w:rsidRPr="009300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8355B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0F43D414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BCBF2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033BE41A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A5D1D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  <w:p w14:paraId="41C2E6B2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</w:p>
        </w:tc>
      </w:tr>
      <w:tr w:rsidR="00394B88" w:rsidRPr="009477BD" w14:paraId="038785A0" w14:textId="77777777" w:rsidTr="009300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A19B8" w14:textId="77777777" w:rsidR="003D2F4F" w:rsidRPr="00930067" w:rsidRDefault="00FC5258" w:rsidP="00692E62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2.</w:t>
            </w: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2 </w:t>
            </w: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9A8F2" w14:textId="77777777" w:rsidR="003D2F4F" w:rsidRPr="00930067" w:rsidRDefault="00FC5258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3248E" w14:textId="77777777" w:rsidR="00D76A6C" w:rsidRPr="00930067" w:rsidRDefault="00533551" w:rsidP="00692E62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  <w:p w14:paraId="0F5E30DC" w14:textId="77777777" w:rsidR="003D2F4F" w:rsidRPr="00930067" w:rsidRDefault="00533551" w:rsidP="00692E62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เต็ม </w:t>
            </w:r>
            <w:r w:rsidRPr="0093006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51029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BD21" w14:textId="77777777" w:rsidR="003D2F4F" w:rsidRPr="00930067" w:rsidRDefault="003D2F4F" w:rsidP="00D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9525D" w14:textId="77777777" w:rsidR="003D2F4F" w:rsidRPr="00930067" w:rsidRDefault="003D2F4F" w:rsidP="00BE48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762E" w14:textId="77777777" w:rsidR="003D2F4F" w:rsidRPr="00930067" w:rsidRDefault="003D2F4F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1E0679" w14:textId="77777777" w:rsidR="003360BA" w:rsidRPr="009477BD" w:rsidRDefault="003360BA" w:rsidP="003331AD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4E1B63EA" w14:textId="77777777" w:rsidR="00CB112E" w:rsidRPr="000F5A58" w:rsidRDefault="00CB112E" w:rsidP="00CB112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0BD4E333" w14:textId="77777777" w:rsidR="00CB112E" w:rsidRPr="00CB203B" w:rsidRDefault="00CB112E" w:rsidP="00CB112E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7EAFE09" w14:textId="77777777" w:rsidR="00DF04EB" w:rsidRPr="009477BD" w:rsidRDefault="00DF04EB" w:rsidP="003331AD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35E67570" w14:textId="77777777" w:rsidR="003331AD" w:rsidRPr="009477BD" w:rsidRDefault="003331AD" w:rsidP="003331AD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>ตัวบ่งชี้ที่ 2.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3  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ผลงานวิชาการของอาจารย์ประจำและนักวิจัย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(สกอ. </w:t>
      </w:r>
      <w:r w:rsidRPr="009477BD">
        <w:rPr>
          <w:rFonts w:ascii="TH SarabunPSK" w:hAnsi="TH SarabunPSK" w:cs="TH SarabunPSK"/>
          <w:sz w:val="32"/>
          <w:szCs w:val="32"/>
        </w:rPr>
        <w:t>2.3</w:t>
      </w:r>
      <w:r w:rsidRPr="009477BD">
        <w:rPr>
          <w:rFonts w:ascii="TH SarabunPSK" w:hAnsi="TH SarabunPSK" w:cs="TH SarabunPSK"/>
          <w:sz w:val="32"/>
          <w:szCs w:val="32"/>
          <w:cs/>
        </w:rPr>
        <w:t>)</w:t>
      </w:r>
    </w:p>
    <w:p w14:paraId="65342240" w14:textId="77777777" w:rsidR="003331AD" w:rsidRDefault="003331AD" w:rsidP="003331A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</w:p>
    <w:p w14:paraId="1C12E5EA" w14:textId="77777777" w:rsidR="00A8698A" w:rsidRPr="00A8698A" w:rsidRDefault="00A8698A" w:rsidP="00A8698A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A8698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698A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1C0B14BB" w14:textId="77777777" w:rsidR="00A8698A" w:rsidRPr="00A8698A" w:rsidRDefault="00A8698A" w:rsidP="00A8698A">
      <w:pPr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698A">
        <w:rPr>
          <w:rFonts w:ascii="TH SarabunPSK" w:eastAsia="Calibri" w:hAnsi="TH SarabunPSK" w:cs="TH SarabunPSK"/>
          <w:sz w:val="32"/>
          <w:szCs w:val="32"/>
          <w:cs/>
        </w:rPr>
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 0 – 5 เกณฑ์แบ่งกลุ่มตามสาขาวิชา ดังนี้</w:t>
      </w:r>
    </w:p>
    <w:p w14:paraId="702711CA" w14:textId="77777777" w:rsidR="00A8698A" w:rsidRPr="00A8698A" w:rsidRDefault="00A8698A" w:rsidP="007F537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b/>
          <w:bCs/>
          <w:sz w:val="32"/>
          <w:szCs w:val="32"/>
          <w:cs/>
        </w:rPr>
        <w:t>1. เกณฑ์เฉพาะคณะ กลุ่ม ข และ ค2</w:t>
      </w:r>
    </w:p>
    <w:p w14:paraId="25E253A4" w14:textId="77777777" w:rsidR="00A8698A" w:rsidRPr="00A8698A" w:rsidRDefault="00A8698A" w:rsidP="007F537D">
      <w:pPr>
        <w:tabs>
          <w:tab w:val="left" w:pos="1440"/>
        </w:tabs>
        <w:ind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วิทยาศาสตร์และเทคโนโลยี</w:t>
      </w:r>
    </w:p>
    <w:p w14:paraId="76AF8BB9" w14:textId="77777777" w:rsidR="007F537D" w:rsidRPr="00A8698A" w:rsidRDefault="00A8698A" w:rsidP="00BC5EB0">
      <w:pPr>
        <w:tabs>
          <w:tab w:val="left" w:pos="1440"/>
        </w:tabs>
        <w:ind w:firstLine="113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 5</w:t>
      </w:r>
      <w:r w:rsidRPr="00A8698A">
        <w:rPr>
          <w:rFonts w:ascii="TH SarabunPSK" w:eastAsia="Calibri" w:hAnsi="TH SarabunPSK" w:cs="TH SarabunPSK"/>
          <w:sz w:val="32"/>
          <w:szCs w:val="32"/>
        </w:rPr>
        <w:t xml:space="preserve"> =</w:t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30 ขึ้นไป</w:t>
      </w:r>
    </w:p>
    <w:p w14:paraId="47902D8B" w14:textId="77777777" w:rsidR="00A8698A" w:rsidRPr="00A8698A" w:rsidRDefault="00A8698A" w:rsidP="007F537D">
      <w:pPr>
        <w:tabs>
          <w:tab w:val="left" w:pos="56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กลุ่มสาขาวิชา  วิทยาศาสตร์สุขภาพ</w:t>
      </w:r>
    </w:p>
    <w:p w14:paraId="013018B9" w14:textId="77777777" w:rsidR="00A8698A" w:rsidRPr="00A8698A" w:rsidRDefault="00A8698A" w:rsidP="00A8698A">
      <w:pPr>
        <w:tabs>
          <w:tab w:val="left" w:pos="117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 5</w:t>
      </w:r>
      <w:r w:rsidRPr="00A8698A">
        <w:rPr>
          <w:rFonts w:ascii="TH SarabunPSK" w:eastAsia="Calibri" w:hAnsi="TH SarabunPSK" w:cs="TH SarabunPSK"/>
          <w:sz w:val="32"/>
          <w:szCs w:val="32"/>
        </w:rPr>
        <w:t xml:space="preserve"> =</w:t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30 ขึ้นไป</w:t>
      </w:r>
    </w:p>
    <w:p w14:paraId="2D3121E9" w14:textId="77777777" w:rsidR="00A8698A" w:rsidRPr="00A8698A" w:rsidRDefault="00A8698A" w:rsidP="007F537D">
      <w:pPr>
        <w:tabs>
          <w:tab w:val="left" w:pos="56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8698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กลุ่มสาขาวิชา  มนุษยศาสตร์และสังคมศาสตร์ </w:t>
      </w:r>
    </w:p>
    <w:p w14:paraId="50EEC408" w14:textId="77777777" w:rsidR="00A8698A" w:rsidRPr="00A8698A" w:rsidRDefault="00A8698A" w:rsidP="00A8698A">
      <w:pPr>
        <w:tabs>
          <w:tab w:val="left" w:pos="117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 5</w:t>
      </w:r>
      <w:r w:rsidRPr="00A8698A">
        <w:rPr>
          <w:rFonts w:ascii="TH SarabunPSK" w:eastAsia="Calibri" w:hAnsi="TH SarabunPSK" w:cs="TH SarabunPSK"/>
          <w:sz w:val="32"/>
          <w:szCs w:val="32"/>
        </w:rPr>
        <w:t xml:space="preserve"> =</w:t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20 ขึ้นไป</w:t>
      </w:r>
    </w:p>
    <w:p w14:paraId="72E34AD2" w14:textId="77777777" w:rsidR="00A8698A" w:rsidRPr="00A8698A" w:rsidRDefault="00A8698A" w:rsidP="007F537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b/>
          <w:bCs/>
          <w:sz w:val="32"/>
          <w:szCs w:val="32"/>
          <w:cs/>
        </w:rPr>
        <w:t>2. เกณฑ์เฉพาะคณะ กลุ่ม ค1 และ ง</w:t>
      </w:r>
    </w:p>
    <w:p w14:paraId="14BA4FA1" w14:textId="77777777" w:rsidR="00A8698A" w:rsidRPr="00A8698A" w:rsidRDefault="00A8698A" w:rsidP="007F537D">
      <w:pPr>
        <w:tabs>
          <w:tab w:val="left" w:pos="1440"/>
        </w:tabs>
        <w:ind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วิทยาศาสตร์และเทคโนโลยี</w:t>
      </w:r>
    </w:p>
    <w:p w14:paraId="4A8D9859" w14:textId="77777777" w:rsidR="00A8698A" w:rsidRPr="00A8698A" w:rsidRDefault="00A8698A" w:rsidP="00A8698A">
      <w:pPr>
        <w:tabs>
          <w:tab w:val="left" w:pos="1440"/>
        </w:tabs>
        <w:ind w:firstLine="113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 5</w:t>
      </w:r>
      <w:r w:rsidRPr="00A8698A">
        <w:rPr>
          <w:rFonts w:ascii="TH SarabunPSK" w:eastAsia="Calibri" w:hAnsi="TH SarabunPSK" w:cs="TH SarabunPSK"/>
          <w:sz w:val="32"/>
          <w:szCs w:val="32"/>
        </w:rPr>
        <w:t xml:space="preserve"> =</w:t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60 ขึ้นไป</w:t>
      </w:r>
    </w:p>
    <w:p w14:paraId="351A6566" w14:textId="77777777" w:rsidR="00A8698A" w:rsidRPr="00A8698A" w:rsidRDefault="00A8698A" w:rsidP="007F537D">
      <w:pPr>
        <w:tabs>
          <w:tab w:val="left" w:pos="1440"/>
        </w:tabs>
        <w:ind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วิทยาศาสตร์สุขภาพ</w:t>
      </w:r>
    </w:p>
    <w:p w14:paraId="50B0D671" w14:textId="77777777" w:rsidR="00A8698A" w:rsidRPr="00A8698A" w:rsidRDefault="00A8698A" w:rsidP="00A8698A">
      <w:pPr>
        <w:tabs>
          <w:tab w:val="left" w:pos="1440"/>
        </w:tabs>
        <w:ind w:firstLine="113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 5</w:t>
      </w:r>
      <w:r w:rsidRPr="00A8698A">
        <w:rPr>
          <w:rFonts w:ascii="TH SarabunPSK" w:eastAsia="Calibri" w:hAnsi="TH SarabunPSK" w:cs="TH SarabunPSK"/>
          <w:sz w:val="32"/>
          <w:szCs w:val="32"/>
        </w:rPr>
        <w:t xml:space="preserve"> =</w:t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60 ขึ้นไป</w:t>
      </w:r>
    </w:p>
    <w:p w14:paraId="2B1F8578" w14:textId="77777777" w:rsidR="00A8698A" w:rsidRPr="00A8698A" w:rsidRDefault="00A8698A" w:rsidP="007F537D">
      <w:pPr>
        <w:tabs>
          <w:tab w:val="left" w:pos="1440"/>
        </w:tabs>
        <w:ind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กลุ่มสาขาวิชา  มนุษยศาสตร์และสังคมศาสตร์ </w:t>
      </w:r>
    </w:p>
    <w:p w14:paraId="610DEDF7" w14:textId="16BF7D12" w:rsidR="00A8698A" w:rsidRDefault="00A8698A" w:rsidP="00DD7830">
      <w:pPr>
        <w:tabs>
          <w:tab w:val="left" w:pos="1440"/>
        </w:tabs>
        <w:ind w:firstLine="113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 5</w:t>
      </w:r>
      <w:r w:rsidRPr="00A8698A">
        <w:rPr>
          <w:rFonts w:ascii="TH SarabunPSK" w:eastAsia="Calibri" w:hAnsi="TH SarabunPSK" w:cs="TH SarabunPSK"/>
          <w:sz w:val="32"/>
          <w:szCs w:val="32"/>
        </w:rPr>
        <w:t xml:space="preserve"> =</w:t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40 ขึ้นไป</w:t>
      </w:r>
    </w:p>
    <w:p w14:paraId="6E6F0A59" w14:textId="77777777" w:rsidR="00BC5EB0" w:rsidRPr="00A8698A" w:rsidRDefault="00BC5EB0" w:rsidP="00A8698A">
      <w:pPr>
        <w:tabs>
          <w:tab w:val="left" w:pos="144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ECEE92" w14:textId="77777777" w:rsidR="00A8698A" w:rsidRPr="00A8698A" w:rsidRDefault="00A8698A" w:rsidP="00A8698A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98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สูตรคำนวณ</w:t>
      </w:r>
    </w:p>
    <w:p w14:paraId="008922CC" w14:textId="77777777" w:rsidR="00A8698A" w:rsidRDefault="00A8698A" w:rsidP="00A8698A">
      <w:pPr>
        <w:tabs>
          <w:tab w:val="left" w:pos="567"/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A8698A">
        <w:rPr>
          <w:rFonts w:ascii="TH SarabunPSK" w:eastAsia="Calibri" w:hAnsi="TH SarabunPSK" w:cs="TH SarabunPSK"/>
          <w:sz w:val="32"/>
          <w:szCs w:val="32"/>
          <w:cs/>
        </w:rPr>
        <w:t>1. คำนวณร้อยละของผลรวมถ่วงน้ำหนักของ</w:t>
      </w:r>
      <w:r w:rsidRPr="00A8698A">
        <w:rPr>
          <w:rFonts w:ascii="TH SarabunPSK" w:eastAsia="Calibri" w:hAnsi="TH SarabunPSK" w:cs="TH SarabunPSK"/>
          <w:kern w:val="24"/>
          <w:sz w:val="32"/>
          <w:szCs w:val="32"/>
          <w:cs/>
        </w:rPr>
        <w:t>ผลงานวิชาการของอาจารย์ประจำและนักวิจัย</w:t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>ตามสูตร</w:t>
      </w:r>
    </w:p>
    <w:p w14:paraId="280891BA" w14:textId="77777777" w:rsidR="007F537D" w:rsidRPr="007F537D" w:rsidRDefault="007F537D" w:rsidP="00A8698A">
      <w:pPr>
        <w:tabs>
          <w:tab w:val="left" w:pos="567"/>
          <w:tab w:val="left" w:pos="2160"/>
        </w:tabs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7F537D" w:rsidRPr="00287D9B" w14:paraId="6A523D1F" w14:textId="77777777" w:rsidTr="007F537D">
        <w:tc>
          <w:tcPr>
            <w:tcW w:w="7644" w:type="dxa"/>
            <w:vAlign w:val="center"/>
          </w:tcPr>
          <w:p w14:paraId="6BCB4717" w14:textId="77777777" w:rsidR="007F537D" w:rsidRPr="00287D9B" w:rsidRDefault="006707D3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2"/>
                <w:szCs w:val="1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pict w14:anchorId="2B0F1268">
                <v:shape id="_x0000_s1060" type="#_x0000_t202" style="position:absolute;margin-left:-1.45pt;margin-top:0;width:320.5pt;height:48.75pt;z-index:251787264" filled="f" stroked="f">
                  <v:textbox>
                    <w:txbxContent>
                      <w:p w14:paraId="28398F72" w14:textId="77777777" w:rsidR="00BF3C13" w:rsidRDefault="00BF3C13" w:rsidP="007F537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ผลรวมถ่วงน้ำหนักของผลงานวิชาการของอาจารย์ประจำและนักวิจัย</w:t>
                        </w:r>
                      </w:p>
                      <w:p w14:paraId="4340C5C8" w14:textId="77777777" w:rsidR="00BF3C13" w:rsidRDefault="00BF3C13" w:rsidP="007F537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จำนวนอาจารย์ประจำและนักวิจัยทั้งหมด</w:t>
                        </w:r>
                      </w:p>
                    </w:txbxContent>
                  </v:textbox>
                </v:shape>
              </w:pict>
            </w:r>
          </w:p>
          <w:p w14:paraId="70731D60" w14:textId="77777777" w:rsidR="007F537D" w:rsidRPr="00287D9B" w:rsidRDefault="007F537D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D9B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6940" w:dyaOrig="620" w14:anchorId="7C41FB91">
                <v:shape id="_x0000_i1035" type="#_x0000_t75" style="width:347.4pt;height:31.2pt" o:ole="">
                  <v:imagedata r:id="rId31" o:title=""/>
                </v:shape>
                <o:OLEObject Type="Embed" ProgID="Equation.DSMT4" ShapeID="_x0000_i1035" DrawAspect="Content" ObjectID="_1716364732" r:id="rId32"/>
              </w:object>
            </w:r>
          </w:p>
          <w:p w14:paraId="0B3AD035" w14:textId="77777777" w:rsidR="007F537D" w:rsidRPr="00287D9B" w:rsidRDefault="007F537D" w:rsidP="00160B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</w:tc>
      </w:tr>
    </w:tbl>
    <w:p w14:paraId="6FFFAD1E" w14:textId="77777777" w:rsidR="00A8698A" w:rsidRPr="007F537D" w:rsidRDefault="00A8698A" w:rsidP="00A8698A">
      <w:pPr>
        <w:tabs>
          <w:tab w:val="left" w:pos="2160"/>
        </w:tabs>
        <w:rPr>
          <w:rFonts w:ascii="TH SarabunPSK" w:eastAsia="Calibri" w:hAnsi="TH SarabunPSK" w:cs="TH SarabunPSK"/>
          <w:sz w:val="16"/>
          <w:szCs w:val="16"/>
        </w:rPr>
      </w:pPr>
    </w:p>
    <w:p w14:paraId="1838E56A" w14:textId="77777777" w:rsidR="00DD7830" w:rsidRDefault="00DD7830" w:rsidP="00A8698A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</w:p>
    <w:p w14:paraId="59C5DD16" w14:textId="77777777" w:rsidR="00DD7830" w:rsidRDefault="00DD7830" w:rsidP="00A8698A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</w:p>
    <w:p w14:paraId="4B2DDA7A" w14:textId="77777777" w:rsidR="00DD7830" w:rsidRDefault="00DD7830" w:rsidP="00A8698A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</w:p>
    <w:p w14:paraId="3EA15674" w14:textId="77777777" w:rsidR="00A8698A" w:rsidRDefault="00A8698A" w:rsidP="00A8698A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A8698A">
        <w:rPr>
          <w:rFonts w:ascii="TH SarabunPSK" w:eastAsia="Calibri" w:hAnsi="TH SarabunPSK" w:cs="TH SarabunPSK"/>
          <w:sz w:val="32"/>
          <w:szCs w:val="32"/>
        </w:rPr>
        <w:lastRenderedPageBreak/>
        <w:t xml:space="preserve">2. </w:t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A8698A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A8698A">
        <w:rPr>
          <w:rFonts w:ascii="TH SarabunPSK" w:eastAsia="Calibri" w:hAnsi="TH SarabunPSK" w:cs="TH SarabunPSK"/>
          <w:sz w:val="32"/>
          <w:szCs w:val="32"/>
          <w:cs/>
        </w:rPr>
        <w:t>เทียบกับคะแนนเต็ม 5</w:t>
      </w:r>
    </w:p>
    <w:p w14:paraId="4E7E7209" w14:textId="77777777" w:rsidR="007F537D" w:rsidRPr="007F537D" w:rsidRDefault="007F537D" w:rsidP="00A8698A">
      <w:pPr>
        <w:tabs>
          <w:tab w:val="left" w:pos="2160"/>
        </w:tabs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349"/>
        <w:gridCol w:w="644"/>
      </w:tblGrid>
      <w:tr w:rsidR="00A8698A" w:rsidRPr="00A8698A" w14:paraId="1EF0B481" w14:textId="77777777" w:rsidTr="00BB2815">
        <w:trPr>
          <w:trHeight w:val="539"/>
        </w:trPr>
        <w:tc>
          <w:tcPr>
            <w:tcW w:w="158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E9B190" w14:textId="77777777" w:rsidR="00A8698A" w:rsidRPr="00A8698A" w:rsidRDefault="00A8698A" w:rsidP="00BB2815">
            <w:pPr>
              <w:tabs>
                <w:tab w:val="num" w:pos="25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69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คะแนนที่ได้  </w:t>
            </w:r>
            <w:r w:rsidRPr="00A8698A">
              <w:rPr>
                <w:rFonts w:ascii="TH SarabunPSK" w:eastAsia="Calibri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DC98A" w14:textId="77777777" w:rsidR="00A8698A" w:rsidRPr="00A8698A" w:rsidRDefault="00A8698A" w:rsidP="00BB2815">
            <w:pPr>
              <w:tabs>
                <w:tab w:val="num" w:pos="25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69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</w:t>
            </w:r>
            <w:r w:rsidRPr="00A8698A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วิชาการของอาจารย์ประจำและนักวิจัย</w:t>
            </w:r>
          </w:p>
        </w:tc>
        <w:tc>
          <w:tcPr>
            <w:tcW w:w="64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E398003" w14:textId="77777777" w:rsidR="00A8698A" w:rsidRPr="00A8698A" w:rsidRDefault="00A8698A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6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 5</w:t>
            </w:r>
          </w:p>
        </w:tc>
      </w:tr>
      <w:tr w:rsidR="00A8698A" w:rsidRPr="00A8698A" w14:paraId="394D1CB6" w14:textId="77777777" w:rsidTr="00BB2815">
        <w:tc>
          <w:tcPr>
            <w:tcW w:w="1588" w:type="dxa"/>
            <w:vMerge/>
            <w:tcBorders>
              <w:right w:val="nil"/>
            </w:tcBorders>
            <w:shd w:val="clear" w:color="auto" w:fill="auto"/>
          </w:tcPr>
          <w:p w14:paraId="1349824C" w14:textId="77777777" w:rsidR="00A8698A" w:rsidRPr="00A8698A" w:rsidRDefault="00A8698A" w:rsidP="00BB2815">
            <w:pPr>
              <w:tabs>
                <w:tab w:val="num" w:pos="252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85164" w14:textId="77777777" w:rsidR="00A8698A" w:rsidRPr="00A8698A" w:rsidRDefault="00A8698A" w:rsidP="00BB2815">
            <w:pPr>
              <w:tabs>
                <w:tab w:val="num" w:pos="25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698A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ร้อยละของผลรวมถ่วงน้ำหนักของผลงานวิชาการของอาจารย์ประจำและนักวิจัยที่กำหนดให้เป็นคะแนนเต็ม5</w:t>
            </w:r>
          </w:p>
        </w:tc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14:paraId="6DF70A25" w14:textId="77777777" w:rsidR="00A8698A" w:rsidRPr="00A8698A" w:rsidRDefault="00A8698A" w:rsidP="00BB2815">
            <w:pPr>
              <w:tabs>
                <w:tab w:val="num" w:pos="252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E5341EA" w14:textId="77777777" w:rsidR="00A8698A" w:rsidRPr="00A8698A" w:rsidRDefault="00A8698A" w:rsidP="003331A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149902" w14:textId="77777777" w:rsidR="00EC421E" w:rsidRPr="00A8698A" w:rsidRDefault="008A5358" w:rsidP="00A8698A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03EA3E4" w14:textId="77777777" w:rsidR="00BC5EB0" w:rsidRPr="00BC5EB0" w:rsidRDefault="00A8698A" w:rsidP="00BC5EB0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22438" w14:textId="6238D082" w:rsidR="00EC421E" w:rsidRPr="00E93591" w:rsidRDefault="007A782B" w:rsidP="007F537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59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Pr="00E935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ของอาจารย์ประจำ</w:t>
      </w:r>
      <w:r w:rsidR="00D8132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E935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</w:t>
      </w:r>
      <w:r w:rsidR="00D8132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910694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pPr w:leftFromText="180" w:rightFromText="180" w:vertAnchor="text" w:horzAnchor="margin" w:tblpY="28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810"/>
        <w:gridCol w:w="990"/>
        <w:gridCol w:w="1170"/>
      </w:tblGrid>
      <w:tr w:rsidR="0002530C" w:rsidRPr="009477BD" w14:paraId="351DDB9A" w14:textId="77777777" w:rsidTr="00BC5EB0">
        <w:trPr>
          <w:trHeight w:val="474"/>
          <w:tblHeader/>
        </w:trPr>
        <w:tc>
          <w:tcPr>
            <w:tcW w:w="7038" w:type="dxa"/>
            <w:vMerge w:val="restart"/>
            <w:shd w:val="clear" w:color="auto" w:fill="auto"/>
            <w:vAlign w:val="center"/>
          </w:tcPr>
          <w:p w14:paraId="1ED42946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C402D5C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5518EE79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</w:p>
          <w:p w14:paraId="38817FCF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</w:t>
            </w: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หนัก</w:t>
            </w:r>
          </w:p>
        </w:tc>
        <w:tc>
          <w:tcPr>
            <w:tcW w:w="2160" w:type="dxa"/>
            <w:gridSpan w:val="2"/>
          </w:tcPr>
          <w:p w14:paraId="5B10F899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กลุ่มสาขาวิชา..................................</w:t>
            </w:r>
          </w:p>
        </w:tc>
      </w:tr>
      <w:tr w:rsidR="0002530C" w:rsidRPr="009477BD" w14:paraId="5522A7A1" w14:textId="77777777" w:rsidTr="00BC5EB0">
        <w:trPr>
          <w:trHeight w:val="552"/>
          <w:tblHeader/>
        </w:trPr>
        <w:tc>
          <w:tcPr>
            <w:tcW w:w="7038" w:type="dxa"/>
            <w:vMerge/>
            <w:shd w:val="clear" w:color="auto" w:fill="auto"/>
            <w:vAlign w:val="center"/>
          </w:tcPr>
          <w:p w14:paraId="557E6A80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DC89C3F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441EFE5E" w14:textId="77777777" w:rsidR="0002530C" w:rsidRPr="009477BD" w:rsidRDefault="0002530C" w:rsidP="0002530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คณะ..........</w:t>
            </w:r>
          </w:p>
        </w:tc>
        <w:tc>
          <w:tcPr>
            <w:tcW w:w="1170" w:type="dxa"/>
          </w:tcPr>
          <w:p w14:paraId="7411421F" w14:textId="77777777" w:rsidR="0002530C" w:rsidRPr="009477BD" w:rsidRDefault="0002530C" w:rsidP="0002530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ผลรวมถ่วงน้ำหนัก</w:t>
            </w:r>
          </w:p>
        </w:tc>
      </w:tr>
      <w:tr w:rsidR="0002530C" w:rsidRPr="009477BD" w14:paraId="08F456ED" w14:textId="77777777" w:rsidTr="00BC5EB0">
        <w:trPr>
          <w:trHeight w:val="507"/>
        </w:trPr>
        <w:tc>
          <w:tcPr>
            <w:tcW w:w="7038" w:type="dxa"/>
            <w:shd w:val="clear" w:color="auto" w:fill="auto"/>
            <w:vAlign w:val="bottom"/>
            <w:hideMark/>
          </w:tcPr>
          <w:p w14:paraId="2D85BBCF" w14:textId="77777777" w:rsidR="0002530C" w:rsidRPr="009477BD" w:rsidRDefault="0002530C" w:rsidP="000253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จำนวนอาจารย์ประจำทั้งหมดรวมทั้งที่ปฏิบัติงานจริงและลาศึกษาต่อ</w:t>
            </w:r>
          </w:p>
        </w:tc>
        <w:tc>
          <w:tcPr>
            <w:tcW w:w="810" w:type="dxa"/>
            <w:shd w:val="clear" w:color="auto" w:fill="F7CAAC"/>
            <w:vAlign w:val="bottom"/>
            <w:hideMark/>
          </w:tcPr>
          <w:p w14:paraId="7E82B263" w14:textId="77777777" w:rsidR="0002530C" w:rsidRPr="009477BD" w:rsidRDefault="0002530C" w:rsidP="0002530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0" w:type="dxa"/>
          </w:tcPr>
          <w:p w14:paraId="77027706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14:paraId="349D1326" w14:textId="77777777" w:rsidR="0002530C" w:rsidRPr="009477BD" w:rsidRDefault="0002530C" w:rsidP="0002530C">
            <w:pPr>
              <w:ind w:right="594"/>
              <w:jc w:val="center"/>
              <w:rPr>
                <w:rFonts w:ascii="TH SarabunPSK" w:hAnsi="TH SarabunPSK" w:cs="TH SarabunPSK"/>
              </w:rPr>
            </w:pPr>
          </w:p>
        </w:tc>
      </w:tr>
      <w:tr w:rsidR="0002530C" w:rsidRPr="009477BD" w14:paraId="59349073" w14:textId="77777777" w:rsidTr="00BC5EB0">
        <w:trPr>
          <w:trHeight w:val="390"/>
        </w:trPr>
        <w:tc>
          <w:tcPr>
            <w:tcW w:w="7038" w:type="dxa"/>
            <w:shd w:val="clear" w:color="auto" w:fill="auto"/>
            <w:hideMark/>
          </w:tcPr>
          <w:p w14:paraId="20B76577" w14:textId="77777777" w:rsidR="0002530C" w:rsidRPr="009477BD" w:rsidRDefault="0002530C" w:rsidP="000253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ทความวิจัยหรือบทความวิชาการฉบับสมบูรณ์ที่มี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6BC55E1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0.20</w:t>
            </w:r>
          </w:p>
        </w:tc>
        <w:tc>
          <w:tcPr>
            <w:tcW w:w="990" w:type="dxa"/>
          </w:tcPr>
          <w:p w14:paraId="723775CC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54AF03E0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530C" w:rsidRPr="009477BD" w14:paraId="36E08E39" w14:textId="77777777" w:rsidTr="00BC5EB0">
        <w:trPr>
          <w:trHeight w:val="181"/>
        </w:trPr>
        <w:tc>
          <w:tcPr>
            <w:tcW w:w="7038" w:type="dxa"/>
            <w:shd w:val="clear" w:color="auto" w:fill="auto"/>
            <w:vAlign w:val="center"/>
          </w:tcPr>
          <w:p w14:paraId="50967114" w14:textId="77777777" w:rsidR="0002530C" w:rsidRPr="009477BD" w:rsidRDefault="0002530C" w:rsidP="0002530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บทความวิจัยหรือบทความวิชาการฉบับสมบูรณ์ที่มีการตีพิมพ์ในรายงานสืบเนื่องจากการประชุมวิชาการระดับนานาชาติ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 xml:space="preserve">) 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หรือในวารสารทางวิชาการที่ไม่อยู่ในฐานข้อมูลแต่สถาบันนำเสนอสภาสถาบันอนุมัติวารสารเหล่านี้ ตามประกาศ</w:t>
            </w: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9477BD">
              <w:rPr>
                <w:rFonts w:ascii="TH SarabunPSK" w:hAnsi="TH SarabunPSK" w:cs="TH SarabunPSK"/>
                <w:sz w:val="28"/>
                <w:szCs w:val="28"/>
              </w:rPr>
              <w:t xml:space="preserve"> 2556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30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วันนับแต่วันที่ออกประกาศฯ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67CFC49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0.40</w:t>
            </w:r>
          </w:p>
        </w:tc>
        <w:tc>
          <w:tcPr>
            <w:tcW w:w="990" w:type="dxa"/>
          </w:tcPr>
          <w:p w14:paraId="73E74532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0A5696B7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530C" w:rsidRPr="009477BD" w14:paraId="4CF6FA36" w14:textId="77777777" w:rsidTr="00BC5EB0">
        <w:trPr>
          <w:trHeight w:val="460"/>
        </w:trPr>
        <w:tc>
          <w:tcPr>
            <w:tcW w:w="7038" w:type="dxa"/>
            <w:shd w:val="clear" w:color="auto" w:fill="auto"/>
            <w:vAlign w:val="center"/>
          </w:tcPr>
          <w:p w14:paraId="5FBCECD5" w14:textId="77777777" w:rsidR="0002530C" w:rsidRPr="009477BD" w:rsidRDefault="0002530C" w:rsidP="0002530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ผลงานที่ได้รับการจดอนุสิทธิบัตร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DD69632" w14:textId="77777777" w:rsidR="0002530C" w:rsidRPr="009477BD" w:rsidRDefault="0002530C" w:rsidP="000253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5C4CEECE" w14:textId="77777777" w:rsidR="0002530C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0E722B62" w14:textId="77777777" w:rsidR="0002530C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530C" w:rsidRPr="009477BD" w14:paraId="4F362058" w14:textId="77777777" w:rsidTr="00BC5EB0">
        <w:trPr>
          <w:trHeight w:val="765"/>
        </w:trPr>
        <w:tc>
          <w:tcPr>
            <w:tcW w:w="7038" w:type="dxa"/>
            <w:shd w:val="clear" w:color="auto" w:fill="auto"/>
            <w:hideMark/>
          </w:tcPr>
          <w:p w14:paraId="39E9B884" w14:textId="77777777" w:rsidR="00BC5EB0" w:rsidRPr="009477BD" w:rsidRDefault="0002530C" w:rsidP="000253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บทความวิจัยหรือบทความวิชาการมีการตีพิมพ์ในวารสารวิชาการที่ปรากฏในฐานข้อมูล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TCI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(กลุ่มที่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658840E" w14:textId="77777777" w:rsidR="0002530C" w:rsidRPr="009477BD" w:rsidRDefault="0002530C" w:rsidP="007F53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0.60</w:t>
            </w:r>
          </w:p>
        </w:tc>
        <w:tc>
          <w:tcPr>
            <w:tcW w:w="990" w:type="dxa"/>
          </w:tcPr>
          <w:p w14:paraId="1CCF00B4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4C5AB748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530C" w:rsidRPr="009477BD" w14:paraId="58BC9F65" w14:textId="77777777" w:rsidTr="00BC5EB0">
        <w:trPr>
          <w:trHeight w:val="503"/>
        </w:trPr>
        <w:tc>
          <w:tcPr>
            <w:tcW w:w="7038" w:type="dxa"/>
            <w:shd w:val="clear" w:color="auto" w:fill="auto"/>
            <w:hideMark/>
          </w:tcPr>
          <w:p w14:paraId="6A83ABFA" w14:textId="77777777" w:rsidR="00BC5EB0" w:rsidRPr="009477BD" w:rsidRDefault="0002530C" w:rsidP="000253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ณฑ์การพิจารณาวารสารทางวิชาการส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หรับการเผยแพร่ผลงานทางวิชาการ พ.ศ.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2556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แต่สถาบันน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เสนอสภาสถาบันอนุ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มัติและจัดท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เป็นประกาศให้ทราบเป็นการทั่วไป และแจ้งให้ กพอ./กกอ.ทราบภายใน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30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วันนับแต่วันที่ออกประกาศ (ซึ่งไม่อยู่ใน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 xml:space="preserve">Beall’s list)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 xml:space="preserve">TCI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869981F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0.80</w:t>
            </w:r>
          </w:p>
        </w:tc>
        <w:tc>
          <w:tcPr>
            <w:tcW w:w="990" w:type="dxa"/>
          </w:tcPr>
          <w:p w14:paraId="65FDB23A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0AB5A86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530C" w:rsidRPr="009477BD" w14:paraId="2B46508A" w14:textId="77777777" w:rsidTr="00BC5EB0">
        <w:trPr>
          <w:trHeight w:val="503"/>
        </w:trPr>
        <w:tc>
          <w:tcPr>
            <w:tcW w:w="7038" w:type="dxa"/>
            <w:shd w:val="clear" w:color="auto" w:fill="auto"/>
          </w:tcPr>
          <w:p w14:paraId="573BC1ED" w14:textId="77777777" w:rsidR="00BC5EB0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ณฑ์การพิจารณาวารสารทางวิชาการส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หรับการเผยแพร่ผลงานทางวิชาการ พ.ศ. 2556 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2A8B91F1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1.00</w:t>
            </w:r>
          </w:p>
        </w:tc>
        <w:tc>
          <w:tcPr>
            <w:tcW w:w="990" w:type="dxa"/>
          </w:tcPr>
          <w:p w14:paraId="476A9328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E9C3FBE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530C" w:rsidRPr="009477BD" w14:paraId="645534C2" w14:textId="77777777" w:rsidTr="00BC5EB0">
        <w:trPr>
          <w:trHeight w:val="503"/>
        </w:trPr>
        <w:tc>
          <w:tcPr>
            <w:tcW w:w="7038" w:type="dxa"/>
            <w:shd w:val="clear" w:color="auto" w:fill="auto"/>
            <w:vAlign w:val="center"/>
          </w:tcPr>
          <w:p w14:paraId="438C82EB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 xml:space="preserve">- ผลงานได้รับการจดสิทธิบัตร 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00874179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5FE7791A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E1DB27D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530C" w:rsidRPr="009477BD" w14:paraId="004DEC5B" w14:textId="77777777" w:rsidTr="00BC5EB0">
        <w:trPr>
          <w:trHeight w:val="503"/>
        </w:trPr>
        <w:tc>
          <w:tcPr>
            <w:tcW w:w="7038" w:type="dxa"/>
            <w:shd w:val="clear" w:color="auto" w:fill="auto"/>
          </w:tcPr>
          <w:p w14:paraId="33D5DE07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ผลงานวิชาการรับใช้สังคมที่ไ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ด้รับการประเมินผ่านเกณฑ์การขอต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แหน่งทางวิชาการแล้ว 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EB38D6F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39459B77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E69EA4A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530C" w:rsidRPr="009477BD" w14:paraId="015EBA3D" w14:textId="77777777" w:rsidTr="00BC5EB0">
        <w:trPr>
          <w:trHeight w:val="421"/>
        </w:trPr>
        <w:tc>
          <w:tcPr>
            <w:tcW w:w="7038" w:type="dxa"/>
            <w:shd w:val="clear" w:color="auto" w:fill="auto"/>
          </w:tcPr>
          <w:p w14:paraId="48711FDF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ผลงานวิจัยที่หน่วยงาน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หรือองค์กรระดับชาติว่าจ้างให้ด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เนินการ 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6E08C6C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5F77EE5D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7004B8A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530C" w:rsidRPr="009477BD" w14:paraId="3DC88595" w14:textId="77777777" w:rsidTr="00BC5EB0">
        <w:trPr>
          <w:trHeight w:val="358"/>
        </w:trPr>
        <w:tc>
          <w:tcPr>
            <w:tcW w:w="7038" w:type="dxa"/>
            <w:shd w:val="clear" w:color="auto" w:fill="auto"/>
          </w:tcPr>
          <w:p w14:paraId="2A1B661E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ผลงานค้นพบพันธุ์พืช พันธุ์สัตว์ ที่ค้นพบใหม่และได้รับการจดทะเบียน 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82949F7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63076F7E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F4D2671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530C" w:rsidRPr="009477BD" w14:paraId="7D939690" w14:textId="77777777" w:rsidTr="00BC5EB0">
        <w:trPr>
          <w:trHeight w:val="394"/>
        </w:trPr>
        <w:tc>
          <w:tcPr>
            <w:tcW w:w="7038" w:type="dxa"/>
            <w:shd w:val="clear" w:color="auto" w:fill="auto"/>
          </w:tcPr>
          <w:p w14:paraId="50B97860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ต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ราหรือหนังสือที่ไ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ด้รับการประเมินผ่านเกณฑ์การขอต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แหน่งทางวิชาการแล้ว 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64BCD25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5509EF37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92AE4AC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530C" w:rsidRPr="009477BD" w14:paraId="4D8F5A4A" w14:textId="77777777" w:rsidTr="00BC5EB0">
        <w:trPr>
          <w:trHeight w:val="503"/>
        </w:trPr>
        <w:tc>
          <w:tcPr>
            <w:tcW w:w="7038" w:type="dxa"/>
            <w:shd w:val="clear" w:color="auto" w:fill="auto"/>
          </w:tcPr>
          <w:p w14:paraId="22040AB9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ต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ราหรือหนังสือที่ผ่านการ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พิจารณาตามหลักเกณฑ์การประเมินต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แหน่งทาง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วิชาการ แต่ไม่ได้น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มาขอรับการ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ประเมิน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ตำแหน่ง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ทางวิชาการ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01C3127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249665C2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38CA8CFB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530C" w:rsidRPr="009477BD" w14:paraId="4ED7937C" w14:textId="77777777" w:rsidTr="00BC5EB0">
        <w:trPr>
          <w:trHeight w:val="422"/>
        </w:trPr>
        <w:tc>
          <w:tcPr>
            <w:tcW w:w="7038" w:type="dxa"/>
            <w:shd w:val="clear" w:color="auto" w:fill="auto"/>
          </w:tcPr>
          <w:p w14:paraId="0F87B24F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online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D049FA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0.20</w:t>
            </w:r>
          </w:p>
        </w:tc>
        <w:tc>
          <w:tcPr>
            <w:tcW w:w="990" w:type="dxa"/>
          </w:tcPr>
          <w:p w14:paraId="48B2EE63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13701B64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530C" w:rsidRPr="009477BD" w14:paraId="283FC3F8" w14:textId="77777777" w:rsidTr="00BC5EB0">
        <w:trPr>
          <w:trHeight w:val="511"/>
        </w:trPr>
        <w:tc>
          <w:tcPr>
            <w:tcW w:w="7038" w:type="dxa"/>
            <w:shd w:val="clear" w:color="auto" w:fill="auto"/>
            <w:vAlign w:val="center"/>
          </w:tcPr>
          <w:p w14:paraId="3F41D2D0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415C70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0.40</w:t>
            </w:r>
          </w:p>
        </w:tc>
        <w:tc>
          <w:tcPr>
            <w:tcW w:w="990" w:type="dxa"/>
          </w:tcPr>
          <w:p w14:paraId="75841D96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686FE8B8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530C" w:rsidRPr="009477BD" w14:paraId="58760FEE" w14:textId="77777777" w:rsidTr="00BC5EB0">
        <w:trPr>
          <w:trHeight w:val="421"/>
        </w:trPr>
        <w:tc>
          <w:tcPr>
            <w:tcW w:w="7038" w:type="dxa"/>
            <w:shd w:val="clear" w:color="auto" w:fill="auto"/>
            <w:vAlign w:val="center"/>
          </w:tcPr>
          <w:p w14:paraId="314DD4DD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EBFEF9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0.60</w:t>
            </w:r>
          </w:p>
        </w:tc>
        <w:tc>
          <w:tcPr>
            <w:tcW w:w="990" w:type="dxa"/>
          </w:tcPr>
          <w:p w14:paraId="25A16462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3B94D9D8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530C" w:rsidRPr="009477BD" w14:paraId="751C50BC" w14:textId="77777777" w:rsidTr="00BC5EB0">
        <w:trPr>
          <w:trHeight w:val="367"/>
        </w:trPr>
        <w:tc>
          <w:tcPr>
            <w:tcW w:w="7038" w:type="dxa"/>
            <w:shd w:val="clear" w:color="auto" w:fill="auto"/>
            <w:vAlign w:val="center"/>
          </w:tcPr>
          <w:p w14:paraId="444DFCD8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E9CD12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0.80</w:t>
            </w:r>
          </w:p>
        </w:tc>
        <w:tc>
          <w:tcPr>
            <w:tcW w:w="990" w:type="dxa"/>
          </w:tcPr>
          <w:p w14:paraId="6A6D2D3D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796D672E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530C" w:rsidRPr="009477BD" w14:paraId="7B40A78C" w14:textId="77777777" w:rsidTr="00BC5EB0">
        <w:trPr>
          <w:trHeight w:val="358"/>
        </w:trPr>
        <w:tc>
          <w:tcPr>
            <w:tcW w:w="7038" w:type="dxa"/>
            <w:shd w:val="clear" w:color="auto" w:fill="auto"/>
            <w:vAlign w:val="center"/>
          </w:tcPr>
          <w:p w14:paraId="5A523468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B15A37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1.00</w:t>
            </w:r>
          </w:p>
        </w:tc>
        <w:tc>
          <w:tcPr>
            <w:tcW w:w="990" w:type="dxa"/>
          </w:tcPr>
          <w:p w14:paraId="14DEC10E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40A0FE18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530C" w:rsidRPr="009477BD" w14:paraId="7EE73BB8" w14:textId="77777777" w:rsidTr="00BC5EB0">
        <w:trPr>
          <w:trHeight w:val="361"/>
        </w:trPr>
        <w:tc>
          <w:tcPr>
            <w:tcW w:w="7038" w:type="dxa"/>
            <w:shd w:val="clear" w:color="auto" w:fill="auto"/>
            <w:vAlign w:val="center"/>
          </w:tcPr>
          <w:p w14:paraId="7A6894FA" w14:textId="77777777" w:rsidR="0002530C" w:rsidRPr="009477BD" w:rsidRDefault="0002530C" w:rsidP="0002530C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ผลรวมถ่วงน้ำหนักของผลงานวิชาการที่ได้รับรองคุณภาพ</w:t>
            </w:r>
          </w:p>
        </w:tc>
        <w:tc>
          <w:tcPr>
            <w:tcW w:w="810" w:type="dxa"/>
            <w:shd w:val="clear" w:color="auto" w:fill="F7CAAC"/>
            <w:vAlign w:val="center"/>
          </w:tcPr>
          <w:p w14:paraId="1928230C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0" w:type="dxa"/>
          </w:tcPr>
          <w:p w14:paraId="33D55050" w14:textId="77777777" w:rsidR="0002530C" w:rsidRDefault="0002530C" w:rsidP="000253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14:paraId="1976D572" w14:textId="77777777" w:rsidR="0002530C" w:rsidRDefault="0002530C" w:rsidP="000253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530C" w:rsidRPr="009477BD" w14:paraId="482B60D1" w14:textId="77777777" w:rsidTr="00BC5EB0">
        <w:trPr>
          <w:trHeight w:val="431"/>
        </w:trPr>
        <w:tc>
          <w:tcPr>
            <w:tcW w:w="7038" w:type="dxa"/>
            <w:shd w:val="clear" w:color="auto" w:fill="auto"/>
            <w:vAlign w:val="center"/>
            <w:hideMark/>
          </w:tcPr>
          <w:p w14:paraId="07EB02B9" w14:textId="77777777" w:rsidR="0002530C" w:rsidRPr="009477BD" w:rsidRDefault="0002530C" w:rsidP="000253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จำนวนอาจารย์ประจำทั้งหมด</w:t>
            </w:r>
          </w:p>
        </w:tc>
        <w:tc>
          <w:tcPr>
            <w:tcW w:w="810" w:type="dxa"/>
            <w:shd w:val="clear" w:color="auto" w:fill="F7CAAC"/>
            <w:vAlign w:val="center"/>
            <w:hideMark/>
          </w:tcPr>
          <w:p w14:paraId="5DD436DE" w14:textId="77777777" w:rsidR="0002530C" w:rsidRPr="009477BD" w:rsidRDefault="0002530C" w:rsidP="0002530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0" w:type="dxa"/>
          </w:tcPr>
          <w:p w14:paraId="3149BD50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14:paraId="74F077A8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530C" w:rsidRPr="009477BD" w14:paraId="2353A4D1" w14:textId="77777777" w:rsidTr="00BC5EB0">
        <w:trPr>
          <w:trHeight w:val="390"/>
        </w:trPr>
        <w:tc>
          <w:tcPr>
            <w:tcW w:w="7038" w:type="dxa"/>
            <w:shd w:val="clear" w:color="auto" w:fill="auto"/>
            <w:vAlign w:val="center"/>
            <w:hideMark/>
          </w:tcPr>
          <w:p w14:paraId="432E0446" w14:textId="77777777" w:rsidR="0002530C" w:rsidRPr="009477BD" w:rsidRDefault="0002530C" w:rsidP="0002530C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ผลการดำเนินงาน </w:t>
            </w:r>
            <w:r w:rsidRPr="009477B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ร้อยละ)</w:t>
            </w:r>
          </w:p>
        </w:tc>
        <w:tc>
          <w:tcPr>
            <w:tcW w:w="810" w:type="dxa"/>
            <w:shd w:val="clear" w:color="auto" w:fill="F7CAAC"/>
            <w:vAlign w:val="center"/>
            <w:hideMark/>
          </w:tcPr>
          <w:p w14:paraId="5766BCCE" w14:textId="77777777" w:rsidR="0002530C" w:rsidRPr="009477BD" w:rsidRDefault="0002530C" w:rsidP="0002530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0" w:type="dxa"/>
          </w:tcPr>
          <w:p w14:paraId="1B6620B3" w14:textId="77777777" w:rsidR="0002530C" w:rsidRDefault="0002530C" w:rsidP="000253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14:paraId="38014227" w14:textId="77777777" w:rsidR="0002530C" w:rsidRDefault="0002530C" w:rsidP="000253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530C" w:rsidRPr="009477BD" w14:paraId="492693D6" w14:textId="77777777" w:rsidTr="00BC5EB0">
        <w:trPr>
          <w:trHeight w:val="390"/>
        </w:trPr>
        <w:tc>
          <w:tcPr>
            <w:tcW w:w="7038" w:type="dxa"/>
            <w:shd w:val="clear" w:color="auto" w:fill="auto"/>
            <w:vAlign w:val="center"/>
            <w:hideMark/>
          </w:tcPr>
          <w:p w14:paraId="5AE6A6D0" w14:textId="77777777" w:rsidR="0002530C" w:rsidRPr="009477BD" w:rsidRDefault="0002530C" w:rsidP="0002530C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810" w:type="dxa"/>
            <w:shd w:val="clear" w:color="auto" w:fill="F7CAAC"/>
            <w:vAlign w:val="center"/>
            <w:hideMark/>
          </w:tcPr>
          <w:p w14:paraId="5D9A5EF0" w14:textId="77777777" w:rsidR="0002530C" w:rsidRPr="009477BD" w:rsidRDefault="0002530C" w:rsidP="0002530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0" w:type="dxa"/>
          </w:tcPr>
          <w:p w14:paraId="0639142D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14:paraId="56C7C6E8" w14:textId="77777777" w:rsidR="0002530C" w:rsidRPr="009477BD" w:rsidRDefault="0002530C" w:rsidP="0002530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6802659C" w14:textId="77777777" w:rsidR="00BC5EB0" w:rsidRDefault="00BC5EB0" w:rsidP="00D8132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295D12" w14:textId="77777777" w:rsidR="008A5358" w:rsidRPr="009477BD" w:rsidRDefault="008A5358" w:rsidP="008A5358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</w:p>
    <w:p w14:paraId="27E4372F" w14:textId="77777777" w:rsidR="00BC5EB0" w:rsidRPr="009477BD" w:rsidRDefault="008A5358" w:rsidP="00BC5EB0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132E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353"/>
        <w:gridCol w:w="1057"/>
        <w:gridCol w:w="1260"/>
        <w:gridCol w:w="1533"/>
        <w:gridCol w:w="1260"/>
      </w:tblGrid>
      <w:tr w:rsidR="008A5358" w:rsidRPr="005E07CC" w14:paraId="0ECDF28B" w14:textId="77777777" w:rsidTr="005E0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5DB87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3BD3F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595FEB08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873E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5AF94098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FF6B7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761888BE" w14:textId="1ED0C1F5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D8132E" w:rsidRPr="005E07C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54848" w:rsidRPr="005E07C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2DF0E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6E73E3A4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0F653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2D26AFC9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27F92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  <w:p w14:paraId="6C54DDCD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</w:p>
        </w:tc>
      </w:tr>
      <w:tr w:rsidR="008A5358" w:rsidRPr="005E07CC" w14:paraId="28EB23FD" w14:textId="77777777" w:rsidTr="005E07CC">
        <w:trPr>
          <w:trHeight w:val="1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75B9" w14:textId="77777777" w:rsidR="008A5358" w:rsidRPr="005E07CC" w:rsidRDefault="008A5358" w:rsidP="000947FE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2.</w:t>
            </w:r>
            <w:r w:rsidRPr="005E07CC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3  </w:t>
            </w:r>
            <w:r w:rsidRPr="005E07C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ผลงานวิชาการของอาจารย์ประจำและนักวิจัย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E8AA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8CE9" w14:textId="77777777" w:rsidR="008A5358" w:rsidRPr="005E07CC" w:rsidRDefault="008A5358" w:rsidP="000947F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ระดับคะแนนเต็ม 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A79B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 w:hint="cs"/>
                <w:sz w:val="32"/>
                <w:szCs w:val="32"/>
                <w:cs/>
              </w:rPr>
              <w:t>3.51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A6F" w14:textId="77777777" w:rsidR="008A5358" w:rsidRPr="005E07CC" w:rsidRDefault="008A5358" w:rsidP="0009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5D8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148" w14:textId="77777777" w:rsidR="008A5358" w:rsidRPr="005E07CC" w:rsidRDefault="008A5358" w:rsidP="00094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D06C10" w14:textId="77777777" w:rsidR="007F537D" w:rsidRPr="00BF7261" w:rsidRDefault="007F537D" w:rsidP="00FA044A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67BDC327" w14:textId="77777777" w:rsidR="005E07CC" w:rsidRPr="000F5A58" w:rsidRDefault="005E07CC" w:rsidP="005E07C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75F495D1" w14:textId="77777777" w:rsidR="005E07CC" w:rsidRPr="00CB203B" w:rsidRDefault="005E07CC" w:rsidP="005E07CC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43246D49" w14:textId="77777777" w:rsidR="005E07CC" w:rsidRPr="009477BD" w:rsidRDefault="005E07CC" w:rsidP="005E07CC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9236A57" w14:textId="77777777" w:rsidR="00DD7830" w:rsidRDefault="00DD7830" w:rsidP="005E07CC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EB3544A" w14:textId="77777777" w:rsidR="00DD7830" w:rsidRDefault="00DD7830" w:rsidP="007F537D">
      <w:p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0B555B3" w14:textId="77777777" w:rsidR="00DD7830" w:rsidRDefault="00DD7830" w:rsidP="007F537D">
      <w:p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7A5A46C" w14:textId="77777777" w:rsidR="00DD7830" w:rsidRDefault="00DD7830" w:rsidP="007F537D">
      <w:p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C11FE44" w14:textId="77777777" w:rsidR="00E54848" w:rsidRPr="00E54848" w:rsidRDefault="00E54848" w:rsidP="00E54848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5484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 xml:space="preserve">ตัวบ่งชี้ที่ </w:t>
      </w:r>
      <w:r w:rsidRPr="00E54848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2.4   </w:t>
      </w:r>
      <w:r w:rsidRPr="00E5484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การส่งเสริมการจัดทำผลงานทางวิชาการรับใช้สังคมในพื้นที่บริการ </w:t>
      </w:r>
      <w:r w:rsidRPr="00E54848">
        <w:rPr>
          <w:rFonts w:ascii="TH SarabunPSK" w:eastAsia="Cordia New" w:hAnsi="TH SarabunPSK" w:cs="TH SarabunPSK"/>
          <w:sz w:val="32"/>
          <w:szCs w:val="32"/>
          <w:lang w:eastAsia="zh-CN"/>
        </w:rPr>
        <w:t>(PO2)</w:t>
      </w:r>
    </w:p>
    <w:p w14:paraId="39546C6B" w14:textId="77777777" w:rsidR="00E54848" w:rsidRPr="00E54848" w:rsidRDefault="00E54848" w:rsidP="00E54848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5484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ชนิดของตัวบ่งชี้</w:t>
      </w:r>
      <w:r w:rsidRPr="00E5484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กระบวนการ</w:t>
      </w:r>
    </w:p>
    <w:p w14:paraId="0534F1D3" w14:textId="77777777" w:rsidR="00E54848" w:rsidRPr="00E54848" w:rsidRDefault="00E54848" w:rsidP="00E54848">
      <w:pPr>
        <w:ind w:right="17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เกณฑ์การประเมิน</w:t>
      </w:r>
    </w:p>
    <w:p w14:paraId="5B2DD250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>1.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มีระบบและกลไกในการส่งเสริมสนับสนุนให้อาจารย์เข้าสู่ตำแหน่งทางวิชาการรับใช้สังคม</w:t>
      </w:r>
    </w:p>
    <w:p w14:paraId="07EA3CC7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>2.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มีการพัฒนาอาจารย์ให้มีความเข้าใจในการผลิตผลงานวิชาการรับใช้สังคม</w:t>
      </w:r>
    </w:p>
    <w:p w14:paraId="402A5F7B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>3.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จัดสรรงบประมาณเพื่อเป็นทุนวิจัยรับใช้สังคม</w:t>
      </w:r>
    </w:p>
    <w:p w14:paraId="349DCC93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>4.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มีกิจกรรมการวิจัยหรือพัฒนาแบบมีส่วนร่วม โดยได้รับยอมรับของคนในชุมชน ก่อให้เกิดการเปลี่ยนแปลงในเชิงการพัฒนาในชุมชน</w:t>
      </w:r>
    </w:p>
    <w:p w14:paraId="24BDE38B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 xml:space="preserve">5.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มีกระบวนการติดตามประเมินผล เพื่อให้เกิดความยั่งยืน</w:t>
      </w:r>
    </w:p>
    <w:p w14:paraId="23CF118E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>6.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มีการเผยแพร่ผลงานทางวิชาการรับใช้สังคม ตามเกณฑ์ที่ กพอ. กำหนด </w:t>
      </w:r>
    </w:p>
    <w:p w14:paraId="59E1480E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</w:p>
    <w:tbl>
      <w:tblPr>
        <w:tblW w:w="864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10"/>
        <w:gridCol w:w="1620"/>
        <w:gridCol w:w="1800"/>
        <w:gridCol w:w="1800"/>
      </w:tblGrid>
      <w:tr w:rsidR="00E54848" w:rsidRPr="00E54848" w14:paraId="3F4973C3" w14:textId="77777777" w:rsidTr="00E54848">
        <w:trPr>
          <w:trHeight w:val="413"/>
        </w:trPr>
        <w:tc>
          <w:tcPr>
            <w:tcW w:w="1710" w:type="dxa"/>
            <w:shd w:val="clear" w:color="auto" w:fill="D9D9D9"/>
          </w:tcPr>
          <w:p w14:paraId="32962843" w14:textId="77777777" w:rsidR="00E54848" w:rsidRPr="00E54848" w:rsidRDefault="00E54848" w:rsidP="00E5484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1</w:t>
            </w:r>
          </w:p>
        </w:tc>
        <w:tc>
          <w:tcPr>
            <w:tcW w:w="1710" w:type="dxa"/>
            <w:shd w:val="clear" w:color="auto" w:fill="D9D9D9"/>
          </w:tcPr>
          <w:p w14:paraId="459370C0" w14:textId="77777777" w:rsidR="00E54848" w:rsidRPr="00E54848" w:rsidRDefault="00E54848" w:rsidP="00E5484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2</w:t>
            </w:r>
          </w:p>
        </w:tc>
        <w:tc>
          <w:tcPr>
            <w:tcW w:w="1620" w:type="dxa"/>
            <w:shd w:val="clear" w:color="auto" w:fill="D9D9D9"/>
          </w:tcPr>
          <w:p w14:paraId="44594A7E" w14:textId="77777777" w:rsidR="00E54848" w:rsidRPr="00E54848" w:rsidRDefault="00E54848" w:rsidP="00E5484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3</w:t>
            </w:r>
          </w:p>
        </w:tc>
        <w:tc>
          <w:tcPr>
            <w:tcW w:w="1800" w:type="dxa"/>
            <w:shd w:val="clear" w:color="auto" w:fill="D9D9D9"/>
          </w:tcPr>
          <w:p w14:paraId="308BAE53" w14:textId="77777777" w:rsidR="00E54848" w:rsidRPr="00E54848" w:rsidRDefault="00E54848" w:rsidP="00E5484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800" w:type="dxa"/>
            <w:shd w:val="clear" w:color="auto" w:fill="D9D9D9"/>
          </w:tcPr>
          <w:p w14:paraId="79AB64DD" w14:textId="77777777" w:rsidR="00E54848" w:rsidRPr="00E54848" w:rsidRDefault="00E54848" w:rsidP="00E5484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  <w:t>5</w:t>
            </w:r>
          </w:p>
        </w:tc>
      </w:tr>
      <w:tr w:rsidR="00E54848" w:rsidRPr="00E54848" w14:paraId="0A44EA37" w14:textId="77777777" w:rsidTr="00E54848">
        <w:trPr>
          <w:trHeight w:val="845"/>
        </w:trPr>
        <w:tc>
          <w:tcPr>
            <w:tcW w:w="1710" w:type="dxa"/>
          </w:tcPr>
          <w:p w14:paraId="7FEAD4E1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6EF5C228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  <w:t>1</w:t>
            </w:r>
            <w:r w:rsidRPr="00E54848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710" w:type="dxa"/>
          </w:tcPr>
          <w:p w14:paraId="652673A3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0F2F1ED7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2</w:t>
            </w: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620" w:type="dxa"/>
          </w:tcPr>
          <w:p w14:paraId="1DBEE3CB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มีการดำเนินการ   </w:t>
            </w:r>
            <w:r w:rsidRPr="00E54848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3 </w:t>
            </w: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800" w:type="dxa"/>
          </w:tcPr>
          <w:p w14:paraId="3F359360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05639F4C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4 </w:t>
            </w: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800" w:type="dxa"/>
          </w:tcPr>
          <w:p w14:paraId="59E2DCC8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6F3CCB01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5-6 </w:t>
            </w: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</w:tr>
    </w:tbl>
    <w:p w14:paraId="10D9F568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14:paraId="7D150E4A" w14:textId="77777777" w:rsidR="00E54848" w:rsidRPr="009477BD" w:rsidRDefault="00E54848" w:rsidP="00E54848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1C3598E5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>1.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มีระบบและกลไกในการส่งเสริมสนับสนุนให้อาจารย์เข้าสู่ตำแหน่งทางวิชาการรับใช้สังคม</w:t>
      </w:r>
    </w:p>
    <w:p w14:paraId="18281354" w14:textId="29CFB736" w:rsidR="00E54848" w:rsidRPr="00E54848" w:rsidRDefault="00E54848" w:rsidP="00E54848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75CF6" w14:textId="58C537A0" w:rsidR="00E54848" w:rsidRPr="00E54848" w:rsidRDefault="00E54848" w:rsidP="00E54848">
      <w:pPr>
        <w:tabs>
          <w:tab w:val="left" w:pos="567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>2.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มีการพัฒนาอาจารย์ให้มีความเข้าใจในการผลิตผลงานวิชาการรับใช้สังคม</w:t>
      </w:r>
    </w:p>
    <w:p w14:paraId="20F3DBEE" w14:textId="20B44BCA" w:rsidR="00E54848" w:rsidRPr="00E54848" w:rsidRDefault="00E54848" w:rsidP="00E54848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F6260E" w14:textId="3B100A5C" w:rsidR="00E54848" w:rsidRDefault="00E54848" w:rsidP="00E54848">
      <w:pPr>
        <w:tabs>
          <w:tab w:val="left" w:pos="567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>3.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จัดสรรงบประมาณเพื่อเป็นทุนวิจัยรับใช้สังคม</w:t>
      </w:r>
    </w:p>
    <w:p w14:paraId="716A32FA" w14:textId="3FCC4E90" w:rsidR="00E54848" w:rsidRPr="00E54848" w:rsidRDefault="00E54848" w:rsidP="00E54848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EB504" w14:textId="77777777" w:rsidR="00E54848" w:rsidRPr="00E54848" w:rsidRDefault="00E54848" w:rsidP="00E54848">
      <w:pPr>
        <w:tabs>
          <w:tab w:val="left" w:pos="567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>4.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มีกิจกรรมการวิจัยหรือพัฒนาแบบมีส่วนร่วม โดยได้รับยอมรับของคนในชุมชน ก่อให้เกิดการเปลี่ยนแปลงในเชิงการพัฒนาในชุมชน</w:t>
      </w:r>
    </w:p>
    <w:p w14:paraId="4C851DA9" w14:textId="62752055" w:rsidR="00E54848" w:rsidRPr="009477BD" w:rsidRDefault="00E54848" w:rsidP="00E54848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C9098" w14:textId="77777777" w:rsidR="00E54848" w:rsidRDefault="00E54848" w:rsidP="00E54848">
      <w:pPr>
        <w:tabs>
          <w:tab w:val="left" w:pos="567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14:paraId="4266561D" w14:textId="77777777" w:rsidR="00E54848" w:rsidRDefault="00E54848" w:rsidP="00E54848">
      <w:pPr>
        <w:tabs>
          <w:tab w:val="left" w:pos="567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14:paraId="1C130A56" w14:textId="1E3403DE" w:rsidR="00E54848" w:rsidRPr="00E54848" w:rsidRDefault="00E54848" w:rsidP="00E54848">
      <w:pPr>
        <w:tabs>
          <w:tab w:val="left" w:pos="567"/>
          <w:tab w:val="left" w:pos="2268"/>
          <w:tab w:val="left" w:pos="2880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lastRenderedPageBreak/>
        <w:t xml:space="preserve">5.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มีกระบวนการติดตามประเมินผล เพื่อให้เกิดความยั่งยืน</w:t>
      </w:r>
    </w:p>
    <w:p w14:paraId="36A38F04" w14:textId="6E882A50" w:rsidR="00E54848" w:rsidRPr="00E54848" w:rsidRDefault="00E54848" w:rsidP="00E54848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03B58" w14:textId="3BB24D31" w:rsidR="00E54848" w:rsidRPr="00E54848" w:rsidRDefault="00E54848" w:rsidP="00E54848">
      <w:pPr>
        <w:tabs>
          <w:tab w:val="left" w:pos="567"/>
          <w:tab w:val="left" w:pos="2268"/>
          <w:tab w:val="left" w:pos="2880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>6.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มีการเผยแพร่ผลงานทางวิชาการรับใช้สังคม ตามเกณฑ์ที่ กพอ. กำหนด </w:t>
      </w:r>
    </w:p>
    <w:p w14:paraId="363A9E0B" w14:textId="77777777" w:rsidR="00E54848" w:rsidRPr="009477BD" w:rsidRDefault="00E54848" w:rsidP="00E54848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3D5E6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</w:p>
    <w:p w14:paraId="4BDF6097" w14:textId="77777777" w:rsidR="00E54848" w:rsidRPr="00CB203B" w:rsidRDefault="00E54848" w:rsidP="00E54848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3896BED" w14:textId="77777777" w:rsidR="00E54848" w:rsidRPr="009477BD" w:rsidRDefault="00E54848" w:rsidP="00E54848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9FE5297" w14:textId="77777777" w:rsidR="00E54848" w:rsidRDefault="00E54848" w:rsidP="00E54848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702A7" w14:textId="77777777" w:rsidR="00E54848" w:rsidRDefault="00E54848" w:rsidP="00E54848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3"/>
        <w:gridCol w:w="1134"/>
        <w:gridCol w:w="1005"/>
        <w:gridCol w:w="1204"/>
        <w:gridCol w:w="1141"/>
        <w:gridCol w:w="1165"/>
      </w:tblGrid>
      <w:tr w:rsidR="00E54848" w:rsidRPr="009477BD" w14:paraId="5CFF90E0" w14:textId="77777777" w:rsidTr="00E548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34F7D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1FB6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ชนิด</w:t>
            </w:r>
          </w:p>
          <w:p w14:paraId="6AB676E3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C046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เกณฑ์</w:t>
            </w:r>
          </w:p>
          <w:p w14:paraId="790C2726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E865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</w:p>
          <w:p w14:paraId="554E53D1" w14:textId="32CD9309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ปี 25</w:t>
            </w:r>
            <w:r w:rsidRPr="005E07CC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24CB2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ผลการ</w:t>
            </w:r>
          </w:p>
          <w:p w14:paraId="4275255A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6BB9F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การบรรลุ</w:t>
            </w:r>
          </w:p>
          <w:p w14:paraId="1FF89902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297D4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</w:p>
          <w:p w14:paraId="2757590A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>คะแนนที่ได้</w:t>
            </w:r>
          </w:p>
        </w:tc>
      </w:tr>
      <w:tr w:rsidR="00E54848" w:rsidRPr="009477BD" w14:paraId="5663F367" w14:textId="77777777" w:rsidTr="00E548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BCB6" w14:textId="4CF77514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2.4 </w:t>
            </w:r>
            <w:r w:rsidRPr="005E07C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การส่งเสริมการจัดทำผลงานทางวิชาการรับใช้สังคมในพื้นที่บริการ (</w:t>
            </w:r>
            <w:r w:rsidRPr="005E07CC">
              <w:rPr>
                <w:rFonts w:ascii="TH SarabunPSK" w:eastAsia="Calibri" w:hAnsi="TH SarabunPSK" w:cs="TH SarabunPSK"/>
                <w:sz w:val="30"/>
                <w:szCs w:val="30"/>
              </w:rPr>
              <w:t>PO2)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7C12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6BDF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07CC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5E07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1FBC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2671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B144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4CFB" w14:textId="77777777" w:rsidR="00E54848" w:rsidRPr="005E07CC" w:rsidRDefault="00E54848" w:rsidP="00E5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37D956D" w14:textId="77777777" w:rsidR="00E54848" w:rsidRDefault="00E54848" w:rsidP="00E54848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3DA5CBA" w14:textId="77777777" w:rsidR="00E54848" w:rsidRPr="000F5A58" w:rsidRDefault="00E54848" w:rsidP="00E5484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3B241527" w14:textId="0B71186B" w:rsidR="00E54848" w:rsidRPr="00CB203B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24C3AE1" w14:textId="77777777" w:rsidR="00E54848" w:rsidRDefault="00E54848" w:rsidP="00E54848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17BAF0A" w14:textId="77777777" w:rsidR="00E54848" w:rsidRDefault="00E54848" w:rsidP="00E54848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BD18A28" w14:textId="77777777" w:rsidR="00E54848" w:rsidRPr="00E54848" w:rsidRDefault="00E54848" w:rsidP="00E54848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18A18865" w14:textId="77777777" w:rsidR="00DD7830" w:rsidRDefault="00DD7830" w:rsidP="00E54848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7FA5746" w14:textId="77777777" w:rsidR="00DD7830" w:rsidRDefault="00DD7830" w:rsidP="007F537D">
      <w:p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9F2BDF8" w14:textId="77777777" w:rsidR="00DD7830" w:rsidRDefault="00DD7830" w:rsidP="007F537D">
      <w:p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06EAD02" w14:textId="77777777" w:rsidR="00DD7830" w:rsidRDefault="00DD7830" w:rsidP="007F537D">
      <w:p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0EFFE5F" w14:textId="77777777" w:rsidR="00DD7830" w:rsidRDefault="00DD7830" w:rsidP="007F537D">
      <w:p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1FE316A" w14:textId="77777777" w:rsidR="00DD7830" w:rsidRDefault="00DD7830" w:rsidP="007F537D">
      <w:p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E08D446" w14:textId="77777777" w:rsidR="00DD7830" w:rsidRDefault="00DD7830" w:rsidP="00E54848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9CE82C5" w14:textId="4C536F9C" w:rsidR="005146A1" w:rsidRDefault="006707D3" w:rsidP="007F537D">
      <w:pPr>
        <w:spacing w:after="200" w:line="276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w:pict w14:anchorId="37ED8A5D">
          <v:roundrect id="_x0000_s1079" style="position:absolute;left:0;text-align:left;margin-left:76.45pt;margin-top:-20.4pt;width:315.6pt;height:59.4pt;z-index:-251520000" arcsize="10923f"/>
        </w:pict>
      </w:r>
      <w:r w:rsidR="005146A1" w:rsidRPr="007F537D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องค์ประกอบที่ 3 การบริการวิชาการ</w:t>
      </w:r>
    </w:p>
    <w:p w14:paraId="627B9B0D" w14:textId="77777777" w:rsidR="00BF7261" w:rsidRPr="00BC5EB0" w:rsidRDefault="00BF7261" w:rsidP="007F537D">
      <w:pPr>
        <w:spacing w:after="200" w:line="276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AF8399C" w14:textId="77777777" w:rsidR="005146A1" w:rsidRPr="009477BD" w:rsidRDefault="005146A1" w:rsidP="005146A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>3.</w:t>
      </w:r>
      <w:r w:rsidR="0043336E"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การบริการวิชาการแก่สังคม</w:t>
      </w:r>
      <w:r w:rsidRPr="009477BD">
        <w:rPr>
          <w:rFonts w:ascii="TH SarabunPSK" w:hAnsi="TH SarabunPSK" w:cs="TH SarabunPSK"/>
          <w:sz w:val="32"/>
          <w:szCs w:val="32"/>
          <w:cs/>
        </w:rPr>
        <w:t>(สกอ. 3.</w:t>
      </w:r>
      <w:r w:rsidR="0043336E" w:rsidRPr="009477BD">
        <w:rPr>
          <w:rFonts w:ascii="TH SarabunPSK" w:hAnsi="TH SarabunPSK" w:cs="TH SarabunPSK"/>
          <w:sz w:val="32"/>
          <w:szCs w:val="32"/>
          <w:cs/>
        </w:rPr>
        <w:t>1</w:t>
      </w:r>
      <w:r w:rsidRPr="009477BD">
        <w:rPr>
          <w:rFonts w:ascii="TH SarabunPSK" w:hAnsi="TH SarabunPSK" w:cs="TH SarabunPSK"/>
          <w:sz w:val="32"/>
          <w:szCs w:val="32"/>
          <w:cs/>
        </w:rPr>
        <w:t>)</w:t>
      </w:r>
    </w:p>
    <w:p w14:paraId="5FC6E120" w14:textId="77777777" w:rsidR="00FC50E8" w:rsidRDefault="00FC50E8" w:rsidP="00FC50E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BF7261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14:paraId="6BB75F17" w14:textId="77777777" w:rsidR="00D8132E" w:rsidRPr="00D8132E" w:rsidRDefault="00D8132E" w:rsidP="00D8132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13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เกณฑ์มาตรฐาน </w:t>
      </w:r>
    </w:p>
    <w:p w14:paraId="74C7E6B8" w14:textId="77777777" w:rsidR="00D8132E" w:rsidRPr="00D8132E" w:rsidRDefault="00D8132E" w:rsidP="00BF7261">
      <w:pPr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จัดทําแผนการบริการวิชาการประจําปีที่สอดคล้องกับความต้องการของสังคมและกําหนดตัวบ่งชี้วัดความสําเร็จในระดับแผนและโครงการบริการวิชาการแก่สังคมและเสนอกรรมการประจําคณะ เพื่อพิจารณาอนุมัติ </w:t>
      </w:r>
    </w:p>
    <w:p w14:paraId="33EB1A4E" w14:textId="77777777" w:rsidR="00D8132E" w:rsidRPr="00D8132E" w:rsidRDefault="00D8132E" w:rsidP="00BF7261">
      <w:pPr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โครงการบริการวิชาการแก่สังคมตามแผน มีการจัดทําแผนการใช้ประโยชน์จากการบริการวิชาการเพื่อให้เกิดผลต่อการพัฒนานักศึกษา ชุมชน หรือสังคม</w:t>
      </w:r>
    </w:p>
    <w:p w14:paraId="5D5CE6BE" w14:textId="77777777" w:rsidR="00D8132E" w:rsidRPr="00D8132E" w:rsidRDefault="00D8132E" w:rsidP="00BF7261">
      <w:pPr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โครงการบริการวิชาการแก่สังคมในข้อ </w:t>
      </w:r>
      <w:r w:rsidRPr="00D8132E">
        <w:rPr>
          <w:rFonts w:ascii="TH SarabunPSK" w:eastAsia="Calibri" w:hAnsi="TH SarabunPSK" w:cs="TH SarabunPSK"/>
          <w:sz w:val="32"/>
          <w:szCs w:val="32"/>
        </w:rPr>
        <w:t>1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อย่างน้อยต้องมีโครงการที่บริการแบบให้เปล่า</w:t>
      </w:r>
    </w:p>
    <w:p w14:paraId="500D0102" w14:textId="77777777" w:rsidR="00D8132E" w:rsidRPr="00D8132E" w:rsidRDefault="00D8132E" w:rsidP="00BF7261">
      <w:pPr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ประเมินความสําเร็จตามตัวบ่งชี้ของแผนและโครงการบริการวิชาการแก่สังคมในข้อ </w:t>
      </w:r>
      <w:r w:rsidRPr="00D8132E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และนําเสนอกรรมการประจําคณะ เพื่อพิจารณา</w:t>
      </w:r>
    </w:p>
    <w:p w14:paraId="1DEC787B" w14:textId="77777777" w:rsidR="00D8132E" w:rsidRPr="00D8132E" w:rsidRDefault="00D8132E" w:rsidP="00BF7261">
      <w:pPr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นําผลการประเมินตามข้อ </w:t>
      </w:r>
      <w:r w:rsidRPr="00D8132E">
        <w:rPr>
          <w:rFonts w:ascii="TH SarabunPSK" w:eastAsia="Calibri" w:hAnsi="TH SarabunPSK" w:cs="TH SarabunPSK"/>
          <w:sz w:val="32"/>
          <w:szCs w:val="32"/>
        </w:rPr>
        <w:t>4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  มาปรับปรุงแผนหรือพัฒนาการให้บริการวิชาการสังคม</w:t>
      </w:r>
    </w:p>
    <w:p w14:paraId="13D6B67E" w14:textId="77777777" w:rsidR="00D8132E" w:rsidRPr="00D8132E" w:rsidRDefault="00D8132E" w:rsidP="00BF7261">
      <w:pPr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คณะมีส่วนร่วมในการบริการวิชาการแก่สังคมในระดับสถาบัน</w:t>
      </w:r>
    </w:p>
    <w:p w14:paraId="2F23AEE8" w14:textId="77777777" w:rsidR="00D8132E" w:rsidRPr="00D8132E" w:rsidRDefault="00D8132E" w:rsidP="00D8132E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132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D8132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8132E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844"/>
        <w:gridCol w:w="1701"/>
        <w:gridCol w:w="1984"/>
        <w:gridCol w:w="1701"/>
      </w:tblGrid>
      <w:tr w:rsidR="00D8132E" w:rsidRPr="00D8132E" w14:paraId="0580008B" w14:textId="77777777" w:rsidTr="00BF7261">
        <w:tc>
          <w:tcPr>
            <w:tcW w:w="1732" w:type="dxa"/>
            <w:shd w:val="clear" w:color="auto" w:fill="BFBFBF"/>
          </w:tcPr>
          <w:p w14:paraId="06F9B76D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  <w:shd w:val="clear" w:color="auto" w:fill="BFBFBF"/>
          </w:tcPr>
          <w:p w14:paraId="34FE8C77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  <w:shd w:val="clear" w:color="auto" w:fill="BFBFBF"/>
          </w:tcPr>
          <w:p w14:paraId="245F9017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  <w:shd w:val="clear" w:color="auto" w:fill="BFBFBF"/>
          </w:tcPr>
          <w:p w14:paraId="01279A8D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BFBFBF"/>
          </w:tcPr>
          <w:p w14:paraId="6760BEAE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8132E" w:rsidRPr="00D8132E" w14:paraId="2B031C03" w14:textId="77777777" w:rsidTr="00BF7261">
        <w:tc>
          <w:tcPr>
            <w:tcW w:w="1732" w:type="dxa"/>
          </w:tcPr>
          <w:p w14:paraId="1AA17F95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14:paraId="40A83B9D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D8132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14:paraId="1103D0A0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A6754C1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14:paraId="492B46A8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3-4 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14:paraId="1C426D01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B5C8E43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14:paraId="68CA8471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C47D6AA" w14:textId="77777777" w:rsidR="00D8132E" w:rsidRPr="00D8132E" w:rsidRDefault="00D8132E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31567A47" w14:textId="77777777" w:rsidR="00D8132E" w:rsidRPr="009029B1" w:rsidRDefault="00D8132E" w:rsidP="00D8132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A86A7C7" w14:textId="77777777" w:rsidR="00BF7261" w:rsidRPr="009477BD" w:rsidRDefault="00BF7261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6ADF2BE5" w14:textId="77777777" w:rsidR="00BF7261" w:rsidRPr="009477BD" w:rsidRDefault="00BF7261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04AE">
        <w:rPr>
          <w:rFonts w:ascii="TH SarabunPSK" w:hAnsi="TH SarabunPSK" w:cs="TH SarabunPSK"/>
          <w:sz w:val="32"/>
          <w:szCs w:val="32"/>
        </w:rPr>
        <w:t>1</w:t>
      </w:r>
      <w:r w:rsidRPr="008304A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จัดทําแผนการบริการวิชาการประจําปีที่สอดคล้องกับความต้องการของสังคมและกําหนดตัวบ่งชี้วัดความสําเร็จในระดับแผนและโครงการบริการวิชาการแก่สังคมและเสนอกรรมการประจําคณะ เพื่อพิจารณาอนุมัติ</w:t>
      </w:r>
    </w:p>
    <w:p w14:paraId="0EA3EFA6" w14:textId="77777777" w:rsidR="00BF7261" w:rsidRPr="009477BD" w:rsidRDefault="00BF7261" w:rsidP="00BF7261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D65BB" w14:textId="77777777" w:rsidR="00BC5EB0" w:rsidRDefault="00BC5EB0" w:rsidP="00BF726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A49A23" w14:textId="77777777" w:rsidR="00BF7261" w:rsidRPr="004665BC" w:rsidRDefault="00BF7261" w:rsidP="00BF726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51DC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โครงการบริการวิชาการแก่สังคมตามแผน มีการจัดทําแผนการใช้ประโยชน์จากการบริการวิชาการเพื่อให้เกิดผลต่อการพัฒนานักศึกษา ชุมชน หรือสังคม</w:t>
      </w:r>
    </w:p>
    <w:p w14:paraId="5FBA1D6F" w14:textId="77777777" w:rsidR="00BF7261" w:rsidRDefault="00BF7261" w:rsidP="00BF72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81AAC" w14:textId="77777777" w:rsidR="00BC5EB0" w:rsidRDefault="00BC5EB0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F3E8D1" w14:textId="77777777" w:rsidR="00BC5EB0" w:rsidRDefault="00BC5EB0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E1F1B2" w14:textId="77777777" w:rsidR="00E54848" w:rsidRDefault="00E54848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37537A" w14:textId="77777777" w:rsidR="00BF7261" w:rsidRPr="009477BD" w:rsidRDefault="00BF7261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โครงการบริการวิชาการแก่สังคมในข้อ </w:t>
      </w:r>
      <w:r w:rsidRPr="00D8132E">
        <w:rPr>
          <w:rFonts w:ascii="TH SarabunPSK" w:eastAsia="Calibri" w:hAnsi="TH SarabunPSK" w:cs="TH SarabunPSK"/>
          <w:sz w:val="32"/>
          <w:szCs w:val="32"/>
        </w:rPr>
        <w:t>1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อย่างน้อยต้องมีโครงการที่บริการแบบให้เปล่า</w:t>
      </w:r>
    </w:p>
    <w:p w14:paraId="108A269C" w14:textId="77777777" w:rsidR="00BF7261" w:rsidRPr="009477BD" w:rsidRDefault="00BF7261" w:rsidP="00BF726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7FB37" w14:textId="77777777" w:rsidR="00BC5EB0" w:rsidRDefault="00BC5EB0" w:rsidP="00BF7261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6D2238" w14:textId="77777777" w:rsidR="00BF7261" w:rsidRDefault="00BF7261" w:rsidP="00BF7261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ประเมินความสําเร็จตามตัวบ่งชี้ของแผนและโครงการบริการวิชาการแก่สังคมในข้อ </w:t>
      </w:r>
      <w:r w:rsidRPr="00D8132E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และนําเสนอกรรมการประจําคณะ เพื่อพิจารณา</w:t>
      </w:r>
    </w:p>
    <w:p w14:paraId="37C68723" w14:textId="77777777" w:rsidR="00BF7261" w:rsidRDefault="00BF7261" w:rsidP="00BF726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B222B" w14:textId="77777777" w:rsidR="00BC5EB0" w:rsidRDefault="00BC5EB0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9AA2B0" w14:textId="77777777" w:rsidR="00BF7261" w:rsidRPr="009477BD" w:rsidRDefault="00BF7261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นําผลการประเมินตามข้อ </w:t>
      </w:r>
      <w:r w:rsidRPr="00D8132E">
        <w:rPr>
          <w:rFonts w:ascii="TH SarabunPSK" w:eastAsia="Calibri" w:hAnsi="TH SarabunPSK" w:cs="TH SarabunPSK"/>
          <w:sz w:val="32"/>
          <w:szCs w:val="32"/>
        </w:rPr>
        <w:t>4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  มาปรับปรุงแผนหรือพัฒนาการให้บริการวิชาการสังคม</w:t>
      </w:r>
    </w:p>
    <w:p w14:paraId="08601654" w14:textId="77777777" w:rsidR="00BF7261" w:rsidRDefault="00BF7261" w:rsidP="00BF726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54691" w14:textId="77777777" w:rsidR="00BC5EB0" w:rsidRDefault="00BC5EB0" w:rsidP="00BF726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B10F68" w14:textId="77777777" w:rsidR="00BF7261" w:rsidRPr="00351DCD" w:rsidRDefault="00BF7261" w:rsidP="00BF726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คณะมีส่วนร่วมในการบริการวิชาการแก่สังคมในระดับสถาบัน</w:t>
      </w:r>
    </w:p>
    <w:p w14:paraId="20A8BD62" w14:textId="77777777" w:rsidR="00D8132E" w:rsidRDefault="00BF7261" w:rsidP="00BF7261">
      <w:pPr>
        <w:spacing w:line="20" w:lineRule="atLeast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61FB6" w14:textId="77777777" w:rsidR="00BF7261" w:rsidRDefault="00BF7261" w:rsidP="00BF7261">
      <w:pPr>
        <w:spacing w:line="20" w:lineRule="atLeast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812D1D" w14:textId="77777777" w:rsidR="00D8132E" w:rsidRPr="00CB203B" w:rsidRDefault="00D8132E" w:rsidP="00D813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78ACA1B3" w14:textId="77777777" w:rsidR="00D8132E" w:rsidRPr="009477BD" w:rsidRDefault="00D8132E" w:rsidP="00D813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1C44D03" w14:textId="77777777" w:rsidR="00D8132E" w:rsidRDefault="00D8132E" w:rsidP="00D8132E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3"/>
        <w:gridCol w:w="1134"/>
        <w:gridCol w:w="1005"/>
        <w:gridCol w:w="1204"/>
        <w:gridCol w:w="1141"/>
        <w:gridCol w:w="1327"/>
      </w:tblGrid>
      <w:tr w:rsidR="005146A1" w:rsidRPr="009477BD" w14:paraId="7B627127" w14:textId="77777777" w:rsidTr="009300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B1EAB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450E7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64806C08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D5F00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54F252A6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9875D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58AAEB8D" w14:textId="6A4DB1A1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D8132E"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10694" w:rsidRPr="009300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B684D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267D10EA" w14:textId="77777777" w:rsidR="005146A1" w:rsidRPr="00930067" w:rsidRDefault="005146A1" w:rsidP="00E06E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EAAAA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12E60471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51DDF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7F97BE0A" w14:textId="77777777" w:rsidR="005146A1" w:rsidRPr="00930067" w:rsidRDefault="005146A1" w:rsidP="00E06E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5146A1" w:rsidRPr="009477BD" w14:paraId="2054494E" w14:textId="77777777" w:rsidTr="009300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D830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="0043336E" w:rsidRPr="00930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930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การบริการวิชาการแก่สังคม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606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DA93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34AA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0997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9A9" w14:textId="77777777" w:rsidR="0010237B" w:rsidRPr="00930067" w:rsidRDefault="0010237B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3B99" w14:textId="77777777" w:rsidR="005146A1" w:rsidRPr="00930067" w:rsidRDefault="005146A1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8CFE51" w14:textId="77777777" w:rsidR="000538EC" w:rsidRDefault="000538EC" w:rsidP="00191177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F886656" w14:textId="77777777" w:rsidR="00E54848" w:rsidRPr="000F5A58" w:rsidRDefault="00E54848" w:rsidP="00E5484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7ECAA504" w14:textId="77777777" w:rsidR="00E54848" w:rsidRPr="00CB203B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2805401F" w14:textId="77777777" w:rsidR="00D8132E" w:rsidRDefault="00D8132E" w:rsidP="008D1E5D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0CE31DC" w14:textId="77777777" w:rsidR="00BC5EB0" w:rsidRDefault="00BC5EB0" w:rsidP="008D1E5D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15B837C" w14:textId="49406EA1" w:rsidR="005F5531" w:rsidRDefault="006707D3" w:rsidP="00BF7261">
      <w:pPr>
        <w:jc w:val="center"/>
        <w:rPr>
          <w:rFonts w:ascii="TH SarabunPSK" w:hAnsi="TH SarabunPSK" w:cs="TH SarabunPSK"/>
          <w:b/>
          <w:bCs/>
          <w:kern w:val="24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w:pict w14:anchorId="47E0ED08">
          <v:roundrect id="_x0000_s1080" style="position:absolute;left:0;text-align:left;margin-left:70.45pt;margin-top:-16.2pt;width:331.8pt;height:53.4pt;z-index:-251518976" arcsize="10923f"/>
        </w:pict>
      </w:r>
      <w:r w:rsidR="00BF726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องค์ประกอบที่ 4 </w:t>
      </w:r>
      <w:r w:rsidR="00191177" w:rsidRPr="009477BD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การทำนุบำรุงศิลปะและวัฒนธรรม</w:t>
      </w:r>
    </w:p>
    <w:p w14:paraId="3ED01F96" w14:textId="77777777" w:rsidR="00BF7261" w:rsidRPr="009477BD" w:rsidRDefault="00BF7261" w:rsidP="00BF7261">
      <w:pPr>
        <w:jc w:val="center"/>
        <w:rPr>
          <w:rFonts w:ascii="TH SarabunPSK" w:hAnsi="TH SarabunPSK" w:cs="TH SarabunPSK"/>
          <w:b/>
          <w:bCs/>
          <w:kern w:val="24"/>
          <w:sz w:val="36"/>
          <w:szCs w:val="36"/>
        </w:rPr>
      </w:pPr>
    </w:p>
    <w:p w14:paraId="51589AC7" w14:textId="77777777" w:rsidR="00191177" w:rsidRPr="009477BD" w:rsidRDefault="00191177" w:rsidP="0019117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>4.</w:t>
      </w:r>
      <w:r w:rsidR="0043336E"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BF726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  <w:r w:rsidRPr="009477BD">
        <w:rPr>
          <w:rFonts w:ascii="TH SarabunPSK" w:hAnsi="TH SarabunPSK" w:cs="TH SarabunPSK"/>
          <w:sz w:val="32"/>
          <w:szCs w:val="32"/>
          <w:cs/>
        </w:rPr>
        <w:t>(สกอ. 4.</w:t>
      </w:r>
      <w:r w:rsidR="0043336E" w:rsidRPr="009477BD">
        <w:rPr>
          <w:rFonts w:ascii="TH SarabunPSK" w:hAnsi="TH SarabunPSK" w:cs="TH SarabunPSK"/>
          <w:sz w:val="32"/>
          <w:szCs w:val="32"/>
          <w:cs/>
        </w:rPr>
        <w:t>1</w:t>
      </w:r>
      <w:r w:rsidRPr="009477BD">
        <w:rPr>
          <w:rFonts w:ascii="TH SarabunPSK" w:hAnsi="TH SarabunPSK" w:cs="TH SarabunPSK"/>
          <w:sz w:val="32"/>
          <w:szCs w:val="32"/>
          <w:cs/>
        </w:rPr>
        <w:t>)</w:t>
      </w:r>
    </w:p>
    <w:p w14:paraId="4F36A39A" w14:textId="77777777" w:rsidR="00FC50E8" w:rsidRDefault="00FC50E8" w:rsidP="00FC50E8">
      <w:pPr>
        <w:tabs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  กระบวนการ</w:t>
      </w:r>
    </w:p>
    <w:p w14:paraId="7E2F2694" w14:textId="77777777" w:rsidR="00BF7261" w:rsidRPr="00BF7261" w:rsidRDefault="00BF7261" w:rsidP="00FC50E8">
      <w:pPr>
        <w:tabs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71E80196" w14:textId="77777777" w:rsidR="00D8132E" w:rsidRPr="00D8132E" w:rsidRDefault="00D8132E" w:rsidP="00D8132E">
      <w:pPr>
        <w:tabs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132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เกณฑ์มาตรฐาน</w:t>
      </w:r>
    </w:p>
    <w:p w14:paraId="6C91C137" w14:textId="77777777" w:rsidR="00D8132E" w:rsidRPr="00D8132E" w:rsidRDefault="00D8132E" w:rsidP="00BF7261">
      <w:pPr>
        <w:tabs>
          <w:tab w:val="left" w:pos="2268"/>
          <w:tab w:val="left" w:pos="2880"/>
        </w:tabs>
        <w:ind w:left="1530" w:hanging="9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1. กําหนดผู้รับผิดชอบในการทํานุบํารุงศิลปะและวัฒนธรรม   </w:t>
      </w:r>
    </w:p>
    <w:p w14:paraId="2EAE4036" w14:textId="77777777" w:rsidR="00D8132E" w:rsidRPr="00D8132E" w:rsidRDefault="00D8132E" w:rsidP="00BF7261">
      <w:pPr>
        <w:tabs>
          <w:tab w:val="left" w:pos="2268"/>
          <w:tab w:val="left" w:pos="2880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2. จัดทําแผนด้านทํานุบํารุงศิลปะและวัฒนธรรม และกําหนดตัวบ่งชี้วัดความสําเร็จตามวัตถุประสงค์ ของแผน รวมทั้งจัดสรรงบประมาณเพื่อให้สามารถดําเนินการได้ตามแผน </w:t>
      </w:r>
    </w:p>
    <w:p w14:paraId="6DE21A60" w14:textId="77777777" w:rsidR="00D8132E" w:rsidRPr="00D8132E" w:rsidRDefault="00D8132E" w:rsidP="00BF7261">
      <w:pPr>
        <w:tabs>
          <w:tab w:val="left" w:pos="2268"/>
          <w:tab w:val="left" w:pos="2880"/>
        </w:tabs>
        <w:ind w:left="1530" w:hanging="9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3. กํากับติดตามให้มีการดําเนินงานตามแผนด้านทํานุบํารุงศิลปะและวัฒนธรรม </w:t>
      </w:r>
    </w:p>
    <w:p w14:paraId="161ACF03" w14:textId="77777777" w:rsidR="00D8132E" w:rsidRPr="00D8132E" w:rsidRDefault="00D8132E" w:rsidP="00BF7261">
      <w:pPr>
        <w:tabs>
          <w:tab w:val="left" w:pos="2268"/>
          <w:tab w:val="left" w:pos="2880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4. ประเมินความสําเร็จตามตัวบ่งชี้ที่วัดความสําเร็จตามวัตถุประสงค์ของแผนด้านทํานุบํารุงศิลปะและวัฒนธรรม </w:t>
      </w:r>
    </w:p>
    <w:p w14:paraId="1D845C91" w14:textId="77777777" w:rsidR="00D8132E" w:rsidRPr="00D8132E" w:rsidRDefault="00D8132E" w:rsidP="00BF7261">
      <w:pPr>
        <w:tabs>
          <w:tab w:val="left" w:pos="2268"/>
          <w:tab w:val="left" w:pos="2880"/>
        </w:tabs>
        <w:ind w:left="1530" w:hanging="9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5. นําผลการประเมินไปปรับปรุงแผนหรือกิจกรรมด้านทํานุบํารุงศิลปะและวัฒนธรรม </w:t>
      </w:r>
    </w:p>
    <w:p w14:paraId="79DFDC2C" w14:textId="77777777" w:rsidR="00D8132E" w:rsidRPr="00D8132E" w:rsidRDefault="00D8132E" w:rsidP="00BF7261">
      <w:pPr>
        <w:tabs>
          <w:tab w:val="left" w:pos="2268"/>
          <w:tab w:val="left" w:pos="2880"/>
        </w:tabs>
        <w:ind w:left="1530" w:hanging="9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6. </w:t>
      </w:r>
      <w:r w:rsidR="00BF7261" w:rsidRPr="00D8132E">
        <w:rPr>
          <w:rFonts w:ascii="TH SarabunPSK" w:eastAsia="Calibri" w:hAnsi="TH SarabunPSK" w:cs="TH SarabunPSK"/>
          <w:sz w:val="32"/>
          <w:szCs w:val="32"/>
          <w:cs/>
        </w:rPr>
        <w:t>นําผลการประเมินไปปรับปรุงแผนหรือกิจกรรมด้านทํานุบํารุงศิลปะและวัฒนธรรม</w:t>
      </w:r>
    </w:p>
    <w:p w14:paraId="1C0E785A" w14:textId="77777777" w:rsidR="00D8132E" w:rsidRPr="00D8132E" w:rsidRDefault="00D8132E" w:rsidP="00BF7261">
      <w:pPr>
        <w:tabs>
          <w:tab w:val="left" w:pos="2268"/>
          <w:tab w:val="left" w:pos="2880"/>
        </w:tabs>
        <w:ind w:left="1530" w:hanging="9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7. กําหนดหรือสร้างมาตรฐานด้านศิลปะและวัฒนธรรมซึ่งเป็นที่ยอมรับในระดับชาติ  </w:t>
      </w:r>
    </w:p>
    <w:p w14:paraId="722BCB9D" w14:textId="77777777" w:rsidR="00D8132E" w:rsidRPr="00D8132E" w:rsidRDefault="00D8132E" w:rsidP="00D8132E">
      <w:pPr>
        <w:tabs>
          <w:tab w:val="left" w:pos="2268"/>
        </w:tabs>
        <w:ind w:right="-18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2F4BB6" w14:textId="77777777" w:rsidR="00D8132E" w:rsidRPr="00D8132E" w:rsidRDefault="00D8132E" w:rsidP="00D8132E">
      <w:pPr>
        <w:tabs>
          <w:tab w:val="left" w:pos="2268"/>
        </w:tabs>
        <w:ind w:right="-180"/>
        <w:rPr>
          <w:rFonts w:ascii="TH SarabunPSK" w:eastAsia="Calibri" w:hAnsi="TH SarabunPSK" w:cs="TH SarabunPSK"/>
          <w:sz w:val="32"/>
          <w:szCs w:val="32"/>
        </w:rPr>
      </w:pPr>
      <w:r w:rsidRPr="00D8132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D8132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8132E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897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844"/>
        <w:gridCol w:w="1701"/>
        <w:gridCol w:w="1984"/>
        <w:gridCol w:w="1701"/>
      </w:tblGrid>
      <w:tr w:rsidR="00D8132E" w:rsidRPr="00D8132E" w14:paraId="591E3F8D" w14:textId="77777777" w:rsidTr="00341C3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783A64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64EDC9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032198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32C9B6F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53DBA7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813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8132E" w:rsidRPr="00D8132E" w14:paraId="69712102" w14:textId="77777777" w:rsidTr="00341C3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F2AA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14:paraId="530259EB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D8132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7772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033198B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 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CE1F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– 4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795D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04BD99A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A350" w14:textId="77777777" w:rsidR="00D8132E" w:rsidRPr="00D8132E" w:rsidRDefault="00D8132E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6 -7 </w:t>
            </w:r>
            <w:r w:rsidRPr="00D813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340C3600" w14:textId="77777777" w:rsidR="00D8132E" w:rsidRDefault="00D8132E" w:rsidP="00FC50E8">
      <w:pPr>
        <w:tabs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3806388" w14:textId="77777777" w:rsidR="00D8132E" w:rsidRPr="00D8132E" w:rsidRDefault="00D8132E" w:rsidP="00D8132E">
      <w:pPr>
        <w:rPr>
          <w:rFonts w:ascii="TH SarabunPSK" w:hAnsi="TH SarabunPSK" w:cs="TH SarabunPSK"/>
          <w:sz w:val="16"/>
          <w:szCs w:val="16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7F7747D2" w14:textId="77777777" w:rsidR="00BF7261" w:rsidRPr="009477BD" w:rsidRDefault="00BF7261" w:rsidP="00E54848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04AE">
        <w:rPr>
          <w:rFonts w:ascii="TH SarabunPSK" w:hAnsi="TH SarabunPSK" w:cs="TH SarabunPSK"/>
          <w:sz w:val="32"/>
          <w:szCs w:val="32"/>
        </w:rPr>
        <w:t>1</w:t>
      </w:r>
      <w:r w:rsidRPr="008304A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กําหนดผู้รับผิดชอบในการทํานุบํารุงศิลปะและวัฒนธรรม   </w:t>
      </w:r>
    </w:p>
    <w:p w14:paraId="1E0B4751" w14:textId="77777777" w:rsidR="00BF7261" w:rsidRPr="009477BD" w:rsidRDefault="00BF7261" w:rsidP="00BF726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BA400" w14:textId="77777777" w:rsidR="00BC5EB0" w:rsidRDefault="00BC5EB0" w:rsidP="00BF726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8F68F9" w14:textId="77777777" w:rsidR="00BF7261" w:rsidRDefault="00BF7261" w:rsidP="00E54848">
      <w:pPr>
        <w:ind w:firstLine="567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351DC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จัดทําแผนด้านทํานุบํารุงศิลปะและวัฒนธรรม และกําหนดตัวบ่งชี้วัดความสําเร็จตามวัตถุประสงค์ ของแผน รวมทั้งจัดสรรงบประมาณเพื่อให้สามารถดําเนินการได้ตามแผน </w:t>
      </w:r>
    </w:p>
    <w:p w14:paraId="46BACB2F" w14:textId="77777777" w:rsidR="00BF7261" w:rsidRDefault="00BF7261" w:rsidP="00BF726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1A2CB" w14:textId="77777777" w:rsidR="00BC5EB0" w:rsidRDefault="00BC5EB0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9EFB9F" w14:textId="77777777" w:rsidR="00BC5EB0" w:rsidRDefault="00BC5EB0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27CD3D" w14:textId="77777777" w:rsidR="00BC5EB0" w:rsidRDefault="00BC5EB0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F98C22" w14:textId="77777777" w:rsidR="00BF7261" w:rsidRPr="009477BD" w:rsidRDefault="00BF7261" w:rsidP="00E54848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กํากับติดตามให้มีการดําเนินงานตามแผนด้านทํานุบํารุงศิลปะและวัฒนธรรม</w:t>
      </w:r>
    </w:p>
    <w:p w14:paraId="7D81A833" w14:textId="77777777" w:rsidR="00BF7261" w:rsidRPr="009477BD" w:rsidRDefault="00BF7261" w:rsidP="00BF726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EA10A" w14:textId="77777777" w:rsidR="00BC5EB0" w:rsidRDefault="00BC5EB0" w:rsidP="00BF7261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14E7DC" w14:textId="77777777" w:rsidR="00BF7261" w:rsidRDefault="00BF7261" w:rsidP="00E54848">
      <w:pPr>
        <w:tabs>
          <w:tab w:val="left" w:pos="2160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ประเมินความสําเร็จตามตัวบ่งชี้ที่วัดความสําเร็จตามวัตถุประสงค์ของแผนด้านทํานุบํารุงศิลปะและวัฒนธรรม</w:t>
      </w:r>
    </w:p>
    <w:p w14:paraId="690F93B3" w14:textId="77777777" w:rsidR="00BF7261" w:rsidRDefault="00BF7261" w:rsidP="00BF726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21D63" w14:textId="77777777" w:rsidR="00BC5EB0" w:rsidRDefault="00BC5EB0" w:rsidP="00BF726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4E0CE6" w14:textId="77777777" w:rsidR="00BF7261" w:rsidRPr="009477BD" w:rsidRDefault="00BF7261" w:rsidP="00E54848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นําผลการประเมินไปปรับปรุงแผนหรือกิจกรรมด้านทํานุบํารุงศิลปะและวัฒนธรรม</w:t>
      </w:r>
    </w:p>
    <w:p w14:paraId="5851944B" w14:textId="77777777" w:rsidR="00BF7261" w:rsidRDefault="00BF7261" w:rsidP="00BF726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2D8B0" w14:textId="77777777" w:rsidR="00BC5EB0" w:rsidRDefault="00BC5EB0" w:rsidP="00BF726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2FB0CE" w14:textId="77777777" w:rsidR="00BF7261" w:rsidRPr="00351DCD" w:rsidRDefault="00BF7261" w:rsidP="00E54848">
      <w:pPr>
        <w:ind w:firstLine="56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>นําผลการประเมินไปปรับปรุงแผนหรือกิจกรรมด้านทํานุบํารุงศิลปะและวัฒนธรรม</w:t>
      </w:r>
    </w:p>
    <w:p w14:paraId="349E92A6" w14:textId="77777777" w:rsidR="00D8132E" w:rsidRDefault="00BF7261" w:rsidP="00BF7261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CAC8B" w14:textId="77777777" w:rsidR="00BC5EB0" w:rsidRDefault="00BC5EB0" w:rsidP="00BF726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2419D9" w14:textId="77777777" w:rsidR="00BF7261" w:rsidRPr="00351DCD" w:rsidRDefault="00BF7261" w:rsidP="00E54848">
      <w:pPr>
        <w:ind w:firstLine="56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D8132E">
        <w:rPr>
          <w:rFonts w:ascii="TH SarabunPSK" w:eastAsia="Calibri" w:hAnsi="TH SarabunPSK" w:cs="TH SarabunPSK"/>
          <w:sz w:val="32"/>
          <w:szCs w:val="32"/>
          <w:cs/>
        </w:rPr>
        <w:t xml:space="preserve">กําหนดหรือสร้างมาตรฐานด้านศิลปะและวัฒนธรรมซึ่งเป็นที่ยอมรับในระดับชาติ  </w:t>
      </w:r>
    </w:p>
    <w:p w14:paraId="2A00935E" w14:textId="77777777" w:rsidR="00BF7261" w:rsidRPr="009477BD" w:rsidRDefault="00BF7261" w:rsidP="00BF7261">
      <w:pPr>
        <w:autoSpaceDE w:val="0"/>
        <w:autoSpaceDN w:val="0"/>
        <w:spacing w:line="0" w:lineRule="atLeast"/>
        <w:ind w:firstLine="1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0CF34" w14:textId="77777777" w:rsidR="00D8132E" w:rsidRPr="00CB203B" w:rsidRDefault="00D8132E" w:rsidP="00D813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0099E8AB" w14:textId="77777777" w:rsidR="00D8132E" w:rsidRPr="009477BD" w:rsidRDefault="00D8132E" w:rsidP="00D8132E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2B7F9574" w14:textId="77777777" w:rsidR="00E93591" w:rsidRPr="00BC5EB0" w:rsidRDefault="00D8132E" w:rsidP="00BC5EB0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944"/>
        <w:gridCol w:w="1162"/>
        <w:gridCol w:w="1062"/>
        <w:gridCol w:w="1170"/>
        <w:gridCol w:w="1038"/>
        <w:gridCol w:w="1377"/>
      </w:tblGrid>
      <w:tr w:rsidR="00191177" w:rsidRPr="00E54848" w14:paraId="5BA404F2" w14:textId="77777777" w:rsidTr="00E548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58DC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CD78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3F9D5926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D7A8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346AFB22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11C8C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0220EE7F" w14:textId="4EAD1279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B22BDC" w:rsidRPr="005E07C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54848" w:rsidRPr="005E07C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A2420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36F8BCFD" w14:textId="77777777" w:rsidR="00191177" w:rsidRPr="005E07CC" w:rsidRDefault="00191177" w:rsidP="0042673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0CD3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1533EF78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688F8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52713250" w14:textId="77777777" w:rsidR="00191177" w:rsidRPr="005E07CC" w:rsidRDefault="00191177" w:rsidP="0042673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191177" w:rsidRPr="00E54848" w14:paraId="5DD9B6C8" w14:textId="77777777" w:rsidTr="00E5484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89B" w14:textId="77777777" w:rsidR="00191177" w:rsidRPr="005E07CC" w:rsidRDefault="00191177" w:rsidP="00692E62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="0043336E"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2357" w14:textId="77777777" w:rsidR="00191177" w:rsidRPr="00E54848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848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A311" w14:textId="77777777" w:rsidR="00191177" w:rsidRPr="00E54848" w:rsidRDefault="00471048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84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91177" w:rsidRPr="00E54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6A38" w14:textId="77777777" w:rsidR="00191177" w:rsidRPr="00E54848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8BCF" w14:textId="77777777" w:rsidR="00191177" w:rsidRPr="00E54848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725" w14:textId="77777777" w:rsidR="00191177" w:rsidRPr="00E54848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334" w14:textId="77777777" w:rsidR="00191177" w:rsidRPr="00E54848" w:rsidRDefault="00191177" w:rsidP="00692E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49CA2F6" w14:textId="77777777" w:rsidR="00E54848" w:rsidRDefault="00E54848" w:rsidP="00E5484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D71C451" w14:textId="77777777" w:rsidR="00E54848" w:rsidRPr="000F5A58" w:rsidRDefault="00E54848" w:rsidP="00E5484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40854B0A" w14:textId="77777777" w:rsidR="00E54848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56C979D2" w14:textId="77777777" w:rsidR="00E54848" w:rsidRPr="00E54848" w:rsidRDefault="00E54848" w:rsidP="00E54848">
      <w:pPr>
        <w:rPr>
          <w:rFonts w:ascii="TH SarabunPSK" w:eastAsia="Calibri" w:hAnsi="TH SarabunPSK" w:cs="TH SarabunPSK"/>
          <w:b/>
          <w:bCs/>
          <w:sz w:val="20"/>
          <w:szCs w:val="20"/>
        </w:rPr>
      </w:pPr>
      <w:r w:rsidRPr="00E5484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 xml:space="preserve">ตัวบ่งชี้ที่ </w:t>
      </w:r>
      <w:r w:rsidRPr="00E54848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4.2  </w:t>
      </w:r>
      <w:r w:rsidRPr="00E5484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การทำนุบำรุงและเผยแพร่ศิลปะและวัฒนธรรมท้องถิ่นสู่สาธารณชน (มรภ.อบ. 4.2)</w:t>
      </w:r>
    </w:p>
    <w:p w14:paraId="0A534F73" w14:textId="77777777" w:rsidR="00E54848" w:rsidRPr="00E54848" w:rsidRDefault="00E54848" w:rsidP="00E54848">
      <w:pPr>
        <w:rPr>
          <w:rFonts w:ascii="TH SarabunPSK" w:eastAsia="Calibri" w:hAnsi="TH SarabunPSK" w:cs="TH SarabunPSK"/>
          <w:b/>
          <w:bCs/>
          <w:sz w:val="20"/>
          <w:szCs w:val="20"/>
        </w:rPr>
      </w:pPr>
      <w:r w:rsidRPr="00E5484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ชนิดของตัวบ่งชี้</w:t>
      </w:r>
      <w:r w:rsidRPr="00E5484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E5484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กระบวนการ</w:t>
      </w:r>
    </w:p>
    <w:p w14:paraId="33A92DC1" w14:textId="35F9D4B4" w:rsidR="00E54848" w:rsidRPr="00E54848" w:rsidRDefault="00E54848" w:rsidP="00E54848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เกณฑ์</w:t>
      </w:r>
      <w:r w:rsidR="005700D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มาตรฐาน</w:t>
      </w:r>
    </w:p>
    <w:p w14:paraId="7C4D09AB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 xml:space="preserve">1.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มีการรวบรวมข้อมูลอย่างเป็นระบบจากผลการดำเนินการด้านศิลปะและวัฒนธรรมที่คณะดำเนินการโดยให้มีเนื้อหาการบูรณาการด้านศิลปะและวัฒนธรรมหรือภูมิปัญญาท้องถิ่น </w:t>
      </w:r>
    </w:p>
    <w:p w14:paraId="3278ED0B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 xml:space="preserve">2.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มีการสร้างองค์ความรู้ หรือ นวัตกรรม ที่บูรณาการงานด้านศิลปะและวัฒนธรรมและภูมิปัญญาท้องถิ่นโดยกระบวนการวิจัยหรือการพัฒนานวัตกรรม หรือการสังเคราะห์ วิเคราะห์ข้อมูล</w:t>
      </w:r>
    </w:p>
    <w:p w14:paraId="642A85A7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 xml:space="preserve">3.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มีการเผยแพร่ข้อมูลด้านศิลปะและวัฒนธรรมหรือภูมิปัญญาท้องถิ่น </w:t>
      </w:r>
    </w:p>
    <w:p w14:paraId="4E563C85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 xml:space="preserve">4.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มีการบูรณาการองค์ความรู้ด้านศิลปะและวัฒนธรรมหรือภูมิปัญญาท้องถิ่น ในรายวิชาของหลักสูตร หรือมีการจัดหลักสูตรระยะสั้น เพื่อการเผยแพร่องค์ความรู้ต่อสาธารณชน</w:t>
      </w:r>
    </w:p>
    <w:p w14:paraId="5D5CA6E3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 xml:space="preserve">5.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มีการประสานเครือข่ายความร่วมมือกับหน่วยงานต่างๆ และมีการร่วมกันดำเนินกิจกรรมความร่วมมือเพื่อส่งเสริมและเผยแพร่งานทางด้านศิลปะและวัฒนธรรม</w:t>
      </w:r>
    </w:p>
    <w:p w14:paraId="716E4DD2" w14:textId="77777777" w:rsidR="00F636DC" w:rsidRDefault="00F636DC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7B33DF" w14:textId="6F700A1C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D8132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F81D0F1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-298"/>
        <w:tblOverlap w:val="never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800"/>
        <w:gridCol w:w="1710"/>
        <w:gridCol w:w="1710"/>
        <w:gridCol w:w="1620"/>
      </w:tblGrid>
      <w:tr w:rsidR="00E54848" w:rsidRPr="00E54848" w14:paraId="7427C9C6" w14:textId="77777777" w:rsidTr="00E54848">
        <w:tc>
          <w:tcPr>
            <w:tcW w:w="1885" w:type="dxa"/>
            <w:shd w:val="clear" w:color="auto" w:fill="FFFFFF"/>
            <w:vAlign w:val="center"/>
          </w:tcPr>
          <w:p w14:paraId="3239B313" w14:textId="77777777" w:rsidR="00E54848" w:rsidRPr="00E54848" w:rsidRDefault="00E54848" w:rsidP="00E5484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A97ADC0" w14:textId="77777777" w:rsidR="00E54848" w:rsidRPr="00E54848" w:rsidRDefault="00E54848" w:rsidP="00E5484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2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7F19463" w14:textId="77777777" w:rsidR="00E54848" w:rsidRPr="00E54848" w:rsidRDefault="00E54848" w:rsidP="00E5484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3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9D67A8C" w14:textId="77777777" w:rsidR="00E54848" w:rsidRPr="00E54848" w:rsidRDefault="00E54848" w:rsidP="00E5484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64282BDE" w14:textId="77777777" w:rsidR="00E54848" w:rsidRPr="00E54848" w:rsidRDefault="00E54848" w:rsidP="00E5484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E548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  <w:t>5</w:t>
            </w:r>
          </w:p>
        </w:tc>
      </w:tr>
      <w:tr w:rsidR="00E54848" w:rsidRPr="00E54848" w14:paraId="15045E67" w14:textId="77777777" w:rsidTr="00E54848">
        <w:tc>
          <w:tcPr>
            <w:tcW w:w="1885" w:type="dxa"/>
            <w:vAlign w:val="center"/>
          </w:tcPr>
          <w:p w14:paraId="3574A0E0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564C733C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  <w:t>1</w:t>
            </w:r>
            <w:r w:rsidRPr="00E54848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800" w:type="dxa"/>
            <w:vAlign w:val="center"/>
          </w:tcPr>
          <w:p w14:paraId="4DEDB809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33BA190C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2</w:t>
            </w: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710" w:type="dxa"/>
            <w:vAlign w:val="center"/>
          </w:tcPr>
          <w:p w14:paraId="055FAACB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4227E186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E54848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3 </w:t>
            </w: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710" w:type="dxa"/>
            <w:vAlign w:val="center"/>
          </w:tcPr>
          <w:p w14:paraId="0F0398DD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180C1F31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4 </w:t>
            </w: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620" w:type="dxa"/>
            <w:vAlign w:val="center"/>
          </w:tcPr>
          <w:p w14:paraId="24156A87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64A47AB5" w14:textId="77777777" w:rsidR="00E54848" w:rsidRPr="00E54848" w:rsidRDefault="00E54848" w:rsidP="00E5484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E54848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5 </w:t>
            </w:r>
            <w:r w:rsidRPr="00E54848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</w:tr>
    </w:tbl>
    <w:p w14:paraId="69196202" w14:textId="77777777" w:rsidR="00F636DC" w:rsidRPr="00D8132E" w:rsidRDefault="00F636DC" w:rsidP="00F636DC">
      <w:pPr>
        <w:rPr>
          <w:rFonts w:ascii="TH SarabunPSK" w:hAnsi="TH SarabunPSK" w:cs="TH SarabunPSK"/>
          <w:sz w:val="16"/>
          <w:szCs w:val="16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3F7592F3" w14:textId="77777777" w:rsidR="00F636DC" w:rsidRDefault="00F636DC" w:rsidP="00F636DC">
      <w:pPr>
        <w:tabs>
          <w:tab w:val="left" w:pos="720"/>
          <w:tab w:val="left" w:pos="2268"/>
          <w:tab w:val="left" w:pos="2880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1.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ีการรวบรวมข้อมูลอย่างเป็นระบบจากผลการดำเนินการด้านศิลปะและวัฒนธรรมที่คณะดำเนินการโดยให้มีเนื้อหาการบูรณาการด้านศิลปะและวัฒนธรรมหรือภูมิปัญญาท้องถิ่น</w:t>
      </w:r>
    </w:p>
    <w:p w14:paraId="3F72628C" w14:textId="7CAA2440" w:rsidR="00F636DC" w:rsidRPr="00E54848" w:rsidRDefault="00F636DC" w:rsidP="00F636DC">
      <w:pPr>
        <w:tabs>
          <w:tab w:val="left" w:pos="720"/>
          <w:tab w:val="left" w:pos="2268"/>
          <w:tab w:val="left" w:pos="2880"/>
        </w:tabs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B79CA" w14:textId="77777777" w:rsidR="00F636DC" w:rsidRDefault="00F636DC" w:rsidP="00F636DC">
      <w:pPr>
        <w:tabs>
          <w:tab w:val="left" w:pos="567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 xml:space="preserve">2.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มีการสร้างองค์ความรู้ หรือ นวัตกรรม ที่บูรณาการงานด้านศิลปะและวัฒนธรรมและภูมิปัญญาท้องถิ่นโดยกระบวนการวิจัยหรือการพัฒนานวัตกรรม หรือการสังเคราะห์ วิเคราะห์ข้อมูล</w:t>
      </w:r>
    </w:p>
    <w:p w14:paraId="59EF188F" w14:textId="5217BF05" w:rsidR="00F636DC" w:rsidRPr="00E54848" w:rsidRDefault="00F636DC" w:rsidP="00F636DC">
      <w:pPr>
        <w:tabs>
          <w:tab w:val="left" w:pos="720"/>
          <w:tab w:val="left" w:pos="2268"/>
          <w:tab w:val="left" w:pos="2880"/>
        </w:tabs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C078F" w14:textId="074E4C57" w:rsidR="00F636DC" w:rsidRDefault="00F636DC" w:rsidP="00F636DC">
      <w:pPr>
        <w:tabs>
          <w:tab w:val="left" w:pos="567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3.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มีการเผยแพร่ข้อมูลด้านศิลปะแ</w:t>
      </w:r>
      <w:r>
        <w:rPr>
          <w:rFonts w:ascii="TH SarabunPSK" w:eastAsia="Calibri" w:hAnsi="TH SarabunPSK" w:cs="TH SarabunPSK"/>
          <w:sz w:val="32"/>
          <w:szCs w:val="32"/>
          <w:cs/>
          <w:lang w:eastAsia="zh-CN"/>
        </w:rPr>
        <w:t>ละวัฒนธรรมหรือภูมิปัญญาท้องถิ่น</w:t>
      </w:r>
    </w:p>
    <w:p w14:paraId="3556DB68" w14:textId="366BF218" w:rsidR="00F636DC" w:rsidRPr="00E54848" w:rsidRDefault="00F636DC" w:rsidP="00F636DC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A9E26" w14:textId="77777777" w:rsidR="00F636DC" w:rsidRDefault="00F636DC" w:rsidP="00F636DC">
      <w:pPr>
        <w:tabs>
          <w:tab w:val="left" w:pos="567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</w:p>
    <w:p w14:paraId="6E7AD63C" w14:textId="0E82062D" w:rsidR="00F636DC" w:rsidRDefault="00F636DC" w:rsidP="00F636DC">
      <w:pPr>
        <w:tabs>
          <w:tab w:val="left" w:pos="567"/>
          <w:tab w:val="left" w:pos="2268"/>
          <w:tab w:val="left" w:pos="2880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lastRenderedPageBreak/>
        <w:t xml:space="preserve">4.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มีการบูรณาการองค์ความรู้ด้านศิลปะและวัฒนธรรมหรือภูมิปัญญาท้องถิ่น ในรายวิชาของหลักสูตร หรือมีการจัดหลักสูตรระยะสั้น เพื่อการเผยแพร่องค์ความรู้ต่อสาธารณชน</w:t>
      </w:r>
    </w:p>
    <w:p w14:paraId="66334A0C" w14:textId="712ED09C" w:rsidR="00F636DC" w:rsidRPr="00E54848" w:rsidRDefault="00F636DC" w:rsidP="00F636DC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99B1A" w14:textId="77777777" w:rsidR="00F636DC" w:rsidRDefault="00F636DC" w:rsidP="00F636DC">
      <w:pPr>
        <w:tabs>
          <w:tab w:val="left" w:pos="567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E54848">
        <w:rPr>
          <w:rFonts w:ascii="TH SarabunPSK" w:eastAsia="Calibri" w:hAnsi="TH SarabunPSK" w:cs="TH SarabunPSK"/>
          <w:sz w:val="32"/>
          <w:szCs w:val="32"/>
          <w:lang w:eastAsia="zh-CN"/>
        </w:rPr>
        <w:tab/>
        <w:t xml:space="preserve">5. </w:t>
      </w:r>
      <w:r w:rsidRPr="00E5484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มีการประสานเครือข่ายความร่วมมือกับหน่วยงานต่างๆ และมีการร่วมกันดำเนินกิจกรรมความร่วมมือเพื่อส่งเสริมและเผยแพร่งานทางด้านศิลปะและวัฒนธรรม</w:t>
      </w:r>
    </w:p>
    <w:p w14:paraId="2C05DCCC" w14:textId="77F435C7" w:rsidR="00F636DC" w:rsidRPr="00E54848" w:rsidRDefault="00F636DC" w:rsidP="00F636DC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6576E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14:paraId="17ABA285" w14:textId="77777777" w:rsidR="00F636DC" w:rsidRPr="009477BD" w:rsidRDefault="00F636DC" w:rsidP="00F636D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2E867846" w14:textId="77777777" w:rsidR="00F636DC" w:rsidRDefault="00F636DC" w:rsidP="00F636D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A8274" w14:textId="77777777" w:rsidR="00F636DC" w:rsidRPr="00BC5EB0" w:rsidRDefault="00F636DC" w:rsidP="00F636DC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44"/>
        <w:gridCol w:w="1162"/>
        <w:gridCol w:w="1062"/>
        <w:gridCol w:w="1170"/>
        <w:gridCol w:w="1038"/>
        <w:gridCol w:w="1377"/>
      </w:tblGrid>
      <w:tr w:rsidR="00F636DC" w:rsidRPr="00E54848" w14:paraId="3247DE39" w14:textId="77777777" w:rsidTr="00F636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D27E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2D66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40D2852F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C41D3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73862F1D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A6836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590CE969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Pr="00930067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33C7B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7D1424A1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2E8D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68DC86A6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68DAE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35164452" w14:textId="77777777" w:rsidR="00F636DC" w:rsidRPr="00930067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F636DC" w:rsidRPr="00E54848" w14:paraId="011416C3" w14:textId="77777777" w:rsidTr="00F636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01C8" w14:textId="5E8C495F" w:rsidR="00F636DC" w:rsidRPr="005E07CC" w:rsidRDefault="00F636DC" w:rsidP="00BA575C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E0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4.2  </w:t>
            </w:r>
            <w:r w:rsidRPr="005E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การทำนุบำรุงและเผยแพร่ศิลปะและวัฒนธรรมท้องถิ่นสู่สาธารณชน (มรภ.อบ. </w:t>
            </w:r>
            <w:r w:rsidRPr="005E07CC">
              <w:rPr>
                <w:rFonts w:ascii="TH SarabunPSK" w:eastAsia="Calibri" w:hAnsi="TH SarabunPSK" w:cs="TH SarabunPSK"/>
                <w:sz w:val="32"/>
                <w:szCs w:val="32"/>
              </w:rPr>
              <w:t>4.2)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1DAA" w14:textId="77777777" w:rsidR="00F636DC" w:rsidRPr="00E54848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848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CB96" w14:textId="516F223B" w:rsidR="00F636DC" w:rsidRPr="00E54848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54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289D" w14:textId="77777777" w:rsidR="00F636DC" w:rsidRPr="00E54848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D0D2" w14:textId="77777777" w:rsidR="00F636DC" w:rsidRPr="00E54848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F490" w14:textId="77777777" w:rsidR="00F636DC" w:rsidRPr="00E54848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DED" w14:textId="77777777" w:rsidR="00F636DC" w:rsidRPr="00E54848" w:rsidRDefault="00F636DC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AB9EA03" w14:textId="77777777" w:rsidR="00F636DC" w:rsidRDefault="00F636DC" w:rsidP="00F636D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53779E" w14:textId="77777777" w:rsidR="00F636DC" w:rsidRPr="000F5A58" w:rsidRDefault="00F636DC" w:rsidP="00F636D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2220B773" w14:textId="05F05EB7" w:rsidR="00F636DC" w:rsidRDefault="00F636DC" w:rsidP="00F636DC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F74F1C5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14:paraId="446C1877" w14:textId="77777777" w:rsidR="00E54848" w:rsidRPr="00E54848" w:rsidRDefault="00E54848" w:rsidP="00E54848">
      <w:pPr>
        <w:tabs>
          <w:tab w:val="left" w:pos="720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14:paraId="18249987" w14:textId="77777777" w:rsidR="00E54848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4F228192" w14:textId="77777777" w:rsidR="00E54848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79D19A59" w14:textId="77777777" w:rsidR="00E54848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791B4024" w14:textId="77777777" w:rsidR="00E54848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25789001" w14:textId="77777777" w:rsidR="00E54848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1D3931A2" w14:textId="77777777" w:rsidR="00E54848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3631E154" w14:textId="77777777" w:rsidR="00E54848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329E2650" w14:textId="77777777" w:rsidR="00E54848" w:rsidRDefault="00E54848" w:rsidP="00E54848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04460F25" w14:textId="77777777" w:rsidR="00BF7261" w:rsidRDefault="00BF7261" w:rsidP="00E76B5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EBFB4EB" w14:textId="2FAC6C19" w:rsidR="00E76B52" w:rsidRDefault="006707D3" w:rsidP="00BF7261">
      <w:pPr>
        <w:jc w:val="center"/>
        <w:rPr>
          <w:rFonts w:ascii="TH SarabunPSK" w:hAnsi="TH SarabunPSK" w:cs="TH SarabunPSK"/>
          <w:b/>
          <w:bCs/>
          <w:kern w:val="24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w:pict w14:anchorId="04BBC9D6">
          <v:roundrect id="_x0000_s1081" style="position:absolute;left:0;text-align:left;margin-left:71.05pt;margin-top:-21.6pt;width:327pt;height:57.6pt;z-index:-251517952" arcsize="10923f"/>
        </w:pict>
      </w:r>
      <w:r w:rsidR="00E76B52" w:rsidRPr="009477B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องค์ประกอบที่ 5 </w:t>
      </w:r>
      <w:r w:rsidR="00E76B52" w:rsidRPr="009477BD">
        <w:rPr>
          <w:rFonts w:ascii="TH SarabunPSK" w:eastAsia="Calibri" w:hAnsi="TH SarabunPSK" w:cs="TH SarabunPSK"/>
          <w:b/>
          <w:bCs/>
          <w:kern w:val="24"/>
          <w:sz w:val="36"/>
          <w:szCs w:val="36"/>
          <w:cs/>
        </w:rPr>
        <w:t>การบริหาร</w:t>
      </w:r>
      <w:r w:rsidR="00E76B52" w:rsidRPr="009477BD">
        <w:rPr>
          <w:rFonts w:ascii="TH SarabunPSK" w:hAnsi="TH SarabunPSK" w:cs="TH SarabunPSK"/>
          <w:b/>
          <w:bCs/>
          <w:kern w:val="24"/>
          <w:sz w:val="36"/>
          <w:szCs w:val="36"/>
          <w:cs/>
        </w:rPr>
        <w:t>จัดการ</w:t>
      </w:r>
    </w:p>
    <w:p w14:paraId="6B8C50DE" w14:textId="77777777" w:rsidR="00BF7261" w:rsidRPr="009477BD" w:rsidRDefault="00BF7261" w:rsidP="00E76B52">
      <w:pPr>
        <w:rPr>
          <w:rFonts w:ascii="TH SarabunPSK" w:hAnsi="TH SarabunPSK" w:cs="TH SarabunPSK"/>
          <w:b/>
          <w:bCs/>
          <w:kern w:val="24"/>
          <w:sz w:val="36"/>
          <w:szCs w:val="36"/>
        </w:rPr>
      </w:pPr>
    </w:p>
    <w:p w14:paraId="01074904" w14:textId="77777777" w:rsidR="00E76B52" w:rsidRPr="009477BD" w:rsidRDefault="00E76B52" w:rsidP="00BC5EB0">
      <w:pPr>
        <w:ind w:left="1260" w:hanging="1260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ตัวบ่งชี้ที่ </w:t>
      </w:r>
      <w:r w:rsidRPr="009477BD">
        <w:rPr>
          <w:rFonts w:ascii="TH SarabunPSK" w:hAnsi="TH SarabunPSK" w:cs="TH SarabunPSK"/>
          <w:b/>
          <w:bCs/>
          <w:kern w:val="24"/>
          <w:sz w:val="32"/>
          <w:szCs w:val="32"/>
        </w:rPr>
        <w:t>5.</w:t>
      </w:r>
      <w:r w:rsidR="0043336E"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1</w:t>
      </w:r>
      <w:r w:rsidR="00BC5EB0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การบริหารของสถาบันเพื่อการกำกับติดตามผลลัพธ์ตามพันธกิจ กลุ่มสถาบัน และเอกลักษณ์ของสถาบัน</w:t>
      </w:r>
      <w:r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 (สกอ.5.</w:t>
      </w:r>
      <w:r w:rsidR="0043336E"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1</w:t>
      </w:r>
      <w:r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)</w:t>
      </w:r>
    </w:p>
    <w:p w14:paraId="0F88D561" w14:textId="77777777" w:rsidR="00FC50E8" w:rsidRDefault="00FC50E8" w:rsidP="00571A75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BF7261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9477BD">
        <w:rPr>
          <w:rFonts w:ascii="TH SarabunPSK" w:eastAsia="Calibri" w:hAnsi="TH SarabunPSK" w:cs="TH SarabunPSK" w:hint="cs"/>
          <w:sz w:val="32"/>
          <w:szCs w:val="32"/>
          <w:cs/>
        </w:rPr>
        <w:t>กระบวนการ</w:t>
      </w:r>
    </w:p>
    <w:p w14:paraId="0F6EA330" w14:textId="77777777" w:rsidR="00BF7261" w:rsidRPr="00BF7261" w:rsidRDefault="00BF7261" w:rsidP="00571A75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22772937" w14:textId="77777777" w:rsidR="00B22BDC" w:rsidRPr="00B22BDC" w:rsidRDefault="00B22BDC" w:rsidP="00B22BD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BD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เกณฑ์มาตรฐาน</w:t>
      </w:r>
    </w:p>
    <w:p w14:paraId="5074EAB9" w14:textId="77777777" w:rsidR="00B22BDC" w:rsidRPr="00B22BDC" w:rsidRDefault="00B22BDC" w:rsidP="00BF7261">
      <w:pPr>
        <w:autoSpaceDE w:val="0"/>
        <w:autoSpaceDN w:val="0"/>
        <w:adjustRightInd w:val="0"/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พัฒนาแผนกลยุทธ์จากผลการวิเคราะห์</w:t>
      </w:r>
      <w:r w:rsidRPr="00B22BDC">
        <w:rPr>
          <w:rFonts w:ascii="TH SarabunPSK" w:eastAsia="Calibri" w:hAnsi="TH SarabunPSK" w:cs="TH SarabunPSK"/>
          <w:sz w:val="32"/>
          <w:szCs w:val="32"/>
        </w:rPr>
        <w:t xml:space="preserve"> SWOT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โดยเชื่อมโยงกับวิสัยทัศน์ของคณะและสอดคล้องกับวิสัยทัศน์ของคณะสถาบันรวมทั้งสอดคล้องกับกลุ่มสถาบันและเอกลักษณ์ของคณะ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</w:r>
    </w:p>
    <w:p w14:paraId="305DA532" w14:textId="77777777" w:rsidR="00B22BDC" w:rsidRPr="00B22BDC" w:rsidRDefault="00B22BDC" w:rsidP="00BF7261">
      <w:pPr>
        <w:autoSpaceDE w:val="0"/>
        <w:autoSpaceDN w:val="0"/>
        <w:adjustRightInd w:val="0"/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ดำเนินการวิเคราะห์ข้อมูลทางการเงินที่ประกอบไปด้วยต้นทุนต่อหน่วยในแต่ละหลักสูตรสัดส่วนค่าใช้จ่ายเพื่อพัฒนานักศึกษาอาจารย์บุคลากรการจัดการเรียนการสอนอย่างต่อเนื่องเพื่อวิเคราะห์ความคุ้มค่าของการบริหารหลักสูตรประสิทธิภาพประสิทธิผลในการผลิตบัณฑิตและโอกาสในการแข่งขัน</w:t>
      </w:r>
    </w:p>
    <w:p w14:paraId="13973334" w14:textId="77777777" w:rsidR="00B22BDC" w:rsidRPr="00B22BDC" w:rsidRDefault="00B22BDC" w:rsidP="00BF7261">
      <w:pPr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</w:r>
    </w:p>
    <w:p w14:paraId="2A9402AC" w14:textId="77777777" w:rsidR="00B22BDC" w:rsidRPr="00B22BDC" w:rsidRDefault="00B22BDC" w:rsidP="00BF7261">
      <w:pPr>
        <w:autoSpaceDE w:val="0"/>
        <w:autoSpaceDN w:val="0"/>
        <w:adjustRightInd w:val="0"/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341C31" w:rsidRPr="00B22BDC">
        <w:rPr>
          <w:rFonts w:ascii="TH SarabunPSK" w:eastAsia="Calibri" w:hAnsi="TH SarabunPSK" w:cs="TH SarabunPSK"/>
          <w:sz w:val="32"/>
          <w:szCs w:val="32"/>
          <w:cs/>
        </w:rPr>
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</w:r>
    </w:p>
    <w:p w14:paraId="0B373D7B" w14:textId="77777777" w:rsidR="00B22BDC" w:rsidRPr="00B22BDC" w:rsidRDefault="00B22BDC" w:rsidP="00BF7261">
      <w:pPr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ค้นหาแนวปฏิบัติที่ดีจากความรู้ทั้งที่มีอยู่ในตัวบุคคลทักษะของผู้มีประสบการณ์ตรงและแหล่งเรียนรู้อื่นๆตามประเด็นความรู้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</w:r>
    </w:p>
    <w:p w14:paraId="613E459D" w14:textId="77777777" w:rsidR="00B22BDC" w:rsidRPr="00B22BDC" w:rsidRDefault="00B22BDC" w:rsidP="00BF7261">
      <w:pPr>
        <w:autoSpaceDE w:val="0"/>
        <w:autoSpaceDN w:val="0"/>
        <w:adjustRightInd w:val="0"/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</w:r>
    </w:p>
    <w:p w14:paraId="2D017F23" w14:textId="77777777" w:rsidR="00B22BDC" w:rsidRPr="00B22BDC" w:rsidRDefault="00B22BDC" w:rsidP="00BF7261">
      <w:pPr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การควบคุมคุณภาพการตรวจสอบคุณภาพและการประเมินคุณภาพ</w:t>
      </w:r>
    </w:p>
    <w:p w14:paraId="2D773928" w14:textId="77777777" w:rsidR="00B22BDC" w:rsidRPr="00B22BDC" w:rsidRDefault="00B22BDC" w:rsidP="00B22BDC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D88C65" w14:textId="77777777" w:rsidR="00B22BDC" w:rsidRPr="00B22BDC" w:rsidRDefault="00B22BDC" w:rsidP="00B22BDC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BD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22B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22B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897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844"/>
        <w:gridCol w:w="1701"/>
        <w:gridCol w:w="1984"/>
        <w:gridCol w:w="1701"/>
      </w:tblGrid>
      <w:tr w:rsidR="00B22BDC" w:rsidRPr="00B22BDC" w14:paraId="03290443" w14:textId="77777777" w:rsidTr="00BF7261">
        <w:tc>
          <w:tcPr>
            <w:tcW w:w="1743" w:type="dxa"/>
            <w:shd w:val="clear" w:color="auto" w:fill="BFBFBF"/>
          </w:tcPr>
          <w:p w14:paraId="7B8EE8DD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22B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  <w:shd w:val="clear" w:color="auto" w:fill="BFBFBF"/>
          </w:tcPr>
          <w:p w14:paraId="34884EE3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22B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  <w:shd w:val="clear" w:color="auto" w:fill="BFBFBF"/>
          </w:tcPr>
          <w:p w14:paraId="6C4723D1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22B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  <w:shd w:val="clear" w:color="auto" w:fill="BFBFBF"/>
          </w:tcPr>
          <w:p w14:paraId="00360277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22BD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BFBFBF"/>
          </w:tcPr>
          <w:p w14:paraId="33093452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22BD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22BDC" w:rsidRPr="00B22BDC" w14:paraId="413E6436" w14:textId="77777777" w:rsidTr="00BF7261">
        <w:tc>
          <w:tcPr>
            <w:tcW w:w="1743" w:type="dxa"/>
          </w:tcPr>
          <w:p w14:paraId="5795315D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14:paraId="1193B161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B22B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14:paraId="6A0892A1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5EE13C3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14:paraId="7979018B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</w:rPr>
              <w:t>3-4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14:paraId="323D2C4E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FD97B15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</w:rPr>
              <w:t>5-6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14:paraId="0553D12A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B8BE789" w14:textId="77777777" w:rsidR="00B22BDC" w:rsidRPr="00B22BDC" w:rsidRDefault="00B22BDC" w:rsidP="00BB28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119745C2" w14:textId="77777777" w:rsidR="00B22BDC" w:rsidRDefault="00B22BDC" w:rsidP="00571A75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35BEAA8" w14:textId="77777777" w:rsidR="00BC5EB0" w:rsidRDefault="00BC5EB0" w:rsidP="00B22BDC">
      <w:pPr>
        <w:rPr>
          <w:rFonts w:ascii="TH SarabunPSK" w:eastAsia="Calibri" w:hAnsi="TH SarabunPSK" w:cs="TH SarabunPSK"/>
          <w:sz w:val="32"/>
          <w:szCs w:val="32"/>
        </w:rPr>
      </w:pPr>
    </w:p>
    <w:p w14:paraId="28461E4D" w14:textId="77777777" w:rsidR="00B22BDC" w:rsidRPr="00D8132E" w:rsidRDefault="00B22BDC" w:rsidP="00B22BDC">
      <w:pPr>
        <w:rPr>
          <w:rFonts w:ascii="TH SarabunPSK" w:hAnsi="TH SarabunPSK" w:cs="TH SarabunPSK"/>
          <w:sz w:val="16"/>
          <w:szCs w:val="16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5053FC6" w14:textId="77777777" w:rsidR="00341C31" w:rsidRPr="009477BD" w:rsidRDefault="00341C31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04AE">
        <w:rPr>
          <w:rFonts w:ascii="TH SarabunPSK" w:hAnsi="TH SarabunPSK" w:cs="TH SarabunPSK"/>
          <w:sz w:val="32"/>
          <w:szCs w:val="32"/>
        </w:rPr>
        <w:t>1</w:t>
      </w:r>
      <w:r w:rsidRPr="008304A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พัฒนาแผนกลยุทธ์จากผลการวิเคราะห์</w:t>
      </w:r>
      <w:r w:rsidRPr="00B22BDC">
        <w:rPr>
          <w:rFonts w:ascii="TH SarabunPSK" w:eastAsia="Calibri" w:hAnsi="TH SarabunPSK" w:cs="TH SarabunPSK"/>
          <w:sz w:val="32"/>
          <w:szCs w:val="32"/>
        </w:rPr>
        <w:t xml:space="preserve"> SWOT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โดยเชื่อมโยงกับวิสัยทัศน์ของคณะและสอดคล้องกับวิสัยทัศน์ของคณะสถาบันรวมทั้งสอดคล้องกับกลุ่มสถาบันและเอกลักษณ์ของคณะ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</w:r>
    </w:p>
    <w:p w14:paraId="556C5390" w14:textId="77777777" w:rsidR="00341C31" w:rsidRPr="009477BD" w:rsidRDefault="00341C31" w:rsidP="00341C3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EA3D7" w14:textId="77777777" w:rsidR="00BC5EB0" w:rsidRDefault="00BC5EB0" w:rsidP="00341C3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70317F" w14:textId="77777777" w:rsidR="00341C31" w:rsidRDefault="00341C31" w:rsidP="00341C31">
      <w:pPr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351DC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ดำเนินการวิเคราะห์ข้อมูลทางการเงินที่ประกอบไปด้วยต้นทุนต่อหน่วยในแต่ละหลักสูตรสัดส่วนค่าใช้จ่ายเพื่อพัฒนานักศึกษาอาจารย์บุคลากรการจัดการเรียนการสอนอย่างต่อเนื่องเพื่อวิเคราะห์ความคุ้มค่าของการบริหารหลักสูตรประสิทธิภาพประสิทธิผลในการผลิตบัณฑิตและโอกาสในการแข่งขัน</w:t>
      </w:r>
    </w:p>
    <w:p w14:paraId="24278611" w14:textId="77777777" w:rsidR="00341C31" w:rsidRDefault="00341C31" w:rsidP="00341C3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051B" w14:textId="77777777" w:rsidR="00BC5EB0" w:rsidRDefault="00BC5EB0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83A8DC" w14:textId="77777777" w:rsidR="00341C31" w:rsidRPr="009477BD" w:rsidRDefault="00341C31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</w:r>
    </w:p>
    <w:p w14:paraId="72F1E7C5" w14:textId="77777777" w:rsidR="00341C31" w:rsidRPr="009477BD" w:rsidRDefault="00341C31" w:rsidP="00341C3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56754" w14:textId="77777777" w:rsidR="00BC5EB0" w:rsidRDefault="00BC5EB0" w:rsidP="00341C31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69D79B" w14:textId="77777777" w:rsidR="00341C31" w:rsidRDefault="00341C31" w:rsidP="00341C31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</w:r>
    </w:p>
    <w:p w14:paraId="0F814A33" w14:textId="77777777" w:rsidR="00341C31" w:rsidRDefault="00341C31" w:rsidP="00341C3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847CA" w14:textId="77777777" w:rsidR="00BC5EB0" w:rsidRDefault="00BC5EB0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B6F23D" w14:textId="77777777" w:rsidR="00BC5EB0" w:rsidRDefault="00BC5EB0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77F0B1" w14:textId="77777777" w:rsidR="00BC5EB0" w:rsidRDefault="00BC5EB0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598AAC" w14:textId="77777777" w:rsidR="00BC5EB0" w:rsidRDefault="00BC5EB0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29B031" w14:textId="77777777" w:rsidR="00341C31" w:rsidRPr="009477BD" w:rsidRDefault="00341C31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ค้นหาแนวปฏิบัติที่ดีจากความรู้ทั้งที่มีอยู่ในตัวบุคคลทักษะของผู้มีประสบการณ์ตรงและแหล่งเรียนรู้อื่นๆตามประเด็นความรู้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</w:r>
    </w:p>
    <w:p w14:paraId="03591B20" w14:textId="77777777" w:rsidR="00341C31" w:rsidRDefault="00341C31" w:rsidP="00341C3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24D81" w14:textId="77777777" w:rsidR="00BC5EB0" w:rsidRDefault="00BC5EB0" w:rsidP="00341C31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140E28" w14:textId="77777777" w:rsidR="00341C31" w:rsidRPr="00B22BDC" w:rsidRDefault="00341C31" w:rsidP="00341C31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</w:r>
    </w:p>
    <w:p w14:paraId="546FC229" w14:textId="77777777" w:rsidR="00341C31" w:rsidRDefault="00341C31" w:rsidP="00341C3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8907C" w14:textId="77777777" w:rsidR="0046390B" w:rsidRDefault="0046390B" w:rsidP="00341C3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24BCCF9" w14:textId="77777777" w:rsidR="00341C31" w:rsidRPr="00351DCD" w:rsidRDefault="00341C31" w:rsidP="00341C3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การควบคุมคุณภาพการตรวจสอบคุณภาพและการประเมินคุณภาพ</w:t>
      </w:r>
    </w:p>
    <w:p w14:paraId="410343D3" w14:textId="77777777" w:rsidR="00B22BDC" w:rsidRPr="009477BD" w:rsidRDefault="00341C31" w:rsidP="00341C3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D8392" w14:textId="77777777" w:rsidR="00B22BDC" w:rsidRPr="00CB203B" w:rsidRDefault="00B22BDC" w:rsidP="00B22BD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337D3974" w14:textId="77777777" w:rsidR="00B22BDC" w:rsidRPr="009477BD" w:rsidRDefault="00B22BDC" w:rsidP="00B22BD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611E091" w14:textId="77777777" w:rsidR="00B22BDC" w:rsidRDefault="00B22BDC" w:rsidP="00B22BDC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11B2D" w14:textId="77777777" w:rsidR="008F10F2" w:rsidRPr="009477BD" w:rsidRDefault="008F10F2" w:rsidP="00B22BD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93"/>
        <w:gridCol w:w="1057"/>
        <w:gridCol w:w="1038"/>
        <w:gridCol w:w="1145"/>
        <w:gridCol w:w="1077"/>
        <w:gridCol w:w="1241"/>
      </w:tblGrid>
      <w:tr w:rsidR="00E76B52" w:rsidRPr="00F636DC" w14:paraId="526B4A3D" w14:textId="77777777" w:rsidTr="00F63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C7AE5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36C18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2636CACF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F24DE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23061EEF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D78D6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1771848F" w14:textId="39BB32B2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B22BDC"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636DC" w:rsidRPr="009300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71B1E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3AD83E71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0484D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7B425DE1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6B83" w14:textId="77777777" w:rsidR="000D2861" w:rsidRPr="00930067" w:rsidRDefault="00E76B52" w:rsidP="000D28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  <w:p w14:paraId="0FE1544A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</w:p>
        </w:tc>
      </w:tr>
      <w:tr w:rsidR="00E76B52" w:rsidRPr="00F636DC" w14:paraId="0B1073A1" w14:textId="77777777" w:rsidTr="00F63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D834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</w:rPr>
              <w:t>5.</w:t>
            </w:r>
            <w:r w:rsidR="0043336E" w:rsidRPr="0093006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1</w:t>
            </w:r>
            <w:r w:rsidRPr="0093006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การบริหารของสถาบันเพื่อการกำกับติดตามผลลัพธ์ตามพันธกิจ กลุ่มสถาบัน และเอกลักษณ์ของสถาบัน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3F1F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6864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C641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8440" w14:textId="77777777" w:rsidR="00E76B52" w:rsidRPr="00930067" w:rsidRDefault="00E76B52" w:rsidP="00042B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86E3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AB3" w14:textId="77777777" w:rsidR="00E76B52" w:rsidRPr="00930067" w:rsidRDefault="00E76B52" w:rsidP="00042B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1308F94" w14:textId="77777777" w:rsidR="00E85F33" w:rsidRPr="0046390B" w:rsidRDefault="00E85F33" w:rsidP="00475EDA">
      <w:pPr>
        <w:rPr>
          <w:rFonts w:ascii="TH SarabunPSK" w:hAnsi="TH SarabunPSK" w:cs="TH SarabunPSK"/>
          <w:b/>
          <w:bCs/>
          <w:kern w:val="24"/>
          <w:sz w:val="16"/>
          <w:szCs w:val="16"/>
        </w:rPr>
      </w:pPr>
    </w:p>
    <w:p w14:paraId="6EDB94C1" w14:textId="77777777" w:rsidR="00F636DC" w:rsidRPr="000F5A58" w:rsidRDefault="00F636DC" w:rsidP="00F636D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78E6B555" w14:textId="77777777" w:rsidR="00F636DC" w:rsidRPr="00CB203B" w:rsidRDefault="00F636DC" w:rsidP="00F636DC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0F00DB10" w14:textId="77777777" w:rsidR="00B22BDC" w:rsidRPr="009477BD" w:rsidRDefault="00B22BDC" w:rsidP="00475EDA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2EE0B46E" w14:textId="77777777" w:rsidR="00BC5EB0" w:rsidRDefault="00BC5EB0" w:rsidP="00E76B52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7D769B9A" w14:textId="77777777" w:rsidR="00BC5EB0" w:rsidRDefault="00BC5EB0" w:rsidP="00E76B52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4A3C5343" w14:textId="77777777" w:rsidR="00BA2D3E" w:rsidRDefault="00BA2D3E" w:rsidP="00E76B52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197EA2C3" w14:textId="77777777" w:rsidR="00E76B52" w:rsidRPr="00B22BDC" w:rsidRDefault="00475EDA" w:rsidP="00E76B52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 w:rsidRPr="009477BD">
        <w:rPr>
          <w:rFonts w:ascii="TH SarabunPSK" w:hAnsi="TH SarabunPSK" w:cs="TH SarabunPSK"/>
          <w:b/>
          <w:bCs/>
          <w:kern w:val="24"/>
          <w:sz w:val="32"/>
          <w:szCs w:val="32"/>
        </w:rPr>
        <w:t xml:space="preserve">5.2  </w:t>
      </w:r>
      <w:r w:rsidR="00E76B52"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ระบบกำกับการประกันคุณภาพหลักสูตร</w:t>
      </w:r>
    </w:p>
    <w:p w14:paraId="2A36DA40" w14:textId="77777777" w:rsidR="00780B8B" w:rsidRDefault="00780B8B" w:rsidP="00780B8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341C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9477BD">
        <w:rPr>
          <w:rFonts w:ascii="TH SarabunPSK" w:eastAsia="Calibri" w:hAnsi="TH SarabunPSK" w:cs="TH SarabunPSK" w:hint="cs"/>
          <w:sz w:val="32"/>
          <w:szCs w:val="32"/>
          <w:cs/>
        </w:rPr>
        <w:t>กระบวนการ</w:t>
      </w:r>
    </w:p>
    <w:p w14:paraId="155F80B3" w14:textId="77777777" w:rsidR="00341C31" w:rsidRPr="00341C31" w:rsidRDefault="00341C31" w:rsidP="00780B8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BD91664" w14:textId="77777777" w:rsidR="00B22BDC" w:rsidRPr="00B22BDC" w:rsidRDefault="00B22BDC" w:rsidP="00B22BD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BD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เกณฑ์มาตรฐาน</w:t>
      </w:r>
    </w:p>
    <w:p w14:paraId="223CB91F" w14:textId="77777777" w:rsidR="00B22BDC" w:rsidRPr="00B22BDC" w:rsidRDefault="00B22BDC" w:rsidP="00341C31">
      <w:pPr>
        <w:ind w:left="90" w:firstLine="4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 xml:space="preserve">มีระบบและกลไกในการกํากับการดําเนินการประกันคุณภาพหลักสูตรให้เป็นไปตามองค์ประกอบการประกันคุณภาพหลักสูตร </w:t>
      </w:r>
    </w:p>
    <w:p w14:paraId="0E9695FC" w14:textId="77777777" w:rsidR="00B22BDC" w:rsidRPr="00B22BDC" w:rsidRDefault="00B22BDC" w:rsidP="00341C31">
      <w:pPr>
        <w:ind w:left="90" w:firstLine="4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 xml:space="preserve">มีคณะกรรมการกํากับ ติดตามการดําเนินงานให้เป็นไปตามระบบที่กําหนดในข้อ </w:t>
      </w:r>
      <w:r w:rsidRPr="00B22BDC">
        <w:rPr>
          <w:rFonts w:ascii="TH SarabunPSK" w:eastAsia="Calibri" w:hAnsi="TH SarabunPSK" w:cs="TH SarabunPSK"/>
          <w:sz w:val="32"/>
          <w:szCs w:val="32"/>
        </w:rPr>
        <w:t>1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 xml:space="preserve"> และรายงานผลการติดตามให้กรรมการประจําคณะเพื่อพิจารณาทุกภาคการศึกษา </w:t>
      </w:r>
    </w:p>
    <w:p w14:paraId="42048F1B" w14:textId="77777777" w:rsidR="00B22BDC" w:rsidRPr="00B22BDC" w:rsidRDefault="00B22BDC" w:rsidP="00341C31">
      <w:pPr>
        <w:ind w:left="90" w:firstLine="4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 xml:space="preserve">มีการจัดสรรทรัพยากรเพื่อสนับสนุนการดําเนินงานของหลักสูตรให้เกิดผลตามองค์ประกอบการประกันคุณภาพหลักสูตร </w:t>
      </w:r>
    </w:p>
    <w:p w14:paraId="43F2DF3E" w14:textId="77777777" w:rsidR="00B22BDC" w:rsidRPr="00B22BDC" w:rsidRDefault="00B22BDC" w:rsidP="00341C31">
      <w:pPr>
        <w:ind w:left="90" w:firstLine="4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มีการประเมินคุณภาพหลักสูตรตามกําหนดเวลาทุกหลักสูตร และรายงานผลการประเมินให้กรรมการประจําคณะเพื่อพิจารณา  </w:t>
      </w:r>
    </w:p>
    <w:p w14:paraId="576B1E98" w14:textId="77777777" w:rsidR="00B22BDC" w:rsidRPr="00B22BDC" w:rsidRDefault="00B22BDC" w:rsidP="00341C31">
      <w:pPr>
        <w:ind w:left="90" w:firstLine="4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นําผลการประเมินและข้อเสนอแนะจากกรรมการประจําคณะมาปรับปรุงหลักสูตรให้มีคุณภาพดีขึ้นอย่างต่อเนื่อง</w:t>
      </w:r>
    </w:p>
    <w:p w14:paraId="43819B97" w14:textId="77777777" w:rsidR="00B22BDC" w:rsidRDefault="00B22BDC" w:rsidP="00341C31">
      <w:pPr>
        <w:ind w:left="90" w:firstLine="4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มีผลการประเมินคุณภาพทุกหลักสูตรผ่านองค์ประกอบที่</w:t>
      </w:r>
      <w:r w:rsidRPr="00B22BDC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การกำกับมาตรฐาน</w:t>
      </w:r>
    </w:p>
    <w:p w14:paraId="5E3AB8AF" w14:textId="77777777" w:rsidR="0046390B" w:rsidRPr="0046390B" w:rsidRDefault="0046390B" w:rsidP="00341C31">
      <w:pPr>
        <w:ind w:left="90" w:firstLine="477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DCC00B2" w14:textId="77777777" w:rsidR="00B22BDC" w:rsidRPr="00B22BDC" w:rsidRDefault="00B22BDC" w:rsidP="00B22BDC">
      <w:pPr>
        <w:tabs>
          <w:tab w:val="left" w:pos="2268"/>
        </w:tabs>
        <w:ind w:right="-180"/>
        <w:rPr>
          <w:rFonts w:ascii="TH SarabunPSK" w:eastAsia="Calibri" w:hAnsi="TH SarabunPSK" w:cs="TH SarabunPSK"/>
          <w:sz w:val="32"/>
          <w:szCs w:val="32"/>
        </w:rPr>
      </w:pPr>
      <w:r w:rsidRPr="00B22BD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22B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22B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869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844"/>
        <w:gridCol w:w="1701"/>
        <w:gridCol w:w="1842"/>
        <w:gridCol w:w="1560"/>
      </w:tblGrid>
      <w:tr w:rsidR="00B22BDC" w:rsidRPr="00B22BDC" w14:paraId="051A5178" w14:textId="77777777" w:rsidTr="00341C3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6436E73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3F11E0C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1A9E42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C361308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184F792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B22BDC" w:rsidRPr="00B22BDC" w14:paraId="612C4C7D" w14:textId="77777777" w:rsidTr="00341C3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0943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14:paraId="5ED430AC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B22B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E74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FA3350F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 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4DC6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3-4 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9028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939FF3C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D2E" w14:textId="77777777" w:rsidR="00B22BDC" w:rsidRPr="00B22BDC" w:rsidRDefault="00B22BDC" w:rsidP="00BB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B22B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7B7F3E22" w14:textId="77777777" w:rsidR="00BC5EB0" w:rsidRDefault="00BC5EB0" w:rsidP="00B22BD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7F9FAD" w14:textId="77777777" w:rsidR="00B22BDC" w:rsidRPr="00D8132E" w:rsidRDefault="00B22BDC" w:rsidP="00B22BDC">
      <w:pPr>
        <w:rPr>
          <w:rFonts w:ascii="TH SarabunPSK" w:hAnsi="TH SarabunPSK" w:cs="TH SarabunPSK"/>
          <w:sz w:val="16"/>
          <w:szCs w:val="16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4A1D9D78" w14:textId="77777777" w:rsidR="00341C31" w:rsidRPr="009477BD" w:rsidRDefault="00341C31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04AE">
        <w:rPr>
          <w:rFonts w:ascii="TH SarabunPSK" w:hAnsi="TH SarabunPSK" w:cs="TH SarabunPSK"/>
          <w:sz w:val="32"/>
          <w:szCs w:val="32"/>
        </w:rPr>
        <w:t>1</w:t>
      </w:r>
      <w:r w:rsidRPr="008304A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มีระบบและกลไกในการกํากับการดําเนินการประกันคุณภาพหลักสูตรให้เป็นไปตามองค์ประกอบการประกันคุณภาพหลักสูตร</w:t>
      </w:r>
    </w:p>
    <w:p w14:paraId="6D2ED477" w14:textId="77777777" w:rsidR="00341C31" w:rsidRPr="009477BD" w:rsidRDefault="00341C31" w:rsidP="00341C3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9CB32" w14:textId="77777777" w:rsidR="00BC5EB0" w:rsidRDefault="00BC5EB0" w:rsidP="00341C3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F1521A4" w14:textId="77777777" w:rsidR="00341C31" w:rsidRDefault="00341C31" w:rsidP="00341C31">
      <w:pPr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351DC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 xml:space="preserve">มีคณะกรรมการกํากับ ติดตามการดําเนินงานให้เป็นไปตามระบบที่กําหนดในข้อ </w:t>
      </w:r>
      <w:r w:rsidRPr="00B22BDC">
        <w:rPr>
          <w:rFonts w:ascii="TH SarabunPSK" w:eastAsia="Calibri" w:hAnsi="TH SarabunPSK" w:cs="TH SarabunPSK"/>
          <w:sz w:val="32"/>
          <w:szCs w:val="32"/>
        </w:rPr>
        <w:t>1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 xml:space="preserve"> และรายงานผลการติดตามให้กรรมการประจําคณะเพื่อพิจารณาทุกภาคการศึกษา</w:t>
      </w:r>
    </w:p>
    <w:p w14:paraId="68B880AB" w14:textId="77777777" w:rsidR="00341C31" w:rsidRDefault="00341C31" w:rsidP="00341C3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D1623" w14:textId="77777777" w:rsidR="00BC5EB0" w:rsidRDefault="00BC5EB0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B6F36A" w14:textId="77777777" w:rsidR="00BC5EB0" w:rsidRDefault="00BC5EB0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A4F3EA" w14:textId="77777777" w:rsidR="00341C31" w:rsidRPr="009477BD" w:rsidRDefault="00341C31" w:rsidP="00341C31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 xml:space="preserve">มีการจัดสรรทรัพยากรเพื่อสนับสนุนการดําเนินงานของหลักสูตรให้เกิดผลตามองค์ประกอบการประกันคุณภาพหลักสูตร 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E19A6" w14:textId="77777777" w:rsidR="00BC5EB0" w:rsidRDefault="00BC5EB0" w:rsidP="00341C31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9AAD47" w14:textId="77777777" w:rsidR="00341C31" w:rsidRDefault="00341C31" w:rsidP="00341C31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มีการประเมินคุณภาพหลักสูตรตามกําหนดเวลาทุกหลักสูตร และรายงานผลการประเมินให้กรรมการประจําคณะเพื่อพิจารณา  </w:t>
      </w:r>
    </w:p>
    <w:p w14:paraId="14F66191" w14:textId="77777777" w:rsidR="00341C31" w:rsidRDefault="00341C31" w:rsidP="00341C3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9A7A1" w14:textId="77777777" w:rsidR="00BC5EB0" w:rsidRDefault="00BC5EB0" w:rsidP="00341C3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70AEEB" w14:textId="77777777" w:rsidR="00341C31" w:rsidRPr="00B22BDC" w:rsidRDefault="00341C31" w:rsidP="00341C3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นําผลการประเมินและข้อเสนอแนะจากกรรมการประจําคณะมาปรับปรุงหลักสูตรให้มีคุณภาพดีขึ้นอย่างต่อเนื่อง</w:t>
      </w:r>
    </w:p>
    <w:p w14:paraId="19F348A3" w14:textId="77777777" w:rsidR="00341C31" w:rsidRDefault="00341C31" w:rsidP="00341C3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651D5" w14:textId="77777777" w:rsidR="00BC5EB0" w:rsidRDefault="00BC5EB0" w:rsidP="00341C31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EE3032" w14:textId="77777777" w:rsidR="00341C31" w:rsidRDefault="00341C31" w:rsidP="00341C31">
      <w:pPr>
        <w:autoSpaceDE w:val="0"/>
        <w:autoSpaceDN w:val="0"/>
        <w:adjustRightInd w:val="0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มีผลการประเมินคุณภาพทุกหลักสูตรผ่านองค์ประกอบที่</w:t>
      </w:r>
      <w:r w:rsidRPr="00B22BDC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B22BDC">
        <w:rPr>
          <w:rFonts w:ascii="TH SarabunPSK" w:eastAsia="Calibri" w:hAnsi="TH SarabunPSK" w:cs="TH SarabunPSK"/>
          <w:sz w:val="32"/>
          <w:szCs w:val="32"/>
          <w:cs/>
        </w:rPr>
        <w:t>การกำกับมาตรฐาน</w:t>
      </w:r>
    </w:p>
    <w:p w14:paraId="5FBBC381" w14:textId="77777777" w:rsidR="00341C31" w:rsidRDefault="00341C31" w:rsidP="00341C31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8845F" w14:textId="77777777" w:rsidR="00341C31" w:rsidRDefault="00341C31" w:rsidP="00B22BD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CB2B8C" w14:textId="77777777" w:rsidR="00B22BDC" w:rsidRPr="009477BD" w:rsidRDefault="00B22BDC" w:rsidP="00B22BD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73525713" w14:textId="77777777" w:rsidR="00B22BDC" w:rsidRDefault="00B22BDC" w:rsidP="00B22BDC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949"/>
        <w:gridCol w:w="1164"/>
        <w:gridCol w:w="1063"/>
        <w:gridCol w:w="1145"/>
        <w:gridCol w:w="1134"/>
        <w:gridCol w:w="1392"/>
      </w:tblGrid>
      <w:tr w:rsidR="00E76B52" w:rsidRPr="00F636DC" w14:paraId="217C79C8" w14:textId="77777777" w:rsidTr="000423B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D1A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930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55D6A8A3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69E1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3BBAAF76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9BA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4483DF77" w14:textId="66FD80AC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BA2D3E"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636DC" w:rsidRPr="009300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93B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0A08FD7A" w14:textId="77777777" w:rsidR="00E76B52" w:rsidRPr="00930067" w:rsidRDefault="00E76B52" w:rsidP="003955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D7E9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5397CE06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7DB" w14:textId="77777777" w:rsidR="00E76B52" w:rsidRPr="00930067" w:rsidRDefault="00E76B52" w:rsidP="00FF6C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637F30B5" w14:textId="77777777" w:rsidR="00E76B52" w:rsidRPr="00930067" w:rsidRDefault="00E76B52" w:rsidP="003955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E76B52" w:rsidRPr="00F636DC" w14:paraId="2667B0BE" w14:textId="77777777" w:rsidTr="00B22BDC">
        <w:trPr>
          <w:trHeight w:val="117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B8F6" w14:textId="77777777" w:rsidR="00E76B52" w:rsidRPr="00930067" w:rsidRDefault="00B22BDC" w:rsidP="00341C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</w:rPr>
              <w:t>5.2</w:t>
            </w:r>
            <w:r w:rsidR="00E76B52" w:rsidRPr="00930067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ระบบกำกับการประกันคุณภาพหลักสูตร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7DE6" w14:textId="77777777" w:rsidR="00E76B52" w:rsidRPr="00930067" w:rsidRDefault="00E76B52" w:rsidP="00341C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B3CC" w14:textId="77777777" w:rsidR="00E76B52" w:rsidRPr="00930067" w:rsidRDefault="00E76B52" w:rsidP="00341C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91BE" w14:textId="77777777" w:rsidR="00E76B52" w:rsidRPr="00930067" w:rsidRDefault="00E76B52" w:rsidP="00341C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10CC" w14:textId="77777777" w:rsidR="00E76B52" w:rsidRPr="00930067" w:rsidRDefault="00E76B52" w:rsidP="00341C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35BB" w14:textId="77777777" w:rsidR="00E76B52" w:rsidRPr="00930067" w:rsidRDefault="00E76B52" w:rsidP="00341C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5B0" w14:textId="77777777" w:rsidR="00E76B52" w:rsidRPr="00930067" w:rsidRDefault="00E76B52" w:rsidP="00341C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F43E84" w14:textId="77777777" w:rsidR="00832194" w:rsidRPr="009477BD" w:rsidRDefault="00832194" w:rsidP="0046390B">
      <w:pPr>
        <w:rPr>
          <w:rFonts w:ascii="TH SarabunPSK" w:eastAsia="Calibri" w:hAnsi="TH SarabunPSK" w:cs="TH SarabunPSK"/>
          <w:sz w:val="32"/>
          <w:szCs w:val="32"/>
        </w:rPr>
      </w:pPr>
    </w:p>
    <w:p w14:paraId="5D8CB7AF" w14:textId="77777777" w:rsidR="00F636DC" w:rsidRPr="000F5A58" w:rsidRDefault="00F636DC" w:rsidP="00F636D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7A6FA81C" w14:textId="77777777" w:rsidR="00F636DC" w:rsidRPr="00CB203B" w:rsidRDefault="00F636DC" w:rsidP="00F636DC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F0F3176" w14:textId="77777777" w:rsidR="00C52AE9" w:rsidRPr="009477BD" w:rsidRDefault="00C52AE9" w:rsidP="00AC1CD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4E937BD" w14:textId="77777777" w:rsidR="00C52AE9" w:rsidRPr="009477BD" w:rsidRDefault="00C52AE9" w:rsidP="00AC1CD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DD60F17" w14:textId="180DD4ED" w:rsidR="003B0081" w:rsidRPr="003B0081" w:rsidRDefault="006707D3" w:rsidP="003B0081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lastRenderedPageBreak/>
        <w:pict w14:anchorId="65AE4D68">
          <v:roundrect id="_x0000_s1082" style="position:absolute;left:0;text-align:left;margin-left:80.05pt;margin-top:-18.6pt;width:308.4pt;height:55.8pt;z-index:-251516928" arcsize="10923f"/>
        </w:pict>
      </w:r>
      <w:r w:rsidR="003B0081" w:rsidRPr="003B0081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 xml:space="preserve">องค์ประกอบที่ </w:t>
      </w:r>
      <w:r w:rsidR="003B0081" w:rsidRPr="003B0081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 xml:space="preserve">6 </w:t>
      </w:r>
      <w:r w:rsidR="003B0081" w:rsidRPr="003B0081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 xml:space="preserve"> การพัฒนาทรัพยากรมนุษย์ในพื้นที่</w:t>
      </w:r>
    </w:p>
    <w:p w14:paraId="220C0629" w14:textId="77777777" w:rsidR="00C52AE9" w:rsidRPr="009477BD" w:rsidRDefault="00C52AE9" w:rsidP="00AC1CDD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14:paraId="425504B9" w14:textId="77777777" w:rsidR="00B046D4" w:rsidRDefault="00B046D4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7E8ABA" w14:textId="77777777" w:rsidR="003B0081" w:rsidRPr="003B0081" w:rsidRDefault="003B0081" w:rsidP="003B0081">
      <w:pPr>
        <w:ind w:left="1710" w:hanging="1710"/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3B008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ตัวบ่งชี้ที่ </w:t>
      </w:r>
      <w:r w:rsidRPr="003B0081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6.1 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การพัฒนาทรัพยากรมนุษย์ในพื้นที่ด้วยการเรียนรู้ตลอดชีวิต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(PE2, PE3, PO1, PO3)</w:t>
      </w:r>
    </w:p>
    <w:p w14:paraId="0F9CB1AD" w14:textId="77777777" w:rsidR="003B0081" w:rsidRPr="003B0081" w:rsidRDefault="003B0081" w:rsidP="003B0081">
      <w:pPr>
        <w:ind w:left="1710" w:hanging="1710"/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3B008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ชนิดของตัวบ่งชี้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กระบวนการ</w:t>
      </w:r>
    </w:p>
    <w:p w14:paraId="46280BB6" w14:textId="47FE1D6B" w:rsidR="003B0081" w:rsidRPr="003B0081" w:rsidRDefault="003B0081" w:rsidP="003B0081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เกณฑ์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มาตรฐาน</w:t>
      </w:r>
    </w:p>
    <w:p w14:paraId="095615E5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มีระบบและกลไกในการพัฒนาทรัพยากรมนุษย์ในพื้นที่เพื่อการเรียนรู้ตลอดชีวิต</w:t>
      </w:r>
    </w:p>
    <w:p w14:paraId="46929E53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มีการจัดทำแผนในการพัฒนาทรัพยากรมนุษย์ในพื้นที่เพื่อการเรียนรู้ตลอดชีวิต ตามความต้องการของพื้นที่</w:t>
      </w:r>
    </w:p>
    <w:p w14:paraId="01D0AF79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มีการพัฒนาหลักสูตรเพื่อส่งเสริมการเรียนรู้และฝึกอบรมอย่างเป็นระบบ ที่ตอบสนองต่อการพัฒนาเชิงพื้นที่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Curriculum Area Mapping)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โดยการมีส่วนร่วมจากปราชญ์ชุมชน หรือองค์กรหรือหน่วยงานในพื้นที่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PO1) </w:t>
      </w:r>
    </w:p>
    <w:p w14:paraId="3DE855DA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4.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มีการดำเนินการจัดการเรียนรู้และฝึกอบรมอย่างเป็นระบบ ที่ตอบสนองต่อการพัฒนาเชิงพื้นที่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Curriculum Area Mapping)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โดยได้รับความร่วมมือจากปราชญ์ชุมชน หรือองค์กรหรือหน่วยงานในพื้นที่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PO3) </w:t>
      </w:r>
    </w:p>
    <w:p w14:paraId="15325C13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5.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มีการดำเนินงานตามแผนพัฒนาทรัพยากรมนุษย์ ในพื้นที่ด้วยการเรียนรู้ตลอดชีวิต</w:t>
      </w:r>
    </w:p>
    <w:p w14:paraId="48030125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6.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มีการประเมินผลการดำเนินงาน ในข้อ 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>3-4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โดยให้ปราชญ์ชุมชน หรือองค์กรหรือหน่วยงานในพื้นที่มีส่วนร่วมในการประเมิน</w:t>
      </w:r>
    </w:p>
    <w:p w14:paraId="364FC3C8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14"/>
          <w:szCs w:val="14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7.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ประเมินผลความสำเร็จของแผนการพัฒนาทรัพยากรมนุษย์ในพื้นที่ด้วยการเรียนรู้ตลอดชีวิตตามตัวบ่งชี้ เพื่อปรับปรุงการดำเนินงานในการพัฒนาทรัพยากรมนุษย์ในพื้นที่ต่อไป</w:t>
      </w:r>
    </w:p>
    <w:p w14:paraId="5651DB60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14"/>
          <w:szCs w:val="14"/>
          <w:lang w:eastAsia="zh-CN"/>
        </w:rPr>
      </w:pPr>
    </w:p>
    <w:p w14:paraId="17B28B1F" w14:textId="730BA8DB" w:rsidR="003B0081" w:rsidRPr="003B0081" w:rsidRDefault="003B0081" w:rsidP="003B0081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เกณฑ์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การประเมิน</w:t>
      </w:r>
    </w:p>
    <w:p w14:paraId="2D16933E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14"/>
          <w:szCs w:val="14"/>
          <w:lang w:eastAsia="zh-CN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806"/>
        <w:gridCol w:w="1638"/>
        <w:gridCol w:w="1830"/>
        <w:gridCol w:w="1752"/>
      </w:tblGrid>
      <w:tr w:rsidR="003B0081" w:rsidRPr="003B0081" w14:paraId="62EF41AA" w14:textId="77777777" w:rsidTr="00BA575C">
        <w:trPr>
          <w:jc w:val="center"/>
        </w:trPr>
        <w:tc>
          <w:tcPr>
            <w:tcW w:w="2071" w:type="dxa"/>
            <w:shd w:val="clear" w:color="auto" w:fill="D9D9D9"/>
          </w:tcPr>
          <w:p w14:paraId="561B8538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1</w:t>
            </w:r>
          </w:p>
        </w:tc>
        <w:tc>
          <w:tcPr>
            <w:tcW w:w="1806" w:type="dxa"/>
            <w:shd w:val="clear" w:color="auto" w:fill="D9D9D9"/>
          </w:tcPr>
          <w:p w14:paraId="78D28B0F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2</w:t>
            </w:r>
          </w:p>
        </w:tc>
        <w:tc>
          <w:tcPr>
            <w:tcW w:w="1638" w:type="dxa"/>
            <w:shd w:val="clear" w:color="auto" w:fill="D9D9D9"/>
          </w:tcPr>
          <w:p w14:paraId="402DB6DC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3</w:t>
            </w:r>
          </w:p>
        </w:tc>
        <w:tc>
          <w:tcPr>
            <w:tcW w:w="1830" w:type="dxa"/>
            <w:shd w:val="clear" w:color="auto" w:fill="D9D9D9"/>
          </w:tcPr>
          <w:p w14:paraId="34CCEBDE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752" w:type="dxa"/>
            <w:shd w:val="clear" w:color="auto" w:fill="D9D9D9"/>
          </w:tcPr>
          <w:p w14:paraId="3481643D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  <w:t>5</w:t>
            </w:r>
          </w:p>
        </w:tc>
      </w:tr>
      <w:tr w:rsidR="003B0081" w:rsidRPr="003B0081" w14:paraId="601481AD" w14:textId="77777777" w:rsidTr="00BA575C">
        <w:trPr>
          <w:jc w:val="center"/>
        </w:trPr>
        <w:tc>
          <w:tcPr>
            <w:tcW w:w="2071" w:type="dxa"/>
          </w:tcPr>
          <w:p w14:paraId="0FB6F7DE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794FC2B5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  <w:t>1-2</w:t>
            </w:r>
            <w:r w:rsidRPr="003B0081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806" w:type="dxa"/>
          </w:tcPr>
          <w:p w14:paraId="03ED8967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4ABCDA68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3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638" w:type="dxa"/>
          </w:tcPr>
          <w:p w14:paraId="4A13A524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มีการดำเนินการ  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4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830" w:type="dxa"/>
          </w:tcPr>
          <w:p w14:paraId="6EB33C5A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6D1F4693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5-6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752" w:type="dxa"/>
          </w:tcPr>
          <w:p w14:paraId="63E3553C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2349C4ED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7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</w:tr>
    </w:tbl>
    <w:p w14:paraId="0DBFB1ED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14"/>
          <w:szCs w:val="14"/>
          <w:lang w:eastAsia="zh-CN"/>
        </w:rPr>
      </w:pPr>
    </w:p>
    <w:p w14:paraId="0E19900A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14"/>
          <w:szCs w:val="14"/>
          <w:lang w:eastAsia="zh-CN"/>
        </w:rPr>
      </w:pPr>
    </w:p>
    <w:p w14:paraId="52A2FF07" w14:textId="4B386056" w:rsidR="0046390B" w:rsidRDefault="003B0081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6BE52E2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มีระบบและกลไกในการพัฒนาทรัพยากรมนุษย์ในพื้นที่เพื่อการเรียนรู้ตลอดชีวิต</w:t>
      </w:r>
    </w:p>
    <w:p w14:paraId="42BE7A0B" w14:textId="77777777" w:rsid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4BE8A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159D544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E576759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E7E5D4C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 xml:space="preserve">2.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มีการจัดทำแผนในการพัฒนาทรัพยากรมนุษย์ในพื้นที่เพื่อการเรียนรู้ตลอดชีวิต ตามความต้องการของพื้นที่</w:t>
      </w:r>
    </w:p>
    <w:p w14:paraId="205CBD88" w14:textId="1604BB6A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E2B78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มีการพัฒนาหลักสูตรเพื่อส่งเสริมการเรียนรู้และฝึกอบรมอย่างเป็นระบบ ที่ตอบสนองต่อการพัฒนาเชิงพื้นที่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Curriculum Area Mapping)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โดยการมีส่วนร่วมจากปราชญ์ชุมชน หรือองค์กรหรือหน่วยงานในพื้นที่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PO1) </w:t>
      </w:r>
    </w:p>
    <w:p w14:paraId="79859DD4" w14:textId="77777777" w:rsid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03387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0663BA4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4.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มีการดำเนินการจัดการเรียนรู้และฝึกอบรมอย่างเป็นระบบ ที่ตอบสนองต่อการพัฒนาเชิงพื้นที่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Curriculum Area Mapping)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โดยได้รับความร่วมมือจากปราชญ์ชุมชน หรือองค์กรหรือหน่วยงานในพื้นที่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PO3) </w:t>
      </w:r>
    </w:p>
    <w:p w14:paraId="4E968C7A" w14:textId="61B65FCC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ABA06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5.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มีการดำเนินงานตามแผนพัฒนาทรัพยากรมนุษย์ ในพื้นที่ด้วยการเรียนรู้ตลอดชีวิต</w:t>
      </w:r>
    </w:p>
    <w:p w14:paraId="2C8608CD" w14:textId="51501128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F6D67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6.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มีการประเมินผลการดำเนินงาน ในข้อ 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>3-4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โดยให้ปราชญ์ชุมชน หรือองค์กรหรือหน่วยงานในพื้นที่มีส่วนร่วมในการประเมิน</w:t>
      </w:r>
    </w:p>
    <w:p w14:paraId="07AF1D93" w14:textId="14EF822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4E81A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14"/>
          <w:szCs w:val="14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7.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ประเมินผลความสำเร็จของแผนการพัฒนาทรัพยากรมนุษย์ในพื้นที่ด้วยการเรียนรู้ตลอดชีวิตตามตัวบ่งชี้ เพื่อปรับปรุงการดำเนินงานในการพัฒนาทรัพยากรมนุษย์ในพื้นที่ต่อไป</w:t>
      </w:r>
    </w:p>
    <w:p w14:paraId="4360BFF3" w14:textId="77777777" w:rsid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4ABEB" w14:textId="77777777" w:rsidR="003B0081" w:rsidRDefault="003B0081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248C69" w14:textId="77777777" w:rsidR="003B0081" w:rsidRDefault="003B0081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72B7221" w14:textId="77777777" w:rsidR="003B0081" w:rsidRDefault="003B0081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C661F5" w14:textId="77777777" w:rsidR="003B0081" w:rsidRDefault="003B0081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A8EB84" w14:textId="77777777" w:rsidR="003B0081" w:rsidRDefault="003B0081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4E33DAE" w14:textId="77777777" w:rsidR="003B0081" w:rsidRPr="009477BD" w:rsidRDefault="003B0081" w:rsidP="003B008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CC20AF6" w14:textId="77777777" w:rsidR="003B0081" w:rsidRDefault="003B0081" w:rsidP="003B008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8A7C2" w14:textId="77777777" w:rsidR="003B0081" w:rsidRDefault="003B0081" w:rsidP="003B008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949"/>
        <w:gridCol w:w="1164"/>
        <w:gridCol w:w="1063"/>
        <w:gridCol w:w="1145"/>
        <w:gridCol w:w="1134"/>
        <w:gridCol w:w="1392"/>
      </w:tblGrid>
      <w:tr w:rsidR="003B0081" w:rsidRPr="00F636DC" w14:paraId="4534D985" w14:textId="77777777" w:rsidTr="00BA575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5588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3E43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07CA73EC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E791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0239A6C8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8EE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77BDBE18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Pr="00930067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8465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3E0E0343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02BF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27963853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0F3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738EB7FA" w14:textId="77777777" w:rsidR="003B0081" w:rsidRPr="00F636DC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3B0081" w:rsidRPr="00F636DC" w14:paraId="5FF8824E" w14:textId="77777777" w:rsidTr="00BA575C">
        <w:trPr>
          <w:trHeight w:val="117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AC25" w14:textId="7C0BD492" w:rsidR="003B0081" w:rsidRPr="00930067" w:rsidRDefault="003B0081" w:rsidP="00BA57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6.1  </w:t>
            </w: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การพัฒนาทรัพยากรมนุษย์ในพื้นที่ด้วยการเรียนรู้ตลอดชีวิต (</w:t>
            </w: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</w:rPr>
              <w:t>PE2, PE3, PO1, PO3)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BF57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336A" w14:textId="71BBA445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35EF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F627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1853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000A" w14:textId="77777777" w:rsidR="003B0081" w:rsidRPr="00F636DC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BABE225" w14:textId="77777777" w:rsidR="003B0081" w:rsidRPr="009477BD" w:rsidRDefault="003B0081" w:rsidP="003B0081">
      <w:pPr>
        <w:rPr>
          <w:rFonts w:ascii="TH SarabunPSK" w:eastAsia="Calibri" w:hAnsi="TH SarabunPSK" w:cs="TH SarabunPSK"/>
          <w:sz w:val="32"/>
          <w:szCs w:val="32"/>
        </w:rPr>
      </w:pPr>
    </w:p>
    <w:p w14:paraId="6C0F9049" w14:textId="77777777" w:rsidR="003B0081" w:rsidRPr="000F5A58" w:rsidRDefault="003B0081" w:rsidP="003B008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2C1F4179" w14:textId="32F0AE0C" w:rsidR="003B0081" w:rsidRPr="00CB203B" w:rsidRDefault="003B0081" w:rsidP="003B0081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521E96DE" w14:textId="77777777" w:rsidR="0046390B" w:rsidRDefault="0046390B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8EAEFE" w14:textId="77777777" w:rsidR="0046390B" w:rsidRDefault="0046390B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DC3923" w14:textId="77777777" w:rsidR="0046390B" w:rsidRDefault="0046390B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88DF16" w14:textId="77777777" w:rsidR="0046390B" w:rsidRDefault="0046390B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E333FF" w14:textId="77777777" w:rsidR="0046390B" w:rsidRDefault="0046390B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4E91C7" w14:textId="77777777" w:rsidR="0046390B" w:rsidRDefault="0046390B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ADC694B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4C04C46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3ACDCF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AF63066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ABADB9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344D07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B7BCF94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7D71690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897C30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6E0A3D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8BA6F8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9145A5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29A4B6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9FDB71" w14:textId="77777777" w:rsidR="00930067" w:rsidRDefault="00930067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A07E74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160CFCC" w14:textId="3A108C71" w:rsidR="003B0081" w:rsidRPr="003B0081" w:rsidRDefault="006707D3" w:rsidP="003B0081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lastRenderedPageBreak/>
        <w:pict w14:anchorId="27E8A1E5">
          <v:roundrect id="_x0000_s1083" style="position:absolute;left:0;text-align:left;margin-left:77.05pt;margin-top:-14.4pt;width:333pt;height:56.4pt;z-index:-251515904" arcsize="10923f"/>
        </w:pict>
      </w:r>
      <w:r w:rsidR="003B0081" w:rsidRPr="003B0081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 xml:space="preserve">องค์ประกอบที่ </w:t>
      </w:r>
      <w:r w:rsidR="003B0081" w:rsidRPr="003B0081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 xml:space="preserve">7 </w:t>
      </w:r>
      <w:r w:rsidR="003B0081" w:rsidRPr="003B0081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การสร้างเครือข่ายความร่วมมือ</w:t>
      </w:r>
    </w:p>
    <w:p w14:paraId="7A202C03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5FF5ED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B732BA" w14:textId="77777777" w:rsidR="003B0081" w:rsidRPr="003B0081" w:rsidRDefault="003B0081" w:rsidP="003B0081">
      <w:pPr>
        <w:ind w:left="1710" w:hanging="1710"/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3B008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ตัวบ่งชี้ที่ </w:t>
      </w:r>
      <w:r w:rsidRPr="003B0081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7.1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การสร้างเครือข่ายความร่วมมือเพื่อการพัฒนาชุมชนท้องถิ่น</w:t>
      </w:r>
    </w:p>
    <w:p w14:paraId="1A21BB7A" w14:textId="77777777" w:rsidR="003B0081" w:rsidRPr="003B0081" w:rsidRDefault="003B0081" w:rsidP="003B0081">
      <w:pPr>
        <w:ind w:left="1710" w:hanging="1710"/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3B008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ชนิดของตัวบ่งชี้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กระบวนการ</w:t>
      </w:r>
    </w:p>
    <w:p w14:paraId="5028B893" w14:textId="7E02D82C" w:rsidR="003B0081" w:rsidRPr="003B0081" w:rsidRDefault="003B0081" w:rsidP="003B0081">
      <w:pPr>
        <w:ind w:left="1710" w:hanging="1710"/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3B008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เกณฑ์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มาตรฐาน</w:t>
      </w:r>
    </w:p>
    <w:p w14:paraId="453DCED2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ระบบและกลไกในการสร้างเครือข่ายความร่วมมือในการดำเนินงานตามพันธกิจเพื่อการพัฒนาชุมชนท้องถิ่นของคณะ</w:t>
      </w:r>
    </w:p>
    <w:p w14:paraId="6F342BF2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มีการทำบันทึกข้อตกลงความร่วมมือที่เป็นลายลักษณ์อักษร ที่สะท้อนเจตนารมณ์ในการดำเนินงานร่วมกัน</w:t>
      </w:r>
    </w:p>
    <w:p w14:paraId="3F86E511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มีแผนปฏิบัติการในการดำเนินงานภายใต้บันทึกข้อตกลงความร่วมมือ</w:t>
      </w:r>
    </w:p>
    <w:p w14:paraId="350E8449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4.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บูรณาการงบประมาณจากภาครัฐและเอกชนในการดำเนินงานตามพันธกิจเพื่อการพัฒนาชุมชนท้องถิ่นของคณะ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>PO4)</w:t>
      </w:r>
    </w:p>
    <w:p w14:paraId="08F5A676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5.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มีการร่วมทุนในการดำเนินงานที่เป็นตัวเงินหรือไม่ใช่ตัวเงิน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in-cash/in-kind)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ในการดำเนินงานตามพันธกิจเพื่อการพัฒนาชุมชนท้องถิ่นของคณะ ตามรายละเอียดในข้อ 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</w:p>
    <w:p w14:paraId="52FFAA59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6.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มีการดำเนินกิจกรรมตามบันทึกข้อตกลงความร่วมมือในข้อ 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ตามพันธกิจเพื่อการพัฒนาชุมชนท้องถิ่นของคณะอย่างเป็นรูปธรรม</w:t>
      </w:r>
    </w:p>
    <w:p w14:paraId="3536FBFD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7.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ประเมินผลแผนปฏิบัติการในการดำเนินงานตามบันทึกข้อตกลงความร่วมมือเพื่อปรับปรุงการดำเนินงานในการพัฒนาเครือข่ายความร่วมมือต่อไป</w:t>
      </w:r>
    </w:p>
    <w:p w14:paraId="196DE2B8" w14:textId="33C67070" w:rsidR="003B0081" w:rsidRPr="003B0081" w:rsidRDefault="003B0081" w:rsidP="003B0081">
      <w:pPr>
        <w:ind w:left="1710" w:hanging="1710"/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3B008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เกณฑ์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การประเมิน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710"/>
        <w:gridCol w:w="1569"/>
        <w:gridCol w:w="1562"/>
        <w:gridCol w:w="1589"/>
      </w:tblGrid>
      <w:tr w:rsidR="003B0081" w:rsidRPr="003B0081" w14:paraId="37331BF1" w14:textId="77777777" w:rsidTr="003B0081">
        <w:trPr>
          <w:trHeight w:val="435"/>
          <w:jc w:val="center"/>
        </w:trPr>
        <w:tc>
          <w:tcPr>
            <w:tcW w:w="1975" w:type="dxa"/>
            <w:shd w:val="clear" w:color="auto" w:fill="D9D9D9"/>
          </w:tcPr>
          <w:p w14:paraId="279F5D19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คะแนน 1</w:t>
            </w:r>
          </w:p>
        </w:tc>
        <w:tc>
          <w:tcPr>
            <w:tcW w:w="1710" w:type="dxa"/>
            <w:shd w:val="clear" w:color="auto" w:fill="D9D9D9"/>
          </w:tcPr>
          <w:p w14:paraId="27C36106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คะแนน 2</w:t>
            </w:r>
          </w:p>
        </w:tc>
        <w:tc>
          <w:tcPr>
            <w:tcW w:w="1569" w:type="dxa"/>
            <w:shd w:val="clear" w:color="auto" w:fill="D9D9D9"/>
          </w:tcPr>
          <w:p w14:paraId="0D6DEDF6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คะแนน 3</w:t>
            </w:r>
          </w:p>
        </w:tc>
        <w:tc>
          <w:tcPr>
            <w:tcW w:w="1562" w:type="dxa"/>
            <w:shd w:val="clear" w:color="auto" w:fill="D9D9D9"/>
          </w:tcPr>
          <w:p w14:paraId="4D4EB47B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คะแนน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589" w:type="dxa"/>
            <w:shd w:val="clear" w:color="auto" w:fill="D9D9D9"/>
          </w:tcPr>
          <w:p w14:paraId="5F6EC2C6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คะแนน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5</w:t>
            </w:r>
          </w:p>
        </w:tc>
      </w:tr>
      <w:tr w:rsidR="003B0081" w:rsidRPr="003B0081" w14:paraId="2CB8EBF3" w14:textId="77777777" w:rsidTr="003B0081">
        <w:trPr>
          <w:trHeight w:val="899"/>
          <w:jc w:val="center"/>
        </w:trPr>
        <w:tc>
          <w:tcPr>
            <w:tcW w:w="1975" w:type="dxa"/>
          </w:tcPr>
          <w:p w14:paraId="3EC3C99D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781A5670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  <w:t>1-2</w:t>
            </w:r>
            <w:r w:rsidRPr="003B0081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710" w:type="dxa"/>
          </w:tcPr>
          <w:p w14:paraId="2572EEB1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453BB446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3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569" w:type="dxa"/>
          </w:tcPr>
          <w:p w14:paraId="1E7FAF35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มีการดำเนินการ  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4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562" w:type="dxa"/>
          </w:tcPr>
          <w:p w14:paraId="23714C90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4C92EEA7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5-6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589" w:type="dxa"/>
          </w:tcPr>
          <w:p w14:paraId="3BDA5B4E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42ED829F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7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</w:tr>
    </w:tbl>
    <w:p w14:paraId="4D40891E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06A702B" w14:textId="73083863" w:rsidR="003B0081" w:rsidRDefault="003B0081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FDD24E9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ระบบและกลไกในการสร้างเครือข่ายความร่วมมือในการดำเนินงานตามพันธกิจเพื่อการพัฒนาชุมชนท้องถิ่นของคณะ</w:t>
      </w:r>
    </w:p>
    <w:p w14:paraId="22C7B68C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622F4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582E449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97CB97B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1DDBBC9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 xml:space="preserve">2.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มีการทำบันทึกข้อตกลงความร่วมมือที่เป็นลายลักษณ์อักษร ที่สะท้อนเจตนารมณ์ในการดำเนินงานร่วมกัน</w:t>
      </w:r>
    </w:p>
    <w:p w14:paraId="0058B0CA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2CC69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279F040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มีแผนปฏิบัติการในการดำเนินงานภายใต้บันทึกข้อตกลงความร่วมมือ</w:t>
      </w:r>
    </w:p>
    <w:p w14:paraId="0DF472B3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4A0A9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B02A61C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4.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บูรณาการงบประมาณจากภาครัฐและเอกชนในการดำเนินงานตามพันธกิจเพื่อการพัฒนาชุมชนท้องถิ่นของคณะ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>PO4)</w:t>
      </w:r>
    </w:p>
    <w:p w14:paraId="54F82E2F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107E1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FAB585E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5.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มีการร่วมทุนในการดำเนินงานที่เป็นตัวเงินหรือไม่ใช่ตัวเงิน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in-cash/in-kind)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ในการดำเนินงานตามพันธกิจเพื่อการพัฒนาชุมชนท้องถิ่นของคณะ ตามรายละเอียดในข้อ 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</w:p>
    <w:p w14:paraId="2AD13520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0AD32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B69B99C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6.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มีการดำเนินกิจกรรมตามบันทึกข้อตกลงความร่วมมือในข้อ 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ตามพันธกิจเพื่อการพัฒนาชุมชนท้องถิ่นของคณะอย่างเป็นรูปธรรม</w:t>
      </w:r>
    </w:p>
    <w:p w14:paraId="2B2183A6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FDDEC" w14:textId="77777777" w:rsidR="003B0081" w:rsidRDefault="003B0081" w:rsidP="003B0081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D682FF8" w14:textId="620256A2" w:rsidR="003B0081" w:rsidRDefault="003B0081" w:rsidP="003B0081">
      <w:pPr>
        <w:ind w:firstLine="709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7.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ประเมินผลแผนปฏิบัติการในการดำเนินงานตามบันทึกข้อตกลงความร่วมมือเพื่อปรับปรุงการดำเนินงานในการพัฒนาเครือข่ายความร่วมมือต่อไป</w:t>
      </w:r>
    </w:p>
    <w:p w14:paraId="64CF4208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E111E" w14:textId="77777777" w:rsidR="003B0081" w:rsidRDefault="003B0081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C36A2B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7D210E" w14:textId="77777777" w:rsidR="003B0081" w:rsidRPr="009477BD" w:rsidRDefault="003B0081" w:rsidP="003B008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969E8BB" w14:textId="77777777" w:rsidR="003B0081" w:rsidRDefault="003B0081" w:rsidP="003B008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2352E" w14:textId="77777777" w:rsidR="003B0081" w:rsidRDefault="003B0081" w:rsidP="003B008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949"/>
        <w:gridCol w:w="1164"/>
        <w:gridCol w:w="1063"/>
        <w:gridCol w:w="1145"/>
        <w:gridCol w:w="1134"/>
        <w:gridCol w:w="1392"/>
      </w:tblGrid>
      <w:tr w:rsidR="003B0081" w:rsidRPr="00F636DC" w14:paraId="1A559674" w14:textId="77777777" w:rsidTr="00BA575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3173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FFD7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5F2BA6B5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229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3607B1A8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4DCD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44B08E29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Pr="00930067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8D2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7A6FB687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5BDF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4A63332F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5C40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1472FCB6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3B0081" w:rsidRPr="00F636DC" w14:paraId="6A0A019A" w14:textId="77777777" w:rsidTr="00BA575C">
        <w:trPr>
          <w:trHeight w:val="117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ACCA" w14:textId="319B9DE2" w:rsidR="003B0081" w:rsidRPr="00930067" w:rsidRDefault="003B0081" w:rsidP="00BA57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7.1 </w:t>
            </w: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การสร้างเครือข่ายความร่วมมือเพื่อการพัฒนาชุมชนท้องถิ่น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BA9E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1531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1D1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0AD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6D7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694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EC66BC" w14:textId="77777777" w:rsidR="003B0081" w:rsidRPr="009477BD" w:rsidRDefault="003B0081" w:rsidP="003B0081">
      <w:pPr>
        <w:rPr>
          <w:rFonts w:ascii="TH SarabunPSK" w:eastAsia="Calibri" w:hAnsi="TH SarabunPSK" w:cs="TH SarabunPSK"/>
          <w:sz w:val="32"/>
          <w:szCs w:val="32"/>
        </w:rPr>
      </w:pPr>
    </w:p>
    <w:p w14:paraId="342E0274" w14:textId="77777777" w:rsidR="003B0081" w:rsidRPr="000F5A58" w:rsidRDefault="003B0081" w:rsidP="003B008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6420F2E8" w14:textId="60D86CD6" w:rsidR="003B0081" w:rsidRPr="00CB203B" w:rsidRDefault="003B0081" w:rsidP="003B0081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8CCA4EC" w14:textId="77777777" w:rsidR="003B0081" w:rsidRDefault="003B0081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DFDF81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8E35BF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B0D115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51CD4D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251AE6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85DC44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602080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CBBBD2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F141A8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707FC1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6E1F205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0E7AAA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84A539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C350E7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03758C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C16E93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8BBDAC4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C4511E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68C36B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1D9957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9084A9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C7B491" w14:textId="7D671968" w:rsidR="003B0081" w:rsidRPr="003B0081" w:rsidRDefault="006707D3" w:rsidP="003B0081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lastRenderedPageBreak/>
        <w:pict w14:anchorId="774698FF">
          <v:roundrect id="_x0000_s1084" style="position:absolute;left:0;text-align:left;margin-left:89.65pt;margin-top:-21.6pt;width:293.4pt;height:58.2pt;z-index:-251514880" arcsize="10923f"/>
        </w:pict>
      </w:r>
      <w:r w:rsidR="003B0081" w:rsidRPr="003B0081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 xml:space="preserve">องค์ประกอบที่ </w:t>
      </w:r>
      <w:r w:rsidR="003B0081" w:rsidRPr="003B0081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 xml:space="preserve">8 </w:t>
      </w:r>
      <w:r w:rsidR="003B0081" w:rsidRPr="003B0081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การพัฒนาที่ยั่งยืน (</w:t>
      </w:r>
      <w:r w:rsidR="003B0081" w:rsidRPr="003B0081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SDG)</w:t>
      </w:r>
    </w:p>
    <w:p w14:paraId="5A3E0A01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12B490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66929C7" w14:textId="77777777" w:rsidR="003B0081" w:rsidRPr="003B0081" w:rsidRDefault="003B0081" w:rsidP="003B0081">
      <w:pPr>
        <w:ind w:left="1710" w:hanging="1710"/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3B008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ตัวบ่งชี้ที่ </w:t>
      </w:r>
      <w:r w:rsidRPr="003B0081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8.1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การดำเนินงานเพื่อบรรลุเป้าหมายการพัฒนาที่ยั่งยืน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(PE4)</w:t>
      </w:r>
    </w:p>
    <w:p w14:paraId="6B74B0F9" w14:textId="77777777" w:rsidR="003B0081" w:rsidRPr="003B0081" w:rsidRDefault="003B0081" w:rsidP="003B0081">
      <w:pPr>
        <w:ind w:left="1710" w:hanging="1710"/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3B008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ชนิดของตัวบ่งชี้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กระบวนการ</w:t>
      </w:r>
    </w:p>
    <w:p w14:paraId="3190A763" w14:textId="280C422B" w:rsidR="003B0081" w:rsidRPr="003B0081" w:rsidRDefault="003B0081" w:rsidP="003B0081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เกณฑ์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มาตรฐาน</w:t>
      </w:r>
    </w:p>
    <w:p w14:paraId="15724F0B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มีการพัฒนาระบบและกลไกในการดำเนินงานเพื่อบรรลุเป้าหมายการพัฒนาที่ยั่งยืนของคณะ</w:t>
      </w:r>
    </w:p>
    <w:p w14:paraId="5D4F16CF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มีการจัดทำแผนการดำเนินงานเพื่อบรรลุเป้าหมายการพัฒนาที่ยั่งยืนที่สอดรับกับพันธกิจของคณะ</w:t>
      </w:r>
    </w:p>
    <w:p w14:paraId="3E2AFDC8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3. มีการดำเนินโครงการ/กิจกรรมที่เป็นรูปธรรม และสอดรับกับเป้าหมายการพัฒนาที่ยั่งยืนในรอบปี อย่างน้อย 1 เป้าหมาย</w:t>
      </w:r>
    </w:p>
    <w:p w14:paraId="1256C1CB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4. มีการประเมินผลโครงการ/กิจกรรม ที่ดำเนินการในข้อ 3 ในลักษณะของการประเมินผลลัพธ์และผลกระทบ</w:t>
      </w:r>
    </w:p>
    <w:p w14:paraId="25553DF2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 จัดทำรายงานผลการดำเนินงานเพื่อบรรลุเป้าหมายการพัฒนาที่ยั่งยืนของคณะ ที่เป็นผลการดำเนินโครงการ/กิจกรรมในรอบปี</w:t>
      </w:r>
    </w:p>
    <w:p w14:paraId="52364567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6. มีการประเมินแผนการดำเนินงานตามเป้าหมายการพัฒนาที่ยั่งยืน</w:t>
      </w:r>
    </w:p>
    <w:p w14:paraId="07116E1E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7. มีการเผยแพร่ผลการดำเนินงานหรือแนวปฏิบัติที่ดี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Best Practice)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ผ่านสื่อดิจิทัล/เว็บไซต์ของหน่วยงาน โดยให้มีการเผยแพร่ในวงกว้าง</w:t>
      </w:r>
    </w:p>
    <w:p w14:paraId="42BA2561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8. มีการทบทวนหรือถอดบทเรียนผลการดำเนินงานโครงการ/กิจกรรมเพื่อนำไปปรับปรุงการดำเนินงานในรอบปีถัดไป</w:t>
      </w:r>
    </w:p>
    <w:p w14:paraId="7A38C1B7" w14:textId="7C812387" w:rsidR="003B0081" w:rsidRPr="003B0081" w:rsidRDefault="003B0081" w:rsidP="003B0081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เกณฑ์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การประเมิน</w:t>
      </w:r>
    </w:p>
    <w:tbl>
      <w:tblPr>
        <w:tblW w:w="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593"/>
        <w:gridCol w:w="1686"/>
        <w:gridCol w:w="1562"/>
        <w:gridCol w:w="1589"/>
      </w:tblGrid>
      <w:tr w:rsidR="003B0081" w:rsidRPr="003B0081" w14:paraId="25253FEE" w14:textId="77777777" w:rsidTr="003B0081">
        <w:trPr>
          <w:jc w:val="center"/>
        </w:trPr>
        <w:tc>
          <w:tcPr>
            <w:tcW w:w="1858" w:type="dxa"/>
            <w:shd w:val="clear" w:color="auto" w:fill="FFFFFF"/>
          </w:tcPr>
          <w:p w14:paraId="6E6C949F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1</w:t>
            </w:r>
          </w:p>
        </w:tc>
        <w:tc>
          <w:tcPr>
            <w:tcW w:w="1593" w:type="dxa"/>
            <w:shd w:val="clear" w:color="auto" w:fill="FFFFFF"/>
          </w:tcPr>
          <w:p w14:paraId="568E7D70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2</w:t>
            </w:r>
          </w:p>
        </w:tc>
        <w:tc>
          <w:tcPr>
            <w:tcW w:w="1686" w:type="dxa"/>
            <w:shd w:val="clear" w:color="auto" w:fill="FFFFFF"/>
          </w:tcPr>
          <w:p w14:paraId="336F1E42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 3</w:t>
            </w:r>
          </w:p>
        </w:tc>
        <w:tc>
          <w:tcPr>
            <w:tcW w:w="1562" w:type="dxa"/>
            <w:shd w:val="clear" w:color="auto" w:fill="FFFFFF"/>
          </w:tcPr>
          <w:p w14:paraId="48E8AB62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589" w:type="dxa"/>
            <w:shd w:val="clear" w:color="auto" w:fill="FFFFFF"/>
          </w:tcPr>
          <w:p w14:paraId="2103AD8A" w14:textId="77777777" w:rsidR="003B0081" w:rsidRPr="003B0081" w:rsidRDefault="003B0081" w:rsidP="003B0081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3B0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  <w:t>5</w:t>
            </w:r>
          </w:p>
        </w:tc>
      </w:tr>
      <w:tr w:rsidR="003B0081" w:rsidRPr="003B0081" w14:paraId="0DB16206" w14:textId="77777777" w:rsidTr="003B0081">
        <w:trPr>
          <w:jc w:val="center"/>
        </w:trPr>
        <w:tc>
          <w:tcPr>
            <w:tcW w:w="1858" w:type="dxa"/>
          </w:tcPr>
          <w:p w14:paraId="21125B2A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58401B98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eastAsia="zh-CN"/>
              </w:rPr>
              <w:t>1-2</w:t>
            </w:r>
            <w:r w:rsidRPr="003B0081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593" w:type="dxa"/>
          </w:tcPr>
          <w:p w14:paraId="2E6F7F0B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0669A742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3-4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686" w:type="dxa"/>
          </w:tcPr>
          <w:p w14:paraId="1E4255C9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มีการดำเนินการ  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5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562" w:type="dxa"/>
          </w:tcPr>
          <w:p w14:paraId="71E1CC72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7E6D15BD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6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589" w:type="dxa"/>
          </w:tcPr>
          <w:p w14:paraId="39E7FC41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14:paraId="13C5288D" w14:textId="77777777" w:rsidR="003B0081" w:rsidRPr="003B0081" w:rsidRDefault="003B0081" w:rsidP="003B0081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3B0081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7-8 </w:t>
            </w:r>
            <w:r w:rsidRPr="003B0081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ข้อ</w:t>
            </w:r>
          </w:p>
        </w:tc>
      </w:tr>
    </w:tbl>
    <w:p w14:paraId="690A2784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59ADAA7" w14:textId="14236451" w:rsidR="003B0081" w:rsidRPr="003B0081" w:rsidRDefault="003B0081" w:rsidP="003B0081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ผลการดำเนินงาน</w:t>
      </w:r>
    </w:p>
    <w:p w14:paraId="3DD62403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มีการพัฒนาระบบและกลไกในการดำเนินงานเพื่อบรรลุเป้าหมายการพัฒนาที่ยั่งยืนของคณะ</w:t>
      </w:r>
    </w:p>
    <w:p w14:paraId="48851E07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17653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B304DF8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มีการจัดทำแผนการดำเนินงานเพื่อบรรลุเป้าหมายการพัฒนาที่ยั่งยืนที่สอดรับกับพันธกิจของคณะ</w:t>
      </w:r>
    </w:p>
    <w:p w14:paraId="16D475D9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DBE26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72C1CDA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3. มีการดำเนินโครงการ/กิจกรรมที่เป็นรูปธรรม และสอดรับกับเป้าหมายการพัฒนาที่ยั่งยืนในรอบปี อย่างน้อย 1 เป้าหมาย</w:t>
      </w:r>
    </w:p>
    <w:p w14:paraId="455142FD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9C897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25BB768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4. มีการประเมินผลโครงการ/กิจกรรม ที่ดำเนินการในข้อ 3 ในลักษณะของการประเมินผลลัพธ์และผลกระทบ</w:t>
      </w:r>
    </w:p>
    <w:p w14:paraId="2E863B40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3C0BF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397CCF3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 จัดทำรายงานผลการดำเนินงานเพื่อบรรลุเป้าหมายการพัฒนาที่ยั่งยืนของคณะ ที่เป็นผลการดำเนินโครงการ/กิจกรรมในรอบปี</w:t>
      </w:r>
    </w:p>
    <w:p w14:paraId="6B2A7875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BD43F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19E5AA5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6. มีการประเมินแผนการดำเนินงานตามเป้าหมายการพัฒนาที่ยั่งยืน</w:t>
      </w:r>
    </w:p>
    <w:p w14:paraId="04261417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C1F35" w14:textId="77777777" w:rsid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3085A04" w14:textId="77777777" w:rsidR="003B0081" w:rsidRPr="003B0081" w:rsidRDefault="003B0081" w:rsidP="003B0081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7. มีการเผยแพร่ผลการดำเนินงานหรือแนวปฏิบัติที่ดี (</w:t>
      </w:r>
      <w:r w:rsidRPr="003B008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Best Practice) </w:t>
      </w: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ผ่านสื่อดิจิทัล/เว็บไซต์ของหน่วยงาน โดยให้มีการเผยแพร่ในวงกว้าง</w:t>
      </w:r>
    </w:p>
    <w:p w14:paraId="22066CF9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D760B" w14:textId="77777777" w:rsidR="003B0081" w:rsidRDefault="003B0081" w:rsidP="003B0081">
      <w:pPr>
        <w:ind w:left="1710" w:hanging="171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699EBC8" w14:textId="77777777" w:rsidR="004F51C5" w:rsidRDefault="003B0081" w:rsidP="003B0081">
      <w:pPr>
        <w:ind w:left="1710" w:hanging="1001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008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8. มีการทบทวนหรือถอดบทเรียนผล</w:t>
      </w:r>
      <w:r w:rsidR="004F51C5" w:rsidRPr="004F51C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การดำเนินงานโครงการ/กิจก</w:t>
      </w:r>
      <w:r w:rsidR="004F51C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รรมเพื่อนำไปปรับปรุงการดำเนินงา</w:t>
      </w:r>
      <w:r w:rsidR="004F51C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</w:t>
      </w:r>
    </w:p>
    <w:p w14:paraId="60C3217E" w14:textId="39F75670" w:rsidR="003B0081" w:rsidRPr="004F51C5" w:rsidRDefault="004F51C5" w:rsidP="004F51C5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51C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ในรอบปีถัดไป</w:t>
      </w:r>
    </w:p>
    <w:p w14:paraId="733589D0" w14:textId="77777777" w:rsidR="003B0081" w:rsidRPr="003B0081" w:rsidRDefault="003B0081" w:rsidP="003B0081">
      <w:pPr>
        <w:autoSpaceDE w:val="0"/>
        <w:autoSpaceDN w:val="0"/>
        <w:spacing w:line="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5B6E0" w14:textId="77777777" w:rsidR="003B0081" w:rsidRDefault="003B0081" w:rsidP="003B008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19119D" w14:textId="77777777" w:rsidR="003B0081" w:rsidRDefault="003B0081" w:rsidP="003B008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2EC102" w14:textId="77777777" w:rsidR="003B0081" w:rsidRPr="009477BD" w:rsidRDefault="003B0081" w:rsidP="003B008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7CAF4B34" w14:textId="77777777" w:rsidR="003B0081" w:rsidRDefault="003B0081" w:rsidP="003B008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51627" w14:textId="77777777" w:rsidR="003B0081" w:rsidRDefault="003B0081" w:rsidP="003B008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949"/>
        <w:gridCol w:w="1164"/>
        <w:gridCol w:w="1063"/>
        <w:gridCol w:w="1145"/>
        <w:gridCol w:w="1134"/>
        <w:gridCol w:w="1392"/>
      </w:tblGrid>
      <w:tr w:rsidR="003B0081" w:rsidRPr="00F636DC" w14:paraId="6683B2FD" w14:textId="77777777" w:rsidTr="00BA575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D792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A30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66527E95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10BF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14:paraId="73C2111A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89B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49B20D62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Pr="00930067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31CE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14:paraId="0B5B9770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50DE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</w:t>
            </w:r>
          </w:p>
          <w:p w14:paraId="06A442CC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4008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1FDC6E64" w14:textId="77777777" w:rsidR="003B0081" w:rsidRPr="00930067" w:rsidRDefault="003B0081" w:rsidP="00BA57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3B0081" w:rsidRPr="00F636DC" w14:paraId="5137D765" w14:textId="77777777" w:rsidTr="00BA575C">
        <w:trPr>
          <w:trHeight w:val="117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8ABF" w14:textId="466ABAC9" w:rsidR="003B0081" w:rsidRPr="00930067" w:rsidRDefault="003B0081" w:rsidP="00BA57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8.1 </w:t>
            </w: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การดำเนินงานเพื่อบรรลุเป้าหมายการพัฒนาที่ยั่งยืน (</w:t>
            </w:r>
            <w:r w:rsidRPr="00930067">
              <w:rPr>
                <w:rFonts w:ascii="TH SarabunPSK" w:hAnsi="TH SarabunPSK" w:cs="TH SarabunPSK"/>
                <w:kern w:val="24"/>
                <w:sz w:val="32"/>
                <w:szCs w:val="32"/>
              </w:rPr>
              <w:t>PE4)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9E60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8C4F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300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9ED2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BC40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48D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3BC5" w14:textId="77777777" w:rsidR="003B0081" w:rsidRPr="00930067" w:rsidRDefault="003B0081" w:rsidP="00BA57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4F2DEF" w14:textId="77777777" w:rsidR="003B0081" w:rsidRPr="009477BD" w:rsidRDefault="003B0081" w:rsidP="003B0081">
      <w:pPr>
        <w:rPr>
          <w:rFonts w:ascii="TH SarabunPSK" w:eastAsia="Calibri" w:hAnsi="TH SarabunPSK" w:cs="TH SarabunPSK"/>
          <w:sz w:val="32"/>
          <w:szCs w:val="32"/>
        </w:rPr>
      </w:pPr>
    </w:p>
    <w:p w14:paraId="06A2076A" w14:textId="77777777" w:rsidR="003B0081" w:rsidRPr="000F5A58" w:rsidRDefault="003B0081" w:rsidP="003B008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11031BF7" w14:textId="77777777" w:rsidR="003B0081" w:rsidRPr="00CB203B" w:rsidRDefault="003B0081" w:rsidP="003B0081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5965A2EA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B27C872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41844C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7D2B01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3DBF11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D7BC94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6A4598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45634E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FF76AF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78FF20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E04983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710D18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C56A83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93D917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FC155B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CC2145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252C68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257189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8819A38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061D26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992D99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777048B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BF65104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8EDE7F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FA7206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F51963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DBB033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036813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BC68AE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08DBDC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E78267" w14:textId="77777777" w:rsidR="003B0081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E829072" w14:textId="77777777" w:rsidR="003B0081" w:rsidRPr="009477BD" w:rsidRDefault="003B0081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3B7ED3" w14:textId="77777777" w:rsidR="00B046D4" w:rsidRPr="009477BD" w:rsidRDefault="00B046D4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7D1DF9" w14:textId="77777777" w:rsidR="00B22BDC" w:rsidRPr="00AC1CDD" w:rsidRDefault="00B22BDC" w:rsidP="00B22BD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C1CDD">
        <w:rPr>
          <w:rFonts w:ascii="TH SarabunPSK" w:hAnsi="TH SarabunPSK" w:cs="TH SarabunPSK"/>
          <w:b/>
          <w:bCs/>
          <w:sz w:val="72"/>
          <w:szCs w:val="72"/>
          <w:cs/>
        </w:rPr>
        <w:t xml:space="preserve">ส่วนที่ </w:t>
      </w:r>
      <w:r w:rsidRPr="00AC1CDD">
        <w:rPr>
          <w:rFonts w:ascii="TH SarabunPSK" w:hAnsi="TH SarabunPSK" w:cs="TH SarabunPSK"/>
          <w:b/>
          <w:bCs/>
          <w:sz w:val="72"/>
          <w:szCs w:val="72"/>
        </w:rPr>
        <w:t>3</w:t>
      </w:r>
    </w:p>
    <w:p w14:paraId="61F3B192" w14:textId="77777777" w:rsidR="00B22BDC" w:rsidRDefault="00B22BDC" w:rsidP="00B22B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C1CDD">
        <w:rPr>
          <w:rFonts w:ascii="TH SarabunPSK" w:hAnsi="TH SarabunPSK" w:cs="TH SarabunPSK"/>
          <w:b/>
          <w:bCs/>
          <w:sz w:val="48"/>
          <w:szCs w:val="48"/>
          <w:cs/>
        </w:rPr>
        <w:t>สรุปผลการวิเคราะห์คุณภาพการศึกษาภายใน</w:t>
      </w:r>
      <w:r w:rsidR="00AA194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ระดับ</w:t>
      </w:r>
      <w:r w:rsidRPr="00AC1CDD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</w:p>
    <w:p w14:paraId="5CF01F41" w14:textId="0CC7B070" w:rsidR="00B22BDC" w:rsidRPr="00AC1CDD" w:rsidRDefault="00B22BDC" w:rsidP="00B22B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C1CDD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ประจำปีการศึกษา </w:t>
      </w:r>
      <w:r w:rsidR="00BA2D3E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5E6288">
        <w:rPr>
          <w:rFonts w:ascii="TH SarabunPSK" w:hAnsi="TH SarabunPSK" w:cs="TH SarabunPSK"/>
          <w:b/>
          <w:bCs/>
          <w:sz w:val="48"/>
          <w:szCs w:val="48"/>
        </w:rPr>
        <w:t>4</w:t>
      </w:r>
    </w:p>
    <w:p w14:paraId="02EBEC11" w14:textId="77777777" w:rsidR="00CA24AA" w:rsidRPr="00B22BDC" w:rsidRDefault="00CA24AA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CBE76C" w14:textId="77777777" w:rsidR="00CA24AA" w:rsidRPr="009477BD" w:rsidRDefault="00CA24AA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79EA43" w14:textId="77777777" w:rsidR="000F3494" w:rsidRPr="009477BD" w:rsidRDefault="000F3494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1CD685" w14:textId="77777777" w:rsidR="000F3494" w:rsidRPr="009477BD" w:rsidRDefault="000F3494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5E7F69" w14:textId="77777777" w:rsidR="00CA24AA" w:rsidRPr="009477BD" w:rsidRDefault="00CA24AA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4AC9D7" w14:textId="77777777" w:rsidR="000F3494" w:rsidRPr="009477BD" w:rsidRDefault="000F3494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2E301E" w14:textId="77777777" w:rsidR="000F3494" w:rsidRPr="009477BD" w:rsidRDefault="000F3494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F8E823" w14:textId="77777777" w:rsidR="000F3494" w:rsidRPr="009477BD" w:rsidRDefault="000F3494" w:rsidP="00AC1CD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EE364B" w14:textId="77777777" w:rsidR="009C55E9" w:rsidRPr="009477BD" w:rsidRDefault="009C55E9" w:rsidP="00B86DD3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  <w:sectPr w:rsidR="009C55E9" w:rsidRPr="009477BD" w:rsidSect="0046390B">
          <w:headerReference w:type="even" r:id="rId33"/>
          <w:pgSz w:w="11906" w:h="16838"/>
          <w:pgMar w:top="1440" w:right="1138" w:bottom="432" w:left="1411" w:header="1440" w:footer="576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20"/>
          <w:titlePg/>
          <w:docGrid w:linePitch="360"/>
        </w:sectPr>
      </w:pPr>
    </w:p>
    <w:p w14:paraId="37A5C233" w14:textId="77777777" w:rsidR="0076239B" w:rsidRPr="0076239B" w:rsidRDefault="0076239B" w:rsidP="0076239B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ตาราง</w:t>
      </w:r>
      <w:r w:rsidR="00E7203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วิเคราะห์</w:t>
      </w:r>
      <w:r w:rsidRPr="0076239B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ประเมิน</w:t>
      </w:r>
      <w:r w:rsidRPr="0076239B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คุณภาพการศึกษาภายใน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รายตัวบ่งชี้ ระดับ</w:t>
      </w:r>
      <w:r w:rsidRPr="0076239B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คณะ</w:t>
      </w:r>
    </w:p>
    <w:p w14:paraId="6D17E82E" w14:textId="1CA59A59" w:rsidR="00583CF5" w:rsidRPr="009477BD" w:rsidRDefault="0076239B" w:rsidP="0076239B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6239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ประจำปีการศึกษา </w:t>
      </w:r>
      <w:r w:rsidRPr="0076239B">
        <w:rPr>
          <w:rFonts w:ascii="TH SarabunPSK" w:eastAsia="Calibri" w:hAnsi="TH SarabunPSK" w:cs="TH SarabunPSK"/>
          <w:b/>
          <w:bCs/>
          <w:sz w:val="36"/>
          <w:szCs w:val="36"/>
        </w:rPr>
        <w:t>256</w:t>
      </w:r>
      <w:r w:rsidR="00631791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tbl>
      <w:tblPr>
        <w:tblW w:w="10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632"/>
        <w:gridCol w:w="809"/>
        <w:gridCol w:w="782"/>
        <w:gridCol w:w="820"/>
        <w:gridCol w:w="548"/>
        <w:gridCol w:w="809"/>
        <w:gridCol w:w="1275"/>
        <w:gridCol w:w="1446"/>
      </w:tblGrid>
      <w:tr w:rsidR="00164484" w:rsidRPr="000D2861" w14:paraId="718C36CC" w14:textId="77777777" w:rsidTr="00930067">
        <w:trPr>
          <w:trHeight w:val="370"/>
          <w:tblHeader/>
        </w:trPr>
        <w:tc>
          <w:tcPr>
            <w:tcW w:w="2895" w:type="dxa"/>
            <w:vMerge w:val="restart"/>
            <w:shd w:val="clear" w:color="auto" w:fill="FFFFFF" w:themeFill="background1"/>
            <w:vAlign w:val="center"/>
            <w:hideMark/>
          </w:tcPr>
          <w:p w14:paraId="49331BC1" w14:textId="77777777" w:rsidR="00164484" w:rsidRPr="00930067" w:rsidRDefault="00164484" w:rsidP="00164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44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48BC9C72" w14:textId="77777777" w:rsidR="00164484" w:rsidRPr="00930067" w:rsidRDefault="00164484" w:rsidP="00164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59" w:type="dxa"/>
            <w:gridSpan w:val="4"/>
            <w:shd w:val="clear" w:color="auto" w:fill="FFFFFF" w:themeFill="background1"/>
            <w:vAlign w:val="center"/>
            <w:hideMark/>
          </w:tcPr>
          <w:p w14:paraId="06CA9962" w14:textId="77777777" w:rsidR="00164484" w:rsidRPr="00930067" w:rsidRDefault="00164484" w:rsidP="00164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256B0185" w14:textId="77777777" w:rsidR="00164484" w:rsidRPr="00930067" w:rsidRDefault="00164484" w:rsidP="00164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1446" w:type="dxa"/>
            <w:vMerge w:val="restart"/>
            <w:shd w:val="clear" w:color="auto" w:fill="FFFFFF" w:themeFill="background1"/>
            <w:vAlign w:val="center"/>
            <w:hideMark/>
          </w:tcPr>
          <w:p w14:paraId="152618A5" w14:textId="77777777" w:rsidR="00164484" w:rsidRPr="00930067" w:rsidRDefault="000D2861" w:rsidP="00164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0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</w:t>
            </w:r>
            <w:r w:rsidRPr="00930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164484" w:rsidRPr="00930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</w:t>
            </w:r>
          </w:p>
        </w:tc>
      </w:tr>
      <w:tr w:rsidR="00164484" w:rsidRPr="000D2861" w14:paraId="69F389CD" w14:textId="77777777" w:rsidTr="00930067">
        <w:trPr>
          <w:trHeight w:val="750"/>
          <w:tblHeader/>
        </w:trPr>
        <w:tc>
          <w:tcPr>
            <w:tcW w:w="289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1F2D8A" w14:textId="77777777" w:rsidR="00164484" w:rsidRPr="000D2861" w:rsidRDefault="00164484" w:rsidP="0016448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622E3AB" w14:textId="77777777" w:rsidR="00164484" w:rsidRPr="000D2861" w:rsidRDefault="00164484" w:rsidP="0016448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4FD79" w14:textId="77777777" w:rsidR="00164484" w:rsidRPr="00930067" w:rsidRDefault="00164484" w:rsidP="00164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CE970" w14:textId="77777777" w:rsidR="00164484" w:rsidRPr="00930067" w:rsidRDefault="00164484" w:rsidP="00164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46FC4" w14:textId="77777777" w:rsidR="00164484" w:rsidRPr="00930067" w:rsidRDefault="00164484" w:rsidP="00164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0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ผลลัพธ์(%หรือสัดส่วน)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07244" w14:textId="77777777" w:rsidR="00164484" w:rsidRPr="00631791" w:rsidRDefault="00164484" w:rsidP="001644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17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(/ = </w:t>
            </w:r>
            <w:r w:rsidRPr="0063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บรรลุ </w:t>
            </w:r>
            <w:r w:rsidRPr="006317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, </w:t>
            </w:r>
          </w:p>
          <w:p w14:paraId="597C8028" w14:textId="77777777" w:rsidR="00164484" w:rsidRPr="00631791" w:rsidRDefault="00164484" w:rsidP="001644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17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x = </w:t>
            </w:r>
            <w:r w:rsidRPr="0063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ไม่บรรลุ)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4D5646" w14:textId="77777777" w:rsidR="00164484" w:rsidRPr="000D2861" w:rsidRDefault="00164484" w:rsidP="0016448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661D9" w:rsidRPr="000D2861" w14:paraId="25F12E62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3EFA7D87" w14:textId="77777777" w:rsidR="004661D9" w:rsidRPr="000D2861" w:rsidRDefault="004661D9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ผลการบริหารจัดการหลักสูตรโดยรวม (สกอ.</w:t>
            </w:r>
            <w:r w:rsidRPr="000D2861">
              <w:rPr>
                <w:rFonts w:ascii="TH SarabunPSK" w:hAnsi="TH SarabunPSK" w:cs="TH SarabunPSK"/>
                <w:sz w:val="28"/>
                <w:szCs w:val="28"/>
              </w:rPr>
              <w:t>1.1)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AAE67C8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3.51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7FD01EEC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6E3F3792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A43D55A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675C942B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5AD117B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1275" w:type="dxa"/>
            <w:shd w:val="clear" w:color="auto" w:fill="FFFFFF" w:themeFill="background1"/>
          </w:tcPr>
          <w:p w14:paraId="3B84900C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6796F991" w14:textId="77777777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631791" w:rsidRPr="000D2861" w14:paraId="5BBAEA1C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</w:tcPr>
          <w:p w14:paraId="434AC71B" w14:textId="675D3EA1" w:rsidR="00631791" w:rsidRPr="00D0549A" w:rsidRDefault="00D0549A" w:rsidP="00164484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0549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1.2 ร้อยละการได้งานทำของบัณฑิตในเขตพื้นที่บริการของมหาวิทยาลัย (</w:t>
            </w:r>
            <w:r w:rsidRPr="00D0549A">
              <w:rPr>
                <w:rFonts w:ascii="TH SarabunPSK" w:hAnsi="TH SarabunPSK" w:cs="TH SarabunPSK"/>
                <w:color w:val="FF0000"/>
                <w:sz w:val="28"/>
                <w:szCs w:val="28"/>
              </w:rPr>
              <w:t>PE</w:t>
            </w:r>
            <w:r w:rsidRPr="00D0549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6C53C1D" w14:textId="390A7F31" w:rsidR="00631791" w:rsidRPr="00B463E0" w:rsidRDefault="00B463E0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79FEE30" w14:textId="7EF7050F" w:rsidR="00631791" w:rsidRPr="000D2861" w:rsidRDefault="00D0549A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D81967B" w14:textId="77777777" w:rsidR="00631791" w:rsidRPr="000D2861" w:rsidRDefault="00631791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F76CE03" w14:textId="77777777" w:rsidR="00631791" w:rsidRPr="000D2861" w:rsidRDefault="00631791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BCA476C" w14:textId="77777777" w:rsidR="00631791" w:rsidRPr="000D2861" w:rsidRDefault="00631791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A22B74C" w14:textId="75FE732F" w:rsidR="00631791" w:rsidRPr="000D2861" w:rsidRDefault="00D0549A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FFFFFF" w:themeFill="background1"/>
          </w:tcPr>
          <w:p w14:paraId="50DEE03C" w14:textId="77777777" w:rsidR="00631791" w:rsidRPr="000D2861" w:rsidRDefault="00631791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114D40C8" w14:textId="77777777" w:rsidR="00631791" w:rsidRPr="000D2861" w:rsidRDefault="00631791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1D9" w:rsidRPr="000D2861" w14:paraId="11979877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308D1EFF" w14:textId="0847F2CB" w:rsidR="004661D9" w:rsidRPr="000D2861" w:rsidRDefault="00631791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1.3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อาจารย์ประจำคณะที่มีคุณวุฒิปริญญาเอก (สกอ.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</w:rPr>
              <w:t>1.2)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30EAFBB9" w14:textId="597BB3E6" w:rsidR="004661D9" w:rsidRPr="000D2861" w:rsidRDefault="00B463E0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41C7AEF1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48F1903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0BF4A2E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000000" w:fill="EBF1DE"/>
            <w:vAlign w:val="center"/>
            <w:hideMark/>
          </w:tcPr>
          <w:p w14:paraId="658D8221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00C60768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16C4F9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2C8F5409" w14:textId="77777777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4661D9" w:rsidRPr="000D2861" w14:paraId="185AAE28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7FC0D3BC" w14:textId="4B697365" w:rsidR="004661D9" w:rsidRPr="000D2861" w:rsidRDefault="00631791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1.4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อาจารย์ประจำคณะที่ดำรงตำแหน่งทางวิชาการ (สกอ.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</w:rPr>
              <w:t>1.3)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387D094" w14:textId="52ED94B0" w:rsidR="004661D9" w:rsidRPr="000D2861" w:rsidRDefault="00B463E0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C598C38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264FAA4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6F02530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000000" w:fill="EBF1DE"/>
            <w:vAlign w:val="center"/>
            <w:hideMark/>
          </w:tcPr>
          <w:p w14:paraId="75CFAACE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AD8A83B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FFFFFF" w:themeFill="background1"/>
          </w:tcPr>
          <w:p w14:paraId="24BAC1F7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2BAFF51A" w14:textId="77777777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4661D9" w:rsidRPr="000D2861" w14:paraId="4488A35A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69D7E17C" w14:textId="7D5F4070" w:rsidR="004661D9" w:rsidRPr="000D2861" w:rsidRDefault="00631791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1.5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จำนวนนักศึกษาเต็มเวลาเทียบเท่าต่อจำนวนอาจารย์ประจำ (สกอ.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</w:rPr>
              <w:t>1.4)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9F251A7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003333F6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75D1200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888553A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000000" w:fill="EBF1DE"/>
            <w:vAlign w:val="center"/>
            <w:hideMark/>
          </w:tcPr>
          <w:p w14:paraId="013A8863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D8EEA2C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FFFFFF" w:themeFill="background1"/>
          </w:tcPr>
          <w:p w14:paraId="2EBA7A45" w14:textId="3D95C5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2F177AB" w14:textId="77777777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4661D9" w:rsidRPr="000D2861" w14:paraId="7AAEBB2E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48EF916E" w14:textId="2C1C1D83" w:rsidR="004661D9" w:rsidRPr="000D2861" w:rsidRDefault="00631791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การบริการนักศึกษาระดับปริญญาตรี(สกอ.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</w:rPr>
              <w:t>1.5)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9AB0BB8" w14:textId="69FD464F" w:rsidR="004661D9" w:rsidRPr="000D2861" w:rsidRDefault="00B463E0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1ED54C2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  <w:hideMark/>
          </w:tcPr>
          <w:p w14:paraId="28D951D2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00"/>
            <w:vAlign w:val="center"/>
            <w:hideMark/>
          </w:tcPr>
          <w:p w14:paraId="3424B9BC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7FF62FF8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29B32A9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</w:tcPr>
          <w:p w14:paraId="36F330B9" w14:textId="35C53595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AA0ECF2" w14:textId="77777777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4661D9" w:rsidRPr="000D2861" w14:paraId="22D50F4B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1C4FC78D" w14:textId="28F848F3" w:rsidR="004661D9" w:rsidRPr="000D2861" w:rsidRDefault="00631791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1.7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กิจกรรมนักศึกษาระดับปริญญาตรี(สกอ.</w:t>
            </w:r>
            <w:r w:rsidR="004661D9" w:rsidRPr="000D2861">
              <w:rPr>
                <w:rFonts w:ascii="TH SarabunPSK" w:hAnsi="TH SarabunPSK" w:cs="TH SarabunPSK"/>
                <w:sz w:val="28"/>
                <w:szCs w:val="28"/>
              </w:rPr>
              <w:t>1.6)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3BA73F2B" w14:textId="1104A949" w:rsidR="004661D9" w:rsidRPr="000D2861" w:rsidRDefault="00B463E0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1A2F3163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  <w:hideMark/>
          </w:tcPr>
          <w:p w14:paraId="1F86517F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00"/>
            <w:vAlign w:val="center"/>
            <w:hideMark/>
          </w:tcPr>
          <w:p w14:paraId="7EF14741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09478BD1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18CB8681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</w:tcPr>
          <w:p w14:paraId="52F3B178" w14:textId="69A55650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9EC21AE" w14:textId="77777777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D0549A" w:rsidRPr="000D2861" w14:paraId="3072C62C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</w:tcPr>
          <w:p w14:paraId="7AA422B8" w14:textId="6303AABB" w:rsidR="00D0549A" w:rsidRPr="00B463E0" w:rsidRDefault="00D0549A" w:rsidP="00D0549A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463E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1.8   การพัฒนาศักยภาพของนักศึกษาด้านภาษาอังกฤษและดิจิทัลของบัณฑิต</w:t>
            </w:r>
            <w:r w:rsidRPr="00B463E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463E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ปริญญาตรี (มรภ.อบ.1.8)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5D4F717" w14:textId="5C3E99EC" w:rsidR="00D0549A" w:rsidRPr="000D2861" w:rsidRDefault="00B463E0" w:rsidP="00D054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617E5C7" w14:textId="3935D7C1" w:rsidR="00D0549A" w:rsidRPr="000D2861" w:rsidRDefault="00D0549A" w:rsidP="00D0549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DD6D483" w14:textId="77777777" w:rsidR="00D0549A" w:rsidRPr="000D2861" w:rsidRDefault="00D0549A" w:rsidP="00D054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5A3A1E5" w14:textId="77777777" w:rsidR="00D0549A" w:rsidRPr="000D2861" w:rsidRDefault="00D0549A" w:rsidP="00D054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186B538" w14:textId="77777777" w:rsidR="00D0549A" w:rsidRPr="000D2861" w:rsidRDefault="00D0549A" w:rsidP="00D054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7E2F5D1" w14:textId="61A2D543" w:rsidR="00D0549A" w:rsidRPr="000D2861" w:rsidRDefault="00D0549A" w:rsidP="00D0549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FFFFFF" w:themeFill="background1"/>
          </w:tcPr>
          <w:p w14:paraId="18FD2FEA" w14:textId="77777777" w:rsidR="00D0549A" w:rsidRPr="000D2861" w:rsidRDefault="00D0549A" w:rsidP="00D054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423E771" w14:textId="77777777" w:rsidR="00D0549A" w:rsidRPr="000D2861" w:rsidRDefault="00D0549A" w:rsidP="00D054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1D9" w:rsidRPr="000D2861" w14:paraId="0BCFD71D" w14:textId="77777777" w:rsidTr="00930067">
        <w:trPr>
          <w:trHeight w:val="740"/>
        </w:trPr>
        <w:tc>
          <w:tcPr>
            <w:tcW w:w="2895" w:type="dxa"/>
            <w:shd w:val="clear" w:color="auto" w:fill="auto"/>
            <w:vAlign w:val="center"/>
            <w:hideMark/>
          </w:tcPr>
          <w:p w14:paraId="62B8661E" w14:textId="77777777" w:rsidR="004661D9" w:rsidRPr="000D2861" w:rsidRDefault="004661D9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ระบบและกลไกการบริหารและพัฒนางานวิจัยหรืองานสร้างสรรค์</w:t>
            </w:r>
            <w:r w:rsidRPr="000D2861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สกอ.</w:t>
            </w:r>
            <w:r w:rsidRPr="000D2861">
              <w:rPr>
                <w:rFonts w:ascii="TH SarabunPSK" w:hAnsi="TH SarabunPSK" w:cs="TH SarabunPSK"/>
                <w:sz w:val="28"/>
                <w:szCs w:val="28"/>
              </w:rPr>
              <w:t>2.1)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57327DBD" w14:textId="0DE1F730" w:rsidR="004661D9" w:rsidRPr="000D2861" w:rsidRDefault="00B463E0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470EAAA1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  <w:hideMark/>
          </w:tcPr>
          <w:p w14:paraId="18B4BCB4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00"/>
            <w:vAlign w:val="center"/>
            <w:hideMark/>
          </w:tcPr>
          <w:p w14:paraId="68B8138A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78D28047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E901A41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4C1032" w14:textId="06ED3C51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6162D2D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4661D9" w:rsidRPr="000D2861" w14:paraId="5190C963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3F7C3D1D" w14:textId="77777777" w:rsidR="004661D9" w:rsidRPr="000D2861" w:rsidRDefault="004661D9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เงินสนับสนุนงานวิจัยและงานสร้างสรรค์(สกอ.</w:t>
            </w:r>
            <w:r w:rsidRPr="000D2861">
              <w:rPr>
                <w:rFonts w:ascii="TH SarabunPSK" w:hAnsi="TH SarabunPSK" w:cs="TH SarabunPSK"/>
                <w:sz w:val="28"/>
                <w:szCs w:val="28"/>
              </w:rPr>
              <w:t>2.2)</w:t>
            </w:r>
          </w:p>
        </w:tc>
        <w:tc>
          <w:tcPr>
            <w:tcW w:w="632" w:type="dxa"/>
            <w:shd w:val="clear" w:color="000000" w:fill="FFFF00"/>
            <w:vAlign w:val="center"/>
            <w:hideMark/>
          </w:tcPr>
          <w:p w14:paraId="1C41699D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000000" w:fill="FFFF00"/>
            <w:vAlign w:val="center"/>
            <w:hideMark/>
          </w:tcPr>
          <w:p w14:paraId="147D6AFA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82" w:type="dxa"/>
            <w:shd w:val="clear" w:color="000000" w:fill="FFFF00"/>
            <w:vAlign w:val="center"/>
            <w:hideMark/>
          </w:tcPr>
          <w:p w14:paraId="2A7DC27A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00"/>
            <w:vAlign w:val="center"/>
            <w:hideMark/>
          </w:tcPr>
          <w:p w14:paraId="359A8B00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14:paraId="04D36030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000000" w:fill="FFFF00"/>
            <w:vAlign w:val="center"/>
            <w:hideMark/>
          </w:tcPr>
          <w:p w14:paraId="3C1DB51B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14:paraId="5AB991F7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446" w:type="dxa"/>
            <w:shd w:val="clear" w:color="000000" w:fill="FFFF00"/>
            <w:vAlign w:val="center"/>
            <w:hideMark/>
          </w:tcPr>
          <w:p w14:paraId="1C21A3AC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4661D9" w:rsidRPr="000D2861" w14:paraId="76923A0B" w14:textId="77777777" w:rsidTr="00930067">
        <w:trPr>
          <w:trHeight w:val="37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14:paraId="3A8AB4E1" w14:textId="77777777" w:rsidR="004661D9" w:rsidRPr="00B463E0" w:rsidRDefault="004661D9" w:rsidP="00164484">
            <w:pPr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B463E0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กลุ่มสาขาวิชา</w:t>
            </w:r>
            <w:r w:rsidRPr="00B463E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...........................................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649F460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0E310283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บาทต่อคน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93A03FB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1B763FE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auto" w:fill="FFFFFF" w:themeFill="background1"/>
            <w:vAlign w:val="center"/>
            <w:hideMark/>
          </w:tcPr>
          <w:p w14:paraId="4383B667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EF970ED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บาทต่อคน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6DEFF7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E9BB597" w14:textId="77777777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4661D9" w:rsidRPr="000D2861" w14:paraId="14B79705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62C9B02E" w14:textId="77777777" w:rsidR="004661D9" w:rsidRPr="000D2861" w:rsidRDefault="004661D9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ผลงานวิชาการของอาจารย์ประจำและนักวิจัย(สกอ.</w:t>
            </w:r>
            <w:r w:rsidRPr="000D2861">
              <w:rPr>
                <w:rFonts w:ascii="TH SarabunPSK" w:hAnsi="TH SarabunPSK" w:cs="TH SarabunPSK"/>
                <w:sz w:val="28"/>
                <w:szCs w:val="28"/>
              </w:rPr>
              <w:t>2.3)</w:t>
            </w:r>
          </w:p>
        </w:tc>
        <w:tc>
          <w:tcPr>
            <w:tcW w:w="632" w:type="dxa"/>
            <w:shd w:val="clear" w:color="000000" w:fill="FFFF00"/>
            <w:vAlign w:val="center"/>
            <w:hideMark/>
          </w:tcPr>
          <w:p w14:paraId="6E78BC09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000000" w:fill="FFFF00"/>
            <w:vAlign w:val="center"/>
            <w:hideMark/>
          </w:tcPr>
          <w:p w14:paraId="28D2919E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shd w:val="clear" w:color="000000" w:fill="FFFF00"/>
            <w:vAlign w:val="center"/>
            <w:hideMark/>
          </w:tcPr>
          <w:p w14:paraId="3129270D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00"/>
            <w:vAlign w:val="center"/>
            <w:hideMark/>
          </w:tcPr>
          <w:p w14:paraId="12CBF099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14:paraId="34D9CD03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000000" w:fill="FFFF00"/>
            <w:vAlign w:val="center"/>
            <w:hideMark/>
          </w:tcPr>
          <w:p w14:paraId="229AC51B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14:paraId="26886E8F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446" w:type="dxa"/>
            <w:shd w:val="clear" w:color="000000" w:fill="FFFF00"/>
            <w:vAlign w:val="center"/>
            <w:hideMark/>
          </w:tcPr>
          <w:p w14:paraId="5B061DF1" w14:textId="77777777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1D9" w:rsidRPr="000D2861" w14:paraId="76DF56E7" w14:textId="77777777" w:rsidTr="00930067">
        <w:trPr>
          <w:trHeight w:val="37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14:paraId="622966F1" w14:textId="77777777" w:rsidR="004661D9" w:rsidRPr="00B463E0" w:rsidRDefault="004661D9" w:rsidP="00164484">
            <w:pPr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B463E0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กลุ่มสาขาวิชา</w:t>
            </w:r>
            <w:r w:rsidRPr="00B463E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...........................................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95F1A5E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14:paraId="00837ACB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F0A6DC6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E222F54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auto" w:fill="FFFFFF" w:themeFill="background1"/>
            <w:vAlign w:val="center"/>
            <w:hideMark/>
          </w:tcPr>
          <w:p w14:paraId="607E8C1F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71D25C99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FFFFFF" w:themeFill="background1"/>
          </w:tcPr>
          <w:p w14:paraId="2E374388" w14:textId="562FAF90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hideMark/>
          </w:tcPr>
          <w:p w14:paraId="19268C41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B463E0" w:rsidRPr="000D2861" w14:paraId="55B0FABC" w14:textId="77777777" w:rsidTr="00930067">
        <w:trPr>
          <w:trHeight w:val="370"/>
        </w:trPr>
        <w:tc>
          <w:tcPr>
            <w:tcW w:w="2895" w:type="dxa"/>
            <w:shd w:val="clear" w:color="auto" w:fill="auto"/>
            <w:noWrap/>
            <w:vAlign w:val="center"/>
          </w:tcPr>
          <w:p w14:paraId="13C86F21" w14:textId="670BA685" w:rsidR="00B463E0" w:rsidRPr="002B5F26" w:rsidRDefault="00B463E0" w:rsidP="00B463E0">
            <w:pPr>
              <w:jc w:val="both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B5F2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2.4</w:t>
            </w:r>
            <w:r w:rsidRPr="002B5F2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2B5F2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การส่งเสริมการจัดทำผลงานทางวิชาการรับใช้สังคมในพื้นที่บริการ (</w:t>
            </w:r>
            <w:r w:rsidRPr="002B5F26">
              <w:rPr>
                <w:rFonts w:ascii="TH SarabunPSK" w:hAnsi="TH SarabunPSK" w:cs="TH SarabunPSK"/>
                <w:color w:val="FF0000"/>
                <w:sz w:val="28"/>
                <w:szCs w:val="28"/>
              </w:rPr>
              <w:t>PO</w:t>
            </w:r>
            <w:r w:rsidRPr="002B5F2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2)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B5C03C8" w14:textId="086B153E" w:rsidR="00B463E0" w:rsidRPr="000D2861" w:rsidRDefault="00B463E0" w:rsidP="00B463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409CB5F" w14:textId="7259AEBD" w:rsidR="00B463E0" w:rsidRPr="000D2861" w:rsidRDefault="00B463E0" w:rsidP="00B463E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6CBF2CC" w14:textId="77777777" w:rsidR="00B463E0" w:rsidRPr="000D2861" w:rsidRDefault="00B463E0" w:rsidP="00B463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92E5C8B" w14:textId="77777777" w:rsidR="00B463E0" w:rsidRPr="000D2861" w:rsidRDefault="00B463E0" w:rsidP="00B463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42A11192" w14:textId="77777777" w:rsidR="00B463E0" w:rsidRPr="000D2861" w:rsidRDefault="00B463E0" w:rsidP="00B463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14:paraId="1EDCF425" w14:textId="77777777" w:rsidR="00D17087" w:rsidRDefault="00D17087" w:rsidP="00B463E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382BD60C" w14:textId="222C76F9" w:rsidR="00B463E0" w:rsidRPr="000D2861" w:rsidRDefault="00D17087" w:rsidP="00D1708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1708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</w:tcPr>
          <w:p w14:paraId="04BF5332" w14:textId="77777777" w:rsidR="00B463E0" w:rsidRPr="000D2861" w:rsidRDefault="00B463E0" w:rsidP="00B463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3AE7478F" w14:textId="77777777" w:rsidR="00B463E0" w:rsidRPr="000D2861" w:rsidRDefault="00B463E0" w:rsidP="00B463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1D9" w:rsidRPr="000D2861" w14:paraId="013CDFF0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7115CC15" w14:textId="77777777" w:rsidR="004661D9" w:rsidRPr="000D2861" w:rsidRDefault="004661D9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การบริการวิชาการแก่สังคม (สกอ.</w:t>
            </w:r>
            <w:r w:rsidRPr="000D2861">
              <w:rPr>
                <w:rFonts w:ascii="TH SarabunPSK" w:hAnsi="TH SarabunPSK" w:cs="TH SarabunPSK"/>
                <w:sz w:val="28"/>
                <w:szCs w:val="28"/>
              </w:rPr>
              <w:t>3.1)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C433EAF" w14:textId="7836E2F9" w:rsidR="004661D9" w:rsidRPr="000D2861" w:rsidRDefault="00B463E0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AC89F8E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  <w:hideMark/>
          </w:tcPr>
          <w:p w14:paraId="2D9DFEA7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00"/>
            <w:vAlign w:val="center"/>
            <w:hideMark/>
          </w:tcPr>
          <w:p w14:paraId="213F0E15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0B0C0510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72AEA96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</w:tcPr>
          <w:p w14:paraId="74766A09" w14:textId="7E6F13BB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7DCECA89" w14:textId="5DD721D2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1D9" w:rsidRPr="000D2861" w14:paraId="350F228C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17679889" w14:textId="77777777" w:rsidR="004661D9" w:rsidRPr="000D2861" w:rsidRDefault="004661D9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ระบบและกลไกการทำนุบำรุงศิลปะและวัฒนธรรม(สกอ.</w:t>
            </w:r>
            <w:r w:rsidRPr="000D2861">
              <w:rPr>
                <w:rFonts w:ascii="TH SarabunPSK" w:hAnsi="TH SarabunPSK" w:cs="TH SarabunPSK"/>
                <w:sz w:val="28"/>
                <w:szCs w:val="28"/>
              </w:rPr>
              <w:t>4.1)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C5388E6" w14:textId="57C54330" w:rsidR="004661D9" w:rsidRPr="000D2861" w:rsidRDefault="00B463E0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BB7CFB0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  <w:hideMark/>
          </w:tcPr>
          <w:p w14:paraId="45A75300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00"/>
            <w:vAlign w:val="center"/>
            <w:hideMark/>
          </w:tcPr>
          <w:p w14:paraId="3F280C74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7E7295BA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0CE70DBD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</w:tcPr>
          <w:p w14:paraId="1706C73B" w14:textId="0654E6C5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7A15E56B" w14:textId="21396622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1791" w:rsidRPr="000D2861" w14:paraId="7A00EF8C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</w:tcPr>
          <w:p w14:paraId="7001F942" w14:textId="37152A66" w:rsidR="00631791" w:rsidRPr="002B5F26" w:rsidRDefault="00C86A53" w:rsidP="00164484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  <w:r w:rsidR="002B5F26" w:rsidRPr="002B5F2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</w:t>
            </w:r>
            <w:r w:rsidRPr="00C86A5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การทำนุบำรุงและเผยแพร่ศิลปะและวัฒนธรรมท้องถิ่นสู่</w:t>
            </w:r>
            <w:bookmarkStart w:id="1" w:name="_GoBack"/>
            <w:bookmarkEnd w:id="1"/>
            <w:r w:rsidRPr="00C86A5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สาธารณชน (มรภ.อบ. 4.2)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6C459C8" w14:textId="4F1A48C1" w:rsidR="00631791" w:rsidRPr="000D2861" w:rsidRDefault="002B5F26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5B50A6D" w14:textId="4A2D67F4" w:rsidR="00631791" w:rsidRPr="000D2861" w:rsidRDefault="002B5F26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</w:tcPr>
          <w:p w14:paraId="0D5DB6FE" w14:textId="77777777" w:rsidR="00631791" w:rsidRPr="000D2861" w:rsidRDefault="00631791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dxa"/>
            <w:shd w:val="clear" w:color="000000" w:fill="FFFF00"/>
            <w:vAlign w:val="center"/>
          </w:tcPr>
          <w:p w14:paraId="5F41D503" w14:textId="77777777" w:rsidR="00631791" w:rsidRPr="000D2861" w:rsidRDefault="00631791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B95AA67" w14:textId="77777777" w:rsidR="00631791" w:rsidRPr="000D2861" w:rsidRDefault="00631791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7B73B36" w14:textId="547D168E" w:rsidR="00631791" w:rsidRPr="000D2861" w:rsidRDefault="002B5F26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</w:tcPr>
          <w:p w14:paraId="0B6761F5" w14:textId="77777777" w:rsidR="00631791" w:rsidRPr="000D2861" w:rsidRDefault="00631791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1825B798" w14:textId="77777777" w:rsidR="00631791" w:rsidRPr="000D2861" w:rsidRDefault="00631791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1D9" w:rsidRPr="000D2861" w14:paraId="332AC62D" w14:textId="77777777" w:rsidTr="00930067">
        <w:trPr>
          <w:trHeight w:val="521"/>
        </w:trPr>
        <w:tc>
          <w:tcPr>
            <w:tcW w:w="2895" w:type="dxa"/>
            <w:shd w:val="clear" w:color="auto" w:fill="auto"/>
            <w:vAlign w:val="center"/>
            <w:hideMark/>
          </w:tcPr>
          <w:p w14:paraId="20AD2542" w14:textId="77777777" w:rsidR="004661D9" w:rsidRPr="000D2861" w:rsidRDefault="004661D9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 xml:space="preserve">5.1 </w:t>
            </w: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การบริหารของคณะเพื่อการกำกับติดตามผลลัพธ์ตามพันธกิจ</w:t>
            </w:r>
            <w:r w:rsidRPr="000D28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กลุ่มสถาบัน และเอกลักษณ์ของคณะ(สกอ.</w:t>
            </w:r>
            <w:r w:rsidRPr="000D2861">
              <w:rPr>
                <w:rFonts w:ascii="TH SarabunPSK" w:hAnsi="TH SarabunPSK" w:cs="TH SarabunPSK"/>
                <w:sz w:val="28"/>
                <w:szCs w:val="28"/>
              </w:rPr>
              <w:t>5.1)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D7B2AFF" w14:textId="1192628C" w:rsidR="004661D9" w:rsidRPr="000D2861" w:rsidRDefault="00B463E0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92D4031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  <w:hideMark/>
          </w:tcPr>
          <w:p w14:paraId="0804838D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00"/>
            <w:vAlign w:val="center"/>
            <w:hideMark/>
          </w:tcPr>
          <w:p w14:paraId="30377358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5A50B682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5767443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5722C8" w14:textId="0225D489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05DE107A" w14:textId="320FEEF5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1D9" w:rsidRPr="000D2861" w14:paraId="51B8720C" w14:textId="77777777" w:rsidTr="00930067">
        <w:trPr>
          <w:trHeight w:val="370"/>
        </w:trPr>
        <w:tc>
          <w:tcPr>
            <w:tcW w:w="2895" w:type="dxa"/>
            <w:shd w:val="clear" w:color="auto" w:fill="auto"/>
            <w:vAlign w:val="center"/>
            <w:hideMark/>
          </w:tcPr>
          <w:p w14:paraId="0B018C7C" w14:textId="77777777" w:rsidR="004661D9" w:rsidRPr="000D2861" w:rsidRDefault="004661D9" w:rsidP="001644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 xml:space="preserve">5.2 </w:t>
            </w: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ระบบการประกันคุณภาพหลักสูตร (สกอ.</w:t>
            </w:r>
            <w:r w:rsidRPr="000D2861">
              <w:rPr>
                <w:rFonts w:ascii="TH SarabunPSK" w:hAnsi="TH SarabunPSK" w:cs="TH SarabunPSK"/>
                <w:sz w:val="28"/>
                <w:szCs w:val="28"/>
              </w:rPr>
              <w:t>5.2)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5577263F" w14:textId="72282046" w:rsidR="004661D9" w:rsidRPr="000D2861" w:rsidRDefault="00B463E0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57031760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  <w:hideMark/>
          </w:tcPr>
          <w:p w14:paraId="2CA4AB92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00"/>
            <w:vAlign w:val="center"/>
            <w:hideMark/>
          </w:tcPr>
          <w:p w14:paraId="4456D6E2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527E6395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55BF2FE8" w14:textId="77777777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2861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</w:tcPr>
          <w:p w14:paraId="229DBCE3" w14:textId="00572B65" w:rsidR="004661D9" w:rsidRPr="000D2861" w:rsidRDefault="004661D9" w:rsidP="001644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18640FA2" w14:textId="284F0738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FD4" w:rsidRPr="000D2861" w14:paraId="51302983" w14:textId="77777777" w:rsidTr="00930067">
        <w:trPr>
          <w:trHeight w:val="370"/>
        </w:trPr>
        <w:tc>
          <w:tcPr>
            <w:tcW w:w="2895" w:type="dxa"/>
          </w:tcPr>
          <w:p w14:paraId="3E0D37FE" w14:textId="131262AB" w:rsidR="00AD6FD4" w:rsidRPr="00AD6FD4" w:rsidRDefault="00AD6FD4" w:rsidP="00AD6F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D6FD4">
              <w:rPr>
                <w:rFonts w:ascii="TH SarabunPSK" w:eastAsia="Calibri" w:hAnsi="TH SarabunPSK" w:cs="TH SarabunPSK"/>
                <w:color w:val="FF0000"/>
                <w:kern w:val="24"/>
                <w:sz w:val="28"/>
                <w:szCs w:val="28"/>
                <w:cs/>
              </w:rPr>
              <w:t>6.1  การพัฒนาทรัพยากรมนุษย์ในพื้นที่ด้วยการเรียนรู้ตลอดชีวิต</w:t>
            </w:r>
            <w:r w:rsidRPr="00AD6FD4">
              <w:rPr>
                <w:rFonts w:ascii="TH SarabunPSK" w:eastAsia="Calibri" w:hAnsi="TH SarabunPSK" w:cs="TH SarabunPSK"/>
                <w:color w:val="FF0000"/>
                <w:kern w:val="24"/>
                <w:sz w:val="28"/>
                <w:szCs w:val="28"/>
              </w:rPr>
              <w:t>(PE2, PE3, PO1, PO3)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C29EA5C" w14:textId="3D2D8BAF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F109228" w14:textId="51D8B9F2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708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</w:tcPr>
          <w:p w14:paraId="09C3CDFE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dxa"/>
            <w:shd w:val="clear" w:color="000000" w:fill="FFFF00"/>
            <w:vAlign w:val="center"/>
          </w:tcPr>
          <w:p w14:paraId="37C24B5C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3D1EA34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712A84E" w14:textId="08BFC466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708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</w:tcPr>
          <w:p w14:paraId="41CF82E4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50DD3467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FD4" w:rsidRPr="000D2861" w14:paraId="7EBDF209" w14:textId="77777777" w:rsidTr="00930067">
        <w:trPr>
          <w:trHeight w:val="370"/>
        </w:trPr>
        <w:tc>
          <w:tcPr>
            <w:tcW w:w="2895" w:type="dxa"/>
          </w:tcPr>
          <w:p w14:paraId="4986FE78" w14:textId="435FE461" w:rsidR="00AD6FD4" w:rsidRPr="00AD6FD4" w:rsidRDefault="00AD6FD4" w:rsidP="00AD6F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D6FD4">
              <w:rPr>
                <w:rFonts w:ascii="TH SarabunPSK" w:eastAsia="Calibri" w:hAnsi="TH SarabunPSK" w:cs="TH SarabunPSK"/>
                <w:color w:val="FF0000"/>
                <w:kern w:val="24"/>
                <w:sz w:val="28"/>
                <w:szCs w:val="28"/>
                <w:cs/>
              </w:rPr>
              <w:t>7.1 การสร้างเครือข่ายความร่วมมือเพื่อการพัฒนาชุมชนท้องถิ่น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ADD2BEB" w14:textId="1754896D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1EABD8B" w14:textId="7A7F1346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708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</w:tcPr>
          <w:p w14:paraId="55768245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dxa"/>
            <w:shd w:val="clear" w:color="000000" w:fill="FFFF00"/>
            <w:vAlign w:val="center"/>
          </w:tcPr>
          <w:p w14:paraId="3E7065D0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8FEA0BE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B69A477" w14:textId="26CAF88F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708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</w:tcPr>
          <w:p w14:paraId="7ED7446A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236898E3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FD4" w:rsidRPr="000D2861" w14:paraId="593EA368" w14:textId="77777777" w:rsidTr="00930067">
        <w:trPr>
          <w:trHeight w:val="370"/>
        </w:trPr>
        <w:tc>
          <w:tcPr>
            <w:tcW w:w="2895" w:type="dxa"/>
          </w:tcPr>
          <w:p w14:paraId="5BBBFF73" w14:textId="50C94829" w:rsidR="00AD6FD4" w:rsidRPr="00AD6FD4" w:rsidRDefault="00AD6FD4" w:rsidP="00AD6F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D6FD4">
              <w:rPr>
                <w:rFonts w:ascii="TH SarabunPSK" w:eastAsia="Calibri" w:hAnsi="TH SarabunPSK" w:cs="TH SarabunPSK"/>
                <w:color w:val="FF0000"/>
                <w:kern w:val="24"/>
                <w:sz w:val="28"/>
                <w:szCs w:val="28"/>
                <w:cs/>
              </w:rPr>
              <w:t>8.1 การดำเนินงานเพื่อบรรลุเป้าหมายการพัฒนาที่ยั่งยืน (</w:t>
            </w:r>
            <w:r w:rsidRPr="00AD6FD4">
              <w:rPr>
                <w:rFonts w:ascii="TH SarabunPSK" w:eastAsia="Calibri" w:hAnsi="TH SarabunPSK" w:cs="TH SarabunPSK"/>
                <w:color w:val="FF0000"/>
                <w:kern w:val="24"/>
                <w:sz w:val="28"/>
                <w:szCs w:val="28"/>
              </w:rPr>
              <w:t>PE</w:t>
            </w:r>
            <w:r w:rsidRPr="00AD6FD4">
              <w:rPr>
                <w:rFonts w:ascii="TH SarabunPSK" w:eastAsia="Calibri" w:hAnsi="TH SarabunPSK" w:cs="TH SarabunPSK"/>
                <w:color w:val="FF0000"/>
                <w:kern w:val="24"/>
                <w:sz w:val="28"/>
                <w:szCs w:val="28"/>
                <w:cs/>
              </w:rPr>
              <w:t>4)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643D204" w14:textId="2128CDB3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DCCB3C" w14:textId="1953E60E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708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782" w:type="dxa"/>
            <w:shd w:val="clear" w:color="000000" w:fill="FFFF00"/>
            <w:vAlign w:val="center"/>
          </w:tcPr>
          <w:p w14:paraId="6B6D5FDC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dxa"/>
            <w:shd w:val="clear" w:color="000000" w:fill="FFFF00"/>
            <w:vAlign w:val="center"/>
          </w:tcPr>
          <w:p w14:paraId="5E037B6D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6A2E2C8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1E2F8DB" w14:textId="4F740FAD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708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275" w:type="dxa"/>
            <w:shd w:val="clear" w:color="auto" w:fill="FFFFFF" w:themeFill="background1"/>
          </w:tcPr>
          <w:p w14:paraId="2B71E079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ABD3F9F" w14:textId="77777777" w:rsidR="00AD6FD4" w:rsidRPr="000D2861" w:rsidRDefault="00AD6FD4" w:rsidP="00AD6F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1D9" w:rsidRPr="000D2861" w14:paraId="6034BB03" w14:textId="77777777" w:rsidTr="00930067">
        <w:trPr>
          <w:trHeight w:val="370"/>
        </w:trPr>
        <w:tc>
          <w:tcPr>
            <w:tcW w:w="8570" w:type="dxa"/>
            <w:gridSpan w:val="8"/>
            <w:shd w:val="clear" w:color="auto" w:fill="auto"/>
            <w:vAlign w:val="center"/>
          </w:tcPr>
          <w:p w14:paraId="2BFC190B" w14:textId="56437206" w:rsidR="004661D9" w:rsidRPr="00930067" w:rsidRDefault="002B5F26" w:rsidP="00164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รวมเฉลี่ย </w:t>
            </w:r>
            <w:r w:rsidR="004661D9" w:rsidRPr="00930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Pr="00930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9300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1-5 </w:t>
            </w:r>
            <w:r w:rsidRPr="00930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เฉพาะตัวบ่งชี้ สกอ. </w:t>
            </w:r>
            <w:r w:rsidRPr="009300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</w:t>
            </w:r>
            <w:r w:rsidRPr="00930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015976F1" w14:textId="7AD4BD7E" w:rsidR="004661D9" w:rsidRPr="000D2861" w:rsidRDefault="004661D9" w:rsidP="00BA2D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B5F26" w:rsidRPr="000D2861" w14:paraId="65C0F85B" w14:textId="77777777" w:rsidTr="00930067">
        <w:trPr>
          <w:trHeight w:val="370"/>
        </w:trPr>
        <w:tc>
          <w:tcPr>
            <w:tcW w:w="8570" w:type="dxa"/>
            <w:gridSpan w:val="8"/>
            <w:shd w:val="clear" w:color="auto" w:fill="auto"/>
            <w:vAlign w:val="center"/>
          </w:tcPr>
          <w:p w14:paraId="1E8944E0" w14:textId="5C5586BB" w:rsidR="002B5F26" w:rsidRPr="00930067" w:rsidRDefault="00901343" w:rsidP="00164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รวมเฉลี่ย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="002B5F26" w:rsidRPr="009300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  <w:r w:rsidR="002B5F26" w:rsidRPr="00930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B5F26" w:rsidRPr="009300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="002B5F26" w:rsidRPr="00930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1323F6D5" w14:textId="77777777" w:rsidR="002B5F26" w:rsidRPr="000D2861" w:rsidRDefault="002B5F26" w:rsidP="00BA2D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1F75C86" w14:textId="77777777" w:rsidR="00583CF5" w:rsidRPr="009477BD" w:rsidRDefault="00583CF5" w:rsidP="00AC1CD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9A55E56" w14:textId="77777777" w:rsidR="00583CF5" w:rsidRPr="009477BD" w:rsidRDefault="00583CF5" w:rsidP="00AC1CD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8210B65" w14:textId="77777777" w:rsidR="00583CF5" w:rsidRDefault="00583CF5" w:rsidP="000D2861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3AE5AE1" w14:textId="77777777" w:rsidR="002B5F26" w:rsidRDefault="002B5F26" w:rsidP="000D2861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2E165AC" w14:textId="77777777" w:rsidR="002B5F26" w:rsidRDefault="002B5F26" w:rsidP="000D2861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C063BBF" w14:textId="77777777" w:rsidR="002B5F26" w:rsidRDefault="002B5F26" w:rsidP="000D2861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62ED413" w14:textId="77777777" w:rsidR="002B5F26" w:rsidRDefault="002B5F26" w:rsidP="000D2861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193CA9F" w14:textId="77777777" w:rsidR="002B5F26" w:rsidRDefault="002B5F26" w:rsidP="000D2861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6BEE8B8" w14:textId="77777777" w:rsidR="0076239B" w:rsidRPr="0076239B" w:rsidRDefault="0076239B" w:rsidP="0076239B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ตาราง </w:t>
      </w:r>
      <w:r w:rsidR="00E7203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วิเคราะห์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ประเมิน</w:t>
      </w:r>
      <w:r w:rsidRPr="0076239B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คุณภาพการศึกษาภายใน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ระดับ</w:t>
      </w:r>
      <w:r w:rsidRPr="0076239B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คณะ</w:t>
      </w:r>
    </w:p>
    <w:p w14:paraId="14F2E28B" w14:textId="31BE7A11" w:rsidR="0076239B" w:rsidRPr="009477BD" w:rsidRDefault="0076239B" w:rsidP="0076239B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6239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ประจำปีการศึกษา </w:t>
      </w:r>
      <w:r w:rsidRPr="0076239B">
        <w:rPr>
          <w:rFonts w:ascii="TH SarabunPSK" w:eastAsia="Calibri" w:hAnsi="TH SarabunPSK" w:cs="TH SarabunPSK"/>
          <w:b/>
          <w:bCs/>
          <w:sz w:val="36"/>
          <w:szCs w:val="36"/>
        </w:rPr>
        <w:t>256</w:t>
      </w:r>
      <w:r w:rsidR="002B5F26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p w14:paraId="44E9A02C" w14:textId="77777777" w:rsidR="004661D9" w:rsidRPr="009477BD" w:rsidRDefault="004661D9" w:rsidP="0076239B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466"/>
        <w:gridCol w:w="956"/>
        <w:gridCol w:w="851"/>
        <w:gridCol w:w="992"/>
        <w:gridCol w:w="992"/>
        <w:gridCol w:w="3398"/>
      </w:tblGrid>
      <w:tr w:rsidR="00901343" w:rsidRPr="004661D9" w14:paraId="43417EC5" w14:textId="77777777" w:rsidTr="00901343">
        <w:trPr>
          <w:trHeight w:val="517"/>
        </w:trPr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5899E04" w14:textId="77777777" w:rsidR="00901343" w:rsidRPr="004661D9" w:rsidRDefault="00901343" w:rsidP="0076239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องค์ประกอบคุณภาพ</w:t>
            </w:r>
          </w:p>
          <w:p w14:paraId="51B2A23B" w14:textId="5B7FBEB1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B689A" w14:textId="77777777" w:rsidR="00901343" w:rsidRPr="004661D9" w:rsidRDefault="00901343" w:rsidP="009013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  <w:hideMark/>
          </w:tcPr>
          <w:p w14:paraId="57C88920" w14:textId="77777777" w:rsidR="00901343" w:rsidRPr="004661D9" w:rsidRDefault="00901343" w:rsidP="0076239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901343" w:rsidRPr="004661D9" w14:paraId="295A3BD9" w14:textId="77777777" w:rsidTr="00901343">
        <w:trPr>
          <w:trHeight w:val="425"/>
        </w:trPr>
        <w:tc>
          <w:tcPr>
            <w:tcW w:w="1858" w:type="dxa"/>
            <w:vMerge/>
            <w:shd w:val="clear" w:color="auto" w:fill="D9D9D9" w:themeFill="background1" w:themeFillShade="D9"/>
            <w:vAlign w:val="center"/>
            <w:hideMark/>
          </w:tcPr>
          <w:p w14:paraId="42A925DB" w14:textId="2702126D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B09A1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14:paraId="7ACD6A7C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14:paraId="357B00C6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14:paraId="4AD96ACB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14:paraId="6E1E17AD" w14:textId="11E2D6CC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F2EE1" w14:textId="77777777" w:rsidR="00901343" w:rsidRPr="004661D9" w:rsidRDefault="00901343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617ED" w14:textId="77777777" w:rsidR="00901343" w:rsidRPr="004661D9" w:rsidRDefault="00901343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09CB0" w14:textId="77777777" w:rsidR="00901343" w:rsidRPr="004661D9" w:rsidRDefault="00901343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C7F19E" w14:textId="77777777" w:rsidR="00901343" w:rsidRPr="004661D9" w:rsidRDefault="00901343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  <w:hideMark/>
          </w:tcPr>
          <w:p w14:paraId="518D0088" w14:textId="77777777" w:rsidR="00901343" w:rsidRPr="0076239B" w:rsidRDefault="00901343" w:rsidP="0076239B">
            <w:pPr>
              <w:pStyle w:val="1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0.00&lt;=1.50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62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</w:tc>
      </w:tr>
      <w:tr w:rsidR="00901343" w:rsidRPr="004661D9" w14:paraId="0E983D4D" w14:textId="77777777" w:rsidTr="00901343">
        <w:trPr>
          <w:trHeight w:val="376"/>
        </w:trPr>
        <w:tc>
          <w:tcPr>
            <w:tcW w:w="1858" w:type="dxa"/>
            <w:vMerge/>
            <w:shd w:val="clear" w:color="auto" w:fill="D9D9D9" w:themeFill="background1" w:themeFillShade="D9"/>
            <w:vAlign w:val="center"/>
            <w:hideMark/>
          </w:tcPr>
          <w:p w14:paraId="05B6B087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EE377" w14:textId="0A18CDC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91D75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14:paraId="553BC115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706B2994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5A2702A2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  <w:vAlign w:val="center"/>
            <w:hideMark/>
          </w:tcPr>
          <w:p w14:paraId="259CE209" w14:textId="77777777" w:rsidR="00901343" w:rsidRPr="0076239B" w:rsidRDefault="00901343" w:rsidP="0076239B">
            <w:pPr>
              <w:pStyle w:val="1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1.51–2.50 </w:t>
            </w:r>
            <w:r w:rsidRPr="00762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การดำเนินงานต้องปรับปรุง</w:t>
            </w:r>
          </w:p>
        </w:tc>
      </w:tr>
      <w:tr w:rsidR="00901343" w:rsidRPr="004661D9" w14:paraId="3E6FE1E3" w14:textId="77777777" w:rsidTr="00901343">
        <w:trPr>
          <w:trHeight w:val="394"/>
        </w:trPr>
        <w:tc>
          <w:tcPr>
            <w:tcW w:w="1858" w:type="dxa"/>
            <w:vMerge/>
            <w:shd w:val="clear" w:color="auto" w:fill="D9D9D9" w:themeFill="background1" w:themeFillShade="D9"/>
            <w:vAlign w:val="center"/>
            <w:hideMark/>
          </w:tcPr>
          <w:p w14:paraId="01747823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17CED" w14:textId="539DF358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2825D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14:paraId="2CA00F51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13784EA0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096D0C72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  <w:vAlign w:val="center"/>
            <w:hideMark/>
          </w:tcPr>
          <w:p w14:paraId="37832D5C" w14:textId="77777777" w:rsidR="00901343" w:rsidRPr="0076239B" w:rsidRDefault="00901343" w:rsidP="0076239B">
            <w:pPr>
              <w:pStyle w:val="1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2.51–3.50 </w:t>
            </w:r>
            <w:r w:rsidRPr="00762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การดำเนินงานระดับพอใช้</w:t>
            </w:r>
          </w:p>
        </w:tc>
      </w:tr>
      <w:tr w:rsidR="00901343" w:rsidRPr="004661D9" w14:paraId="5C6CCDA8" w14:textId="77777777" w:rsidTr="00901343">
        <w:trPr>
          <w:trHeight w:val="313"/>
        </w:trPr>
        <w:tc>
          <w:tcPr>
            <w:tcW w:w="1858" w:type="dxa"/>
            <w:vMerge/>
            <w:shd w:val="clear" w:color="auto" w:fill="D9D9D9" w:themeFill="background1" w:themeFillShade="D9"/>
            <w:vAlign w:val="center"/>
            <w:hideMark/>
          </w:tcPr>
          <w:p w14:paraId="65399588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A7AF7" w14:textId="4D019A5A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C398A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14:paraId="7CF81482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5437B3F7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77FFE491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  <w:vAlign w:val="center"/>
            <w:hideMark/>
          </w:tcPr>
          <w:p w14:paraId="2EF086B6" w14:textId="77777777" w:rsidR="00901343" w:rsidRPr="0076239B" w:rsidRDefault="00901343" w:rsidP="0076239B">
            <w:pPr>
              <w:pStyle w:val="1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3.51-4.50 </w:t>
            </w:r>
            <w:r w:rsidRPr="00762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การดำเนินงานระดับดี</w:t>
            </w:r>
          </w:p>
        </w:tc>
      </w:tr>
      <w:tr w:rsidR="00901343" w:rsidRPr="004661D9" w14:paraId="1C854019" w14:textId="77777777" w:rsidTr="00901343">
        <w:trPr>
          <w:trHeight w:val="412"/>
        </w:trPr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A8231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17BAC" w14:textId="7C21EDD4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26893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14:paraId="72A2A93D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65438131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69C034B3" w14:textId="77777777" w:rsidR="00901343" w:rsidRPr="004661D9" w:rsidRDefault="00901343" w:rsidP="004661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  <w:vAlign w:val="center"/>
            <w:hideMark/>
          </w:tcPr>
          <w:p w14:paraId="0DB2B98E" w14:textId="77777777" w:rsidR="00901343" w:rsidRPr="0076239B" w:rsidRDefault="00901343" w:rsidP="0076239B">
            <w:pPr>
              <w:pStyle w:val="1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4.51-5.00 </w:t>
            </w:r>
            <w:r w:rsidRPr="00762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76239B" w:rsidRPr="004661D9" w14:paraId="41939739" w14:textId="77777777" w:rsidTr="00901343">
        <w:trPr>
          <w:trHeight w:val="49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F8CBCF" w14:textId="77777777" w:rsidR="0076239B" w:rsidRPr="004661D9" w:rsidRDefault="0076239B" w:rsidP="004661D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F9E09" w14:textId="3196AEFC" w:rsidR="0076239B" w:rsidRPr="004661D9" w:rsidRDefault="002B5F26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14EB74F" w14:textId="77777777" w:rsidR="0076239B" w:rsidRPr="004661D9" w:rsidRDefault="0076239B" w:rsidP="004661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13DB04BA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45121CB" w14:textId="77777777" w:rsidR="0076239B" w:rsidRPr="004661D9" w:rsidRDefault="0076239B" w:rsidP="004661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78A5ADD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661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8" w:type="dxa"/>
            <w:shd w:val="clear" w:color="auto" w:fill="auto"/>
            <w:noWrap/>
            <w:hideMark/>
          </w:tcPr>
          <w:p w14:paraId="21CC9C44" w14:textId="77777777" w:rsidR="0076239B" w:rsidRPr="0076239B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76239B" w:rsidRPr="004661D9" w14:paraId="5199A259" w14:textId="77777777" w:rsidTr="00901343">
        <w:trPr>
          <w:trHeight w:val="490"/>
        </w:trPr>
        <w:tc>
          <w:tcPr>
            <w:tcW w:w="1858" w:type="dxa"/>
            <w:shd w:val="clear" w:color="auto" w:fill="auto"/>
            <w:vAlign w:val="center"/>
            <w:hideMark/>
          </w:tcPr>
          <w:p w14:paraId="561D3A3A" w14:textId="77777777" w:rsidR="0076239B" w:rsidRPr="004661D9" w:rsidRDefault="0076239B" w:rsidP="004661D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466" w:type="dxa"/>
            <w:shd w:val="clear" w:color="auto" w:fill="FFFFFF" w:themeFill="background1"/>
            <w:noWrap/>
            <w:vAlign w:val="center"/>
            <w:hideMark/>
          </w:tcPr>
          <w:p w14:paraId="3A4F98B7" w14:textId="7CE80D49" w:rsidR="0076239B" w:rsidRPr="004661D9" w:rsidRDefault="002B5F26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6" w:type="dxa"/>
            <w:shd w:val="clear" w:color="auto" w:fill="FFFFFF" w:themeFill="background1"/>
            <w:noWrap/>
            <w:vAlign w:val="center"/>
          </w:tcPr>
          <w:p w14:paraId="1AA26F90" w14:textId="77777777" w:rsidR="0076239B" w:rsidRPr="004661D9" w:rsidRDefault="0076239B" w:rsidP="004661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9E9AF0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AAC8CC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9E60B42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661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8" w:type="dxa"/>
            <w:shd w:val="clear" w:color="auto" w:fill="FFFFFF" w:themeFill="background1"/>
            <w:noWrap/>
            <w:hideMark/>
          </w:tcPr>
          <w:p w14:paraId="494AB1F3" w14:textId="77777777" w:rsidR="0076239B" w:rsidRPr="0076239B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76239B" w:rsidRPr="004661D9" w14:paraId="4AF7ADAA" w14:textId="77777777" w:rsidTr="00901343">
        <w:trPr>
          <w:trHeight w:val="490"/>
        </w:trPr>
        <w:tc>
          <w:tcPr>
            <w:tcW w:w="1858" w:type="dxa"/>
            <w:shd w:val="clear" w:color="auto" w:fill="auto"/>
            <w:vAlign w:val="center"/>
            <w:hideMark/>
          </w:tcPr>
          <w:p w14:paraId="0DF61FD4" w14:textId="77777777" w:rsidR="0076239B" w:rsidRPr="004661D9" w:rsidRDefault="0076239B" w:rsidP="004661D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466" w:type="dxa"/>
            <w:shd w:val="clear" w:color="auto" w:fill="FFFFFF" w:themeFill="background1"/>
            <w:vAlign w:val="center"/>
            <w:hideMark/>
          </w:tcPr>
          <w:p w14:paraId="362FC648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6239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1D68FD2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58590E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5D7242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AF537B3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661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8" w:type="dxa"/>
            <w:shd w:val="clear" w:color="auto" w:fill="FFFFFF" w:themeFill="background1"/>
            <w:noWrap/>
            <w:hideMark/>
          </w:tcPr>
          <w:p w14:paraId="3C66B342" w14:textId="77777777" w:rsidR="0076239B" w:rsidRPr="0076239B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76239B" w:rsidRPr="004661D9" w14:paraId="7C165BB4" w14:textId="77777777" w:rsidTr="00901343">
        <w:trPr>
          <w:trHeight w:val="490"/>
        </w:trPr>
        <w:tc>
          <w:tcPr>
            <w:tcW w:w="1858" w:type="dxa"/>
            <w:shd w:val="clear" w:color="auto" w:fill="auto"/>
            <w:vAlign w:val="center"/>
            <w:hideMark/>
          </w:tcPr>
          <w:p w14:paraId="1ACE1F90" w14:textId="77777777" w:rsidR="0076239B" w:rsidRPr="004661D9" w:rsidRDefault="0076239B" w:rsidP="004661D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องค์ประกอบที่ 4</w:t>
            </w:r>
          </w:p>
        </w:tc>
        <w:tc>
          <w:tcPr>
            <w:tcW w:w="466" w:type="dxa"/>
            <w:shd w:val="clear" w:color="auto" w:fill="FFFFFF" w:themeFill="background1"/>
            <w:noWrap/>
            <w:vAlign w:val="center"/>
            <w:hideMark/>
          </w:tcPr>
          <w:p w14:paraId="709D91C1" w14:textId="141B546D" w:rsidR="0076239B" w:rsidRPr="004661D9" w:rsidRDefault="002B5F26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noWrap/>
            <w:vAlign w:val="center"/>
          </w:tcPr>
          <w:p w14:paraId="67ED8D06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481F62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E8C446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8BE8AD1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661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8" w:type="dxa"/>
            <w:shd w:val="clear" w:color="auto" w:fill="FFFFFF" w:themeFill="background1"/>
            <w:noWrap/>
            <w:hideMark/>
          </w:tcPr>
          <w:p w14:paraId="40E06884" w14:textId="77777777" w:rsidR="0076239B" w:rsidRPr="0076239B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76239B" w:rsidRPr="004661D9" w14:paraId="460B0ADE" w14:textId="77777777" w:rsidTr="00901343">
        <w:trPr>
          <w:trHeight w:val="490"/>
        </w:trPr>
        <w:tc>
          <w:tcPr>
            <w:tcW w:w="1858" w:type="dxa"/>
            <w:shd w:val="clear" w:color="auto" w:fill="auto"/>
            <w:vAlign w:val="center"/>
            <w:hideMark/>
          </w:tcPr>
          <w:p w14:paraId="00C8FABC" w14:textId="77777777" w:rsidR="0076239B" w:rsidRPr="004661D9" w:rsidRDefault="0076239B" w:rsidP="004661D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466" w:type="dxa"/>
            <w:shd w:val="clear" w:color="auto" w:fill="FFFFFF" w:themeFill="background1"/>
            <w:vAlign w:val="center"/>
            <w:hideMark/>
          </w:tcPr>
          <w:p w14:paraId="3947B8F7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6239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F8FBE31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80104E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FE4426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C89280A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661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8" w:type="dxa"/>
            <w:shd w:val="clear" w:color="auto" w:fill="FFFFFF" w:themeFill="background1"/>
            <w:noWrap/>
            <w:hideMark/>
          </w:tcPr>
          <w:p w14:paraId="44D1F75A" w14:textId="77777777" w:rsidR="0076239B" w:rsidRPr="0076239B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2B5F26" w:rsidRPr="004661D9" w14:paraId="31437C15" w14:textId="77777777" w:rsidTr="00901343">
        <w:trPr>
          <w:trHeight w:val="490"/>
        </w:trPr>
        <w:tc>
          <w:tcPr>
            <w:tcW w:w="1858" w:type="dxa"/>
            <w:shd w:val="clear" w:color="auto" w:fill="auto"/>
            <w:vAlign w:val="center"/>
          </w:tcPr>
          <w:p w14:paraId="0AA8CCC3" w14:textId="51B779D7" w:rsidR="002B5F26" w:rsidRPr="004661D9" w:rsidRDefault="002B5F26" w:rsidP="004661D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5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411FC" w14:textId="39E88562" w:rsidR="002B5F26" w:rsidRPr="0076239B" w:rsidRDefault="002B5F26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4F2AC6A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D3D5E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B81756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64366D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FFFFFF" w:themeFill="background1"/>
            <w:noWrap/>
          </w:tcPr>
          <w:p w14:paraId="2488DAED" w14:textId="3BE62ADF" w:rsidR="002B5F26" w:rsidRPr="0076239B" w:rsidRDefault="002B5F26" w:rsidP="00762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5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2B5F26" w:rsidRPr="004661D9" w14:paraId="60CDA25F" w14:textId="77777777" w:rsidTr="00901343">
        <w:trPr>
          <w:trHeight w:val="490"/>
        </w:trPr>
        <w:tc>
          <w:tcPr>
            <w:tcW w:w="1858" w:type="dxa"/>
            <w:shd w:val="clear" w:color="auto" w:fill="auto"/>
            <w:vAlign w:val="center"/>
          </w:tcPr>
          <w:p w14:paraId="206B837E" w14:textId="10A9F5E1" w:rsidR="002B5F26" w:rsidRPr="004661D9" w:rsidRDefault="002B5F26" w:rsidP="004661D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5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A03012" w14:textId="2851CF21" w:rsidR="002B5F26" w:rsidRPr="0076239B" w:rsidRDefault="002B5F26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760FE54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09A38D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D41331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F116C5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FFFFFF" w:themeFill="background1"/>
            <w:noWrap/>
          </w:tcPr>
          <w:p w14:paraId="5D03407B" w14:textId="65D7F171" w:rsidR="002B5F26" w:rsidRPr="0076239B" w:rsidRDefault="002B5F26" w:rsidP="00762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5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2B5F26" w:rsidRPr="004661D9" w14:paraId="1D0A0565" w14:textId="77777777" w:rsidTr="00901343">
        <w:trPr>
          <w:trHeight w:val="490"/>
        </w:trPr>
        <w:tc>
          <w:tcPr>
            <w:tcW w:w="1858" w:type="dxa"/>
            <w:shd w:val="clear" w:color="auto" w:fill="auto"/>
            <w:vAlign w:val="center"/>
          </w:tcPr>
          <w:p w14:paraId="4D40EA03" w14:textId="3C9BA3D2" w:rsidR="002B5F26" w:rsidRPr="004661D9" w:rsidRDefault="002B5F26" w:rsidP="004661D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5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5E52D3" w14:textId="6583E640" w:rsidR="002B5F26" w:rsidRPr="0076239B" w:rsidRDefault="002B5F26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39C4B69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05BE0E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5900CA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804032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FFFFFF" w:themeFill="background1"/>
            <w:noWrap/>
          </w:tcPr>
          <w:p w14:paraId="752B668C" w14:textId="3F7F5E37" w:rsidR="002B5F26" w:rsidRPr="0076239B" w:rsidRDefault="002B5F26" w:rsidP="00762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5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2B5F26" w:rsidRPr="004661D9" w14:paraId="70AB23B9" w14:textId="77777777" w:rsidTr="00901343">
        <w:trPr>
          <w:trHeight w:val="490"/>
        </w:trPr>
        <w:tc>
          <w:tcPr>
            <w:tcW w:w="1858" w:type="dxa"/>
            <w:shd w:val="clear" w:color="auto" w:fill="auto"/>
            <w:vAlign w:val="center"/>
          </w:tcPr>
          <w:p w14:paraId="2D4CADDE" w14:textId="2DFD20D5" w:rsidR="002B5F26" w:rsidRPr="002B5F26" w:rsidRDefault="002B5F26" w:rsidP="004661D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เฉพาะของ สกอ.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6E102" w14:textId="7A11FCBD" w:rsidR="002B5F26" w:rsidRDefault="002B5F26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FE2EEE2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F30FF9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B87BF3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7817D6" w14:textId="77777777" w:rsidR="002B5F26" w:rsidRPr="004661D9" w:rsidRDefault="002B5F26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FFFFFF" w:themeFill="background1"/>
            <w:noWrap/>
          </w:tcPr>
          <w:p w14:paraId="24371847" w14:textId="4213EEA3" w:rsidR="002B5F26" w:rsidRPr="0076239B" w:rsidRDefault="002B5F26" w:rsidP="00762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5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76239B" w:rsidRPr="004661D9" w14:paraId="0FC256F3" w14:textId="77777777" w:rsidTr="00901343">
        <w:trPr>
          <w:trHeight w:val="490"/>
        </w:trPr>
        <w:tc>
          <w:tcPr>
            <w:tcW w:w="1858" w:type="dxa"/>
            <w:shd w:val="clear" w:color="auto" w:fill="auto"/>
            <w:vAlign w:val="center"/>
            <w:hideMark/>
          </w:tcPr>
          <w:p w14:paraId="30ACB1F4" w14:textId="77777777" w:rsidR="0076239B" w:rsidRPr="004661D9" w:rsidRDefault="0076239B" w:rsidP="004661D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เฉลี่ยทุกตัวบ่งชี้</w:t>
            </w:r>
          </w:p>
        </w:tc>
        <w:tc>
          <w:tcPr>
            <w:tcW w:w="466" w:type="dxa"/>
            <w:shd w:val="clear" w:color="auto" w:fill="FFFFFF" w:themeFill="background1"/>
            <w:noWrap/>
            <w:vAlign w:val="center"/>
            <w:hideMark/>
          </w:tcPr>
          <w:p w14:paraId="6C33A62B" w14:textId="430AB4BF" w:rsidR="0076239B" w:rsidRPr="004661D9" w:rsidRDefault="002B5F26" w:rsidP="004661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6" w:type="dxa"/>
            <w:shd w:val="clear" w:color="auto" w:fill="FFFFFF" w:themeFill="background1"/>
            <w:noWrap/>
            <w:vAlign w:val="center"/>
          </w:tcPr>
          <w:p w14:paraId="147AB93C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20DEC8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0F6A08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D63AAC4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661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8" w:type="dxa"/>
            <w:shd w:val="clear" w:color="auto" w:fill="FFFFFF" w:themeFill="background1"/>
            <w:noWrap/>
            <w:hideMark/>
          </w:tcPr>
          <w:p w14:paraId="239B16B1" w14:textId="77777777" w:rsidR="0076239B" w:rsidRPr="0076239B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76239B" w:rsidRPr="004661D9" w14:paraId="5013E97B" w14:textId="77777777" w:rsidTr="00901343">
        <w:trPr>
          <w:trHeight w:val="647"/>
        </w:trPr>
        <w:tc>
          <w:tcPr>
            <w:tcW w:w="2324" w:type="dxa"/>
            <w:gridSpan w:val="2"/>
            <w:shd w:val="clear" w:color="auto" w:fill="auto"/>
            <w:vAlign w:val="center"/>
            <w:hideMark/>
          </w:tcPr>
          <w:p w14:paraId="2D8E692B" w14:textId="77777777" w:rsidR="0076239B" w:rsidRPr="004661D9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661D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956" w:type="dxa"/>
            <w:shd w:val="clear" w:color="auto" w:fill="FFFFFF" w:themeFill="background1"/>
            <w:noWrap/>
            <w:vAlign w:val="center"/>
            <w:hideMark/>
          </w:tcPr>
          <w:p w14:paraId="4B6555A3" w14:textId="77777777" w:rsidR="0076239B" w:rsidRPr="0076239B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ระดับดีมาก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9931ED7" w14:textId="77777777" w:rsidR="0076239B" w:rsidRPr="0076239B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ระดับดีมาก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C12E2AA" w14:textId="77777777" w:rsidR="0076239B" w:rsidRPr="0076239B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ระดับดีมาก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B8E7551" w14:textId="77777777" w:rsidR="0076239B" w:rsidRPr="0076239B" w:rsidRDefault="0076239B" w:rsidP="007623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23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ระดับดีมาก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  <w:hideMark/>
          </w:tcPr>
          <w:p w14:paraId="13376B16" w14:textId="77777777" w:rsidR="0076239B" w:rsidRPr="004661D9" w:rsidRDefault="0076239B" w:rsidP="00466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1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6F10042" w14:textId="77777777" w:rsidR="0046390B" w:rsidRDefault="0046390B" w:rsidP="00AC1CDD">
      <w:pPr>
        <w:jc w:val="center"/>
        <w:rPr>
          <w:rFonts w:ascii="TH SarabunPSK" w:hAnsi="TH SarabunPSK" w:cs="TH SarabunPSK"/>
          <w:sz w:val="32"/>
          <w:szCs w:val="32"/>
        </w:rPr>
        <w:sectPr w:rsidR="0046390B" w:rsidSect="0002530C">
          <w:pgSz w:w="11906" w:h="16838"/>
          <w:pgMar w:top="1440" w:right="1138" w:bottom="432" w:left="1411" w:header="1440" w:footer="578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20"/>
          <w:titlePg/>
          <w:docGrid w:linePitch="360"/>
        </w:sectPr>
      </w:pPr>
    </w:p>
    <w:p w14:paraId="06A39F06" w14:textId="77777777" w:rsidR="0046390B" w:rsidRDefault="0046390B" w:rsidP="0046390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E1861C0" w14:textId="77777777" w:rsidR="0046390B" w:rsidRDefault="0046390B" w:rsidP="0046390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86AE1E9" w14:textId="77777777" w:rsidR="0046390B" w:rsidRDefault="0046390B" w:rsidP="0046390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7697558" w14:textId="77777777" w:rsidR="0046390B" w:rsidRDefault="0046390B" w:rsidP="0046390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3C798AC" w14:textId="77777777" w:rsidR="0046390B" w:rsidRDefault="0046390B" w:rsidP="0046390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B38C0F3" w14:textId="77777777" w:rsidR="0046390B" w:rsidRDefault="0046390B" w:rsidP="0046390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B4EE22C" w14:textId="77777777" w:rsidR="0046390B" w:rsidRPr="00AC1CDD" w:rsidRDefault="0046390B" w:rsidP="0046390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C1CDD">
        <w:rPr>
          <w:rFonts w:ascii="TH SarabunPSK" w:hAnsi="TH SarabunPSK" w:cs="TH SarabunPSK"/>
          <w:b/>
          <w:bCs/>
          <w:sz w:val="72"/>
          <w:szCs w:val="72"/>
          <w:cs/>
        </w:rPr>
        <w:t xml:space="preserve">ส่วนที่ </w:t>
      </w:r>
      <w:r w:rsidRPr="00AC1CDD">
        <w:rPr>
          <w:rFonts w:ascii="TH SarabunPSK" w:hAnsi="TH SarabunPSK" w:cs="TH SarabunPSK"/>
          <w:b/>
          <w:bCs/>
          <w:sz w:val="72"/>
          <w:szCs w:val="72"/>
        </w:rPr>
        <w:t>4</w:t>
      </w:r>
    </w:p>
    <w:p w14:paraId="791EA0B5" w14:textId="77777777" w:rsidR="00901343" w:rsidRDefault="00D41BC0" w:rsidP="00AC1CD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41BC0">
        <w:rPr>
          <w:rFonts w:ascii="TH SarabunPSK" w:hAnsi="TH SarabunPSK" w:cs="TH SarabunPSK"/>
          <w:b/>
          <w:bCs/>
          <w:sz w:val="52"/>
          <w:szCs w:val="52"/>
          <w:cs/>
        </w:rPr>
        <w:t>ข้อเสนอแนะของคณะกรรมการประเมินคุณภาพ</w:t>
      </w:r>
    </w:p>
    <w:p w14:paraId="516B4DCA" w14:textId="77777777" w:rsidR="00901343" w:rsidRDefault="00D41BC0" w:rsidP="00AC1CD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41BC0">
        <w:rPr>
          <w:rFonts w:ascii="TH SarabunPSK" w:hAnsi="TH SarabunPSK" w:cs="TH SarabunPSK"/>
          <w:b/>
          <w:bCs/>
          <w:sz w:val="52"/>
          <w:szCs w:val="52"/>
          <w:cs/>
        </w:rPr>
        <w:t>การศึกษาภายใน</w:t>
      </w:r>
      <w:r w:rsidR="00901343">
        <w:rPr>
          <w:rFonts w:ascii="TH SarabunPSK" w:hAnsi="TH SarabunPSK" w:cs="TH SarabunPSK" w:hint="cs"/>
          <w:b/>
          <w:bCs/>
          <w:sz w:val="52"/>
          <w:szCs w:val="52"/>
          <w:cs/>
        </w:rPr>
        <w:t>ระดับ</w:t>
      </w:r>
      <w:r w:rsidR="00901343">
        <w:rPr>
          <w:rFonts w:ascii="TH SarabunPSK" w:hAnsi="TH SarabunPSK" w:cs="TH SarabunPSK"/>
          <w:b/>
          <w:bCs/>
          <w:sz w:val="52"/>
          <w:szCs w:val="52"/>
          <w:cs/>
        </w:rPr>
        <w:t>คณะ</w:t>
      </w:r>
    </w:p>
    <w:p w14:paraId="4C479F28" w14:textId="1C940E55" w:rsidR="002E5BD8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  <w:r w:rsidRPr="00D41BC0">
        <w:rPr>
          <w:rFonts w:ascii="TH SarabunPSK" w:hAnsi="TH SarabunPSK" w:cs="TH SarabunPSK"/>
          <w:b/>
          <w:bCs/>
          <w:sz w:val="52"/>
          <w:szCs w:val="52"/>
          <w:cs/>
        </w:rPr>
        <w:t>ปีการศึกษา 256</w:t>
      </w:r>
      <w:r w:rsidR="002B5F26">
        <w:rPr>
          <w:rFonts w:ascii="TH SarabunPSK" w:hAnsi="TH SarabunPSK" w:cs="TH SarabunPSK"/>
          <w:b/>
          <w:bCs/>
          <w:sz w:val="52"/>
          <w:szCs w:val="52"/>
        </w:rPr>
        <w:t>4</w:t>
      </w:r>
    </w:p>
    <w:p w14:paraId="72B18E08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A2B435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E80CEE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44B85E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61A094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5A0A9B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555C909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0E00E3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44DB27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986D71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AB4EB5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F75A9B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5BD8E1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9C1138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4D7740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F6A572" w14:textId="77777777" w:rsidR="00901343" w:rsidRDefault="00901343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360D0F" w14:textId="77777777" w:rsidR="00901343" w:rsidRPr="00901343" w:rsidRDefault="00901343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E486ED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19002D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28932C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A2A3C7" w14:textId="77777777" w:rsidR="00D41BC0" w:rsidRDefault="00D41BC0" w:rsidP="00AC1C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71C3E3" w14:textId="77777777" w:rsidR="00D41BC0" w:rsidRPr="00AC1CDD" w:rsidRDefault="00D41BC0" w:rsidP="00D41BC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C1CDD">
        <w:rPr>
          <w:rFonts w:ascii="TH SarabunPSK" w:hAnsi="TH SarabunPSK" w:cs="TH SarabunPSK"/>
          <w:b/>
          <w:bCs/>
          <w:sz w:val="72"/>
          <w:szCs w:val="7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72"/>
          <w:szCs w:val="72"/>
        </w:rPr>
        <w:t>5</w:t>
      </w:r>
    </w:p>
    <w:p w14:paraId="6574C274" w14:textId="77777777" w:rsidR="00D41BC0" w:rsidRPr="00D41BC0" w:rsidRDefault="00D41BC0" w:rsidP="00D41BC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ภาคผนวก</w:t>
      </w:r>
    </w:p>
    <w:p w14:paraId="4B54BC59" w14:textId="77777777" w:rsidR="00D41BC0" w:rsidRPr="00D41BC0" w:rsidRDefault="00D41BC0" w:rsidP="00AC1CD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D41BC0" w:rsidRPr="00D41BC0" w:rsidSect="00B22BDC">
      <w:pgSz w:w="11906" w:h="16838"/>
      <w:pgMar w:top="1440" w:right="1138" w:bottom="432" w:left="1411" w:header="1440" w:footer="57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05632" w14:textId="77777777" w:rsidR="006707D3" w:rsidRDefault="006707D3">
      <w:r>
        <w:separator/>
      </w:r>
    </w:p>
  </w:endnote>
  <w:endnote w:type="continuationSeparator" w:id="0">
    <w:p w14:paraId="206F1BB0" w14:textId="77777777" w:rsidR="006707D3" w:rsidRDefault="0067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59677" w14:textId="51856B55" w:rsidR="00BF3C13" w:rsidRPr="00723658" w:rsidRDefault="006707D3" w:rsidP="00723658">
    <w:pPr>
      <w:pStyle w:val="a4"/>
      <w:tabs>
        <w:tab w:val="clear" w:pos="8306"/>
        <w:tab w:val="right" w:pos="9000"/>
      </w:tabs>
      <w:jc w:val="right"/>
      <w:rPr>
        <w:rFonts w:ascii="TH SarabunPSK" w:hAnsi="TH SarabunPSK" w:cs="TH SarabunPSK"/>
        <w:sz w:val="30"/>
        <w:szCs w:val="30"/>
        <w:cs/>
      </w:rPr>
    </w:pPr>
    <w:r>
      <w:rPr>
        <w:rFonts w:ascii="TH SarabunPSK" w:hAnsi="TH SarabunPSK" w:cs="TH SarabunPSK"/>
        <w:noProof/>
        <w:color w:val="000000"/>
        <w:sz w:val="30"/>
        <w:szCs w:val="30"/>
      </w:rPr>
      <w:pict w14:anchorId="631F778B">
        <v:oval id="Oval 15" o:spid="_x0000_s2049" style="position:absolute;left:0;text-align:left;margin-left:333pt;margin-top:226.25pt;width:24.75pt;height:24.75pt;z-index:-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" fillcolor="#767676">
          <v:fill rotate="t" focus="50%" type="gradient"/>
          <v:shadow on="t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8B7D8" w14:textId="77777777" w:rsidR="006707D3" w:rsidRDefault="006707D3">
      <w:r>
        <w:separator/>
      </w:r>
    </w:p>
  </w:footnote>
  <w:footnote w:type="continuationSeparator" w:id="0">
    <w:p w14:paraId="3FD883DD" w14:textId="77777777" w:rsidR="006707D3" w:rsidRDefault="0067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AA489" w14:textId="77777777" w:rsidR="00BF3C13" w:rsidRPr="00723658" w:rsidRDefault="006707D3" w:rsidP="0046390B">
    <w:pPr>
      <w:pStyle w:val="a6"/>
    </w:pPr>
    <w:r>
      <w:rPr>
        <w:noProof/>
      </w:rPr>
      <w:pict w14:anchorId="5A40244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2.2pt;margin-top:29.05pt;width:415pt;height:19.65pt;z-index:251677184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" o:allowincell="f" filled="f" stroked="f">
          <v:textbox style="mso-next-textbox:#_x0000_s2054;mso-fit-shape-to-text:t" inset=",0,,0">
            <w:txbxContent>
              <w:p w14:paraId="798061D1" w14:textId="612075EE" w:rsidR="00BF3C13" w:rsidRPr="00723658" w:rsidRDefault="00BF3C13" w:rsidP="0046390B">
                <w:pPr>
                  <w:jc w:val="right"/>
                  <w:rPr>
                    <w:rFonts w:ascii="TH SarabunPSK" w:hAnsi="TH SarabunPSK" w:cs="TH SarabunPSK"/>
                    <w:sz w:val="30"/>
                    <w:szCs w:val="30"/>
                  </w:rPr>
                </w:pPr>
                <w:r w:rsidRPr="00723658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 xml:space="preserve">รายงานการประเมินตนเอง </w:t>
                </w:r>
                <w:r>
                  <w:rPr>
                    <w:rFonts w:ascii="TH SarabunPSK" w:hAnsi="TH SarabunPSK" w:cs="TH SarabunPSK" w:hint="cs"/>
                    <w:sz w:val="30"/>
                    <w:szCs w:val="30"/>
                    <w:cs/>
                  </w:rPr>
                  <w:t xml:space="preserve">ระดับคณะ  </w:t>
                </w:r>
                <w:r w:rsidRPr="00723658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 xml:space="preserve">ประจำปีการศึกษา </w:t>
                </w:r>
                <w:r>
                  <w:rPr>
                    <w:rFonts w:ascii="TH SarabunPSK" w:hAnsi="TH SarabunPSK" w:cs="TH SarabunPSK"/>
                    <w:sz w:val="30"/>
                    <w:szCs w:val="30"/>
                  </w:rPr>
                  <w:t>2564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69BCFD74">
        <v:shape id="_x0000_s2053" type="#_x0000_t202" style="position:absolute;margin-left:198.4pt;margin-top:0;width:1in;height:13.45pt;z-index:251676160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ASFWfrKwIAAAQEAAAOAAAAAAAAAAAAAAAAAC4CAABkcnMvZTJv&#10;RG9jLnhtbFBLAQItABQABgAIAAAAIQA0aYEL2wAAAAQBAAAPAAAAAAAAAAAAAAAAAIUEAABkcnMv&#10;ZG93bnJldi54bWxQSwUGAAAAAAQABADzAAAAjQUAAAAA&#10;" o:allowincell="f" fillcolor="#5b9bd5 [3204]" stroked="f">
          <v:textbox style="mso-next-textbox:#_x0000_s2053;mso-fit-shape-to-text:t" inset=",0,,0">
            <w:txbxContent>
              <w:p w14:paraId="17F7D6D0" w14:textId="77777777" w:rsidR="00BF3C13" w:rsidRPr="00723658" w:rsidRDefault="00BF3C13" w:rsidP="0046390B">
                <w:pPr>
                  <w:rPr>
                    <w:rFonts w:ascii="TH SarabunPSK" w:hAnsi="TH SarabunPSK" w:cs="TH SarabunPSK"/>
                    <w:color w:val="FFFFFF" w:themeColor="background1"/>
                    <w:sz w:val="30"/>
                    <w:szCs w:val="30"/>
                  </w:rPr>
                </w:pPr>
                <w:r w:rsidRPr="00723658">
                  <w:rPr>
                    <w:rFonts w:ascii="TH SarabunPSK" w:hAnsi="TH SarabunPSK" w:cs="TH SarabunPSK"/>
                    <w:sz w:val="30"/>
                    <w:szCs w:val="30"/>
                  </w:rPr>
                  <w:fldChar w:fldCharType="begin"/>
                </w:r>
                <w:r w:rsidRPr="00723658">
                  <w:rPr>
                    <w:rFonts w:ascii="TH SarabunPSK" w:hAnsi="TH SarabunPSK" w:cs="TH SarabunPSK"/>
                    <w:sz w:val="30"/>
                    <w:szCs w:val="30"/>
                  </w:rPr>
                  <w:instrText>PAGE   \* MERGEFORMAT</w:instrText>
                </w:r>
                <w:r w:rsidRPr="00723658">
                  <w:rPr>
                    <w:rFonts w:ascii="TH SarabunPSK" w:hAnsi="TH SarabunPSK" w:cs="TH SarabunPSK"/>
                    <w:sz w:val="30"/>
                    <w:szCs w:val="30"/>
                  </w:rPr>
                  <w:fldChar w:fldCharType="separate"/>
                </w:r>
                <w:r w:rsidR="00C86A53" w:rsidRPr="00C86A53">
                  <w:rPr>
                    <w:rFonts w:ascii="TH SarabunPSK" w:hAnsi="TH SarabunPSK" w:cs="TH SarabunPSK"/>
                    <w:noProof/>
                    <w:color w:val="FFFFFF" w:themeColor="background1"/>
                    <w:sz w:val="30"/>
                    <w:szCs w:val="30"/>
                    <w:lang w:val="th-TH"/>
                  </w:rPr>
                  <w:t>54</w:t>
                </w:r>
                <w:r w:rsidRPr="00723658">
                  <w:rPr>
                    <w:rFonts w:ascii="TH SarabunPSK" w:hAnsi="TH SarabunPSK" w:cs="TH SarabunPSK"/>
                    <w:color w:val="FFFFFF" w:themeColor="background1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0FF1" w14:textId="77777777" w:rsidR="00BF3C13" w:rsidRPr="00723658" w:rsidRDefault="006707D3" w:rsidP="00723658">
    <w:pPr>
      <w:pStyle w:val="a6"/>
    </w:pPr>
    <w:r>
      <w:rPr>
        <w:noProof/>
      </w:rPr>
      <w:pict w14:anchorId="12542B6D"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475" o:spid="_x0000_s2051" type="#_x0000_t202" style="position:absolute;margin-left:0;margin-top:0;width:468pt;height:13.45pt;z-index:251670016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" o:allowincell="f" filled="f" stroked="f">
          <v:textbox style="mso-next-textbox:#กล่องข้อความ 475;mso-fit-shape-to-text:t" inset=",0,,0">
            <w:txbxContent>
              <w:p w14:paraId="709686D9" w14:textId="30A35117" w:rsidR="00BF3C13" w:rsidRPr="00723658" w:rsidRDefault="00BF3C13" w:rsidP="00723658">
                <w:pPr>
                  <w:jc w:val="right"/>
                  <w:rPr>
                    <w:rFonts w:ascii="TH SarabunPSK" w:hAnsi="TH SarabunPSK" w:cs="TH SarabunPSK"/>
                    <w:sz w:val="30"/>
                    <w:szCs w:val="30"/>
                  </w:rPr>
                </w:pPr>
                <w:r w:rsidRPr="00723658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 xml:space="preserve">รายงานการประเมินตนเอง </w:t>
                </w:r>
                <w:r>
                  <w:rPr>
                    <w:rFonts w:ascii="TH SarabunPSK" w:hAnsi="TH SarabunPSK" w:cs="TH SarabunPSK" w:hint="cs"/>
                    <w:sz w:val="30"/>
                    <w:szCs w:val="30"/>
                    <w:cs/>
                  </w:rPr>
                  <w:t xml:space="preserve">ระดับคณะ  </w:t>
                </w:r>
                <w:r w:rsidRPr="00723658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 xml:space="preserve">ประจำปีการศึกษา </w:t>
                </w:r>
                <w:r>
                  <w:rPr>
                    <w:rFonts w:ascii="TH SarabunPSK" w:hAnsi="TH SarabunPSK" w:cs="TH SarabunPSK"/>
                    <w:sz w:val="30"/>
                    <w:szCs w:val="30"/>
                  </w:rPr>
                  <w:t>2564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4212B7BC">
        <v:shape id="กล่องข้อความ 476" o:spid="_x0000_s2050" type="#_x0000_t202" style="position:absolute;margin-left:198.4pt;margin-top:0;width:1in;height:13.45pt;z-index:251668992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ASFWfrKwIAAAQEAAAOAAAAAAAAAAAAAAAAAC4CAABkcnMvZTJv&#10;RG9jLnhtbFBLAQItABQABgAIAAAAIQA0aYEL2wAAAAQBAAAPAAAAAAAAAAAAAAAAAIUEAABkcnMv&#10;ZG93bnJldi54bWxQSwUGAAAAAAQABADzAAAAjQUAAAAA&#10;" o:allowincell="f" fillcolor="#5b9bd5 [3204]" stroked="f">
          <v:textbox style="mso-next-textbox:#กล่องข้อความ 476;mso-fit-shape-to-text:t" inset=",0,,0">
            <w:txbxContent>
              <w:p w14:paraId="3A0BB921" w14:textId="77777777" w:rsidR="00BF3C13" w:rsidRPr="00723658" w:rsidRDefault="00BF3C13" w:rsidP="00723658">
                <w:pPr>
                  <w:rPr>
                    <w:rFonts w:ascii="TH SarabunPSK" w:hAnsi="TH SarabunPSK" w:cs="TH SarabunPSK"/>
                    <w:color w:val="FFFFFF" w:themeColor="background1"/>
                    <w:sz w:val="30"/>
                    <w:szCs w:val="30"/>
                  </w:rPr>
                </w:pPr>
                <w:r>
                  <w:rPr>
                    <w:rFonts w:ascii="TH SarabunPSK" w:hAnsi="TH SarabunPSK" w:cs="TH SarabunPSK"/>
                    <w:sz w:val="30"/>
                    <w:szCs w:val="30"/>
                  </w:rPr>
                  <w:t>0</w:t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C56A" w14:textId="77777777" w:rsidR="00BF3C13" w:rsidRDefault="00BF3C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C4FF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72F39"/>
    <w:multiLevelType w:val="hybridMultilevel"/>
    <w:tmpl w:val="C972D3E6"/>
    <w:lvl w:ilvl="0" w:tplc="7250CA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1523BF8"/>
    <w:multiLevelType w:val="hybridMultilevel"/>
    <w:tmpl w:val="2BA2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7267"/>
    <w:multiLevelType w:val="multilevel"/>
    <w:tmpl w:val="5A40A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4">
    <w:nsid w:val="134B5D05"/>
    <w:multiLevelType w:val="hybridMultilevel"/>
    <w:tmpl w:val="D2908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1BF"/>
    <w:multiLevelType w:val="hybridMultilevel"/>
    <w:tmpl w:val="55F62734"/>
    <w:lvl w:ilvl="0" w:tplc="261A161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A08E0"/>
    <w:multiLevelType w:val="hybridMultilevel"/>
    <w:tmpl w:val="66648264"/>
    <w:lvl w:ilvl="0" w:tplc="B4F4965C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B7B6D"/>
    <w:multiLevelType w:val="hybridMultilevel"/>
    <w:tmpl w:val="59848CFC"/>
    <w:lvl w:ilvl="0" w:tplc="48322B56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0543"/>
    <w:multiLevelType w:val="hybridMultilevel"/>
    <w:tmpl w:val="A1EC7B16"/>
    <w:lvl w:ilvl="0" w:tplc="2E12ACC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26A40"/>
    <w:multiLevelType w:val="hybridMultilevel"/>
    <w:tmpl w:val="9AD2F84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02034B"/>
    <w:multiLevelType w:val="hybridMultilevel"/>
    <w:tmpl w:val="15D02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A11CA"/>
    <w:multiLevelType w:val="hybridMultilevel"/>
    <w:tmpl w:val="30E4F5A2"/>
    <w:lvl w:ilvl="0" w:tplc="9386200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6122A"/>
    <w:multiLevelType w:val="hybridMultilevel"/>
    <w:tmpl w:val="4DA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3002C"/>
    <w:multiLevelType w:val="hybridMultilevel"/>
    <w:tmpl w:val="13F4B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16A0E"/>
    <w:multiLevelType w:val="hybridMultilevel"/>
    <w:tmpl w:val="9160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36A87"/>
    <w:multiLevelType w:val="hybridMultilevel"/>
    <w:tmpl w:val="2560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34D49"/>
    <w:multiLevelType w:val="hybridMultilevel"/>
    <w:tmpl w:val="FAF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C407C"/>
    <w:multiLevelType w:val="hybridMultilevel"/>
    <w:tmpl w:val="75444D3E"/>
    <w:lvl w:ilvl="0" w:tplc="EED027AC">
      <w:start w:val="3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BD3639"/>
    <w:multiLevelType w:val="multilevel"/>
    <w:tmpl w:val="CC6CC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F03EB7"/>
    <w:multiLevelType w:val="hybridMultilevel"/>
    <w:tmpl w:val="C0FC3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F12A2"/>
    <w:multiLevelType w:val="hybridMultilevel"/>
    <w:tmpl w:val="DD48C3C6"/>
    <w:lvl w:ilvl="0" w:tplc="03F2AD58">
      <w:start w:val="1"/>
      <w:numFmt w:val="decimal"/>
      <w:lvlText w:val="%1."/>
      <w:lvlJc w:val="left"/>
      <w:pPr>
        <w:ind w:left="1778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37A26C4"/>
    <w:multiLevelType w:val="hybridMultilevel"/>
    <w:tmpl w:val="152C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84572"/>
    <w:multiLevelType w:val="hybridMultilevel"/>
    <w:tmpl w:val="C5FCE32C"/>
    <w:lvl w:ilvl="0" w:tplc="20663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522BE1"/>
    <w:multiLevelType w:val="hybridMultilevel"/>
    <w:tmpl w:val="6F16FC10"/>
    <w:lvl w:ilvl="0" w:tplc="7A26734E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E0581D"/>
    <w:multiLevelType w:val="hybridMultilevel"/>
    <w:tmpl w:val="4DA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1478A"/>
    <w:multiLevelType w:val="hybridMultilevel"/>
    <w:tmpl w:val="092C2ADA"/>
    <w:lvl w:ilvl="0" w:tplc="61DEDC6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9522E"/>
    <w:multiLevelType w:val="hybridMultilevel"/>
    <w:tmpl w:val="5412BD72"/>
    <w:lvl w:ilvl="0" w:tplc="F2262B9C">
      <w:start w:val="2"/>
      <w:numFmt w:val="bullet"/>
      <w:lvlText w:val="-"/>
      <w:lvlJc w:val="left"/>
      <w:pPr>
        <w:ind w:left="7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632A16DC"/>
    <w:multiLevelType w:val="hybridMultilevel"/>
    <w:tmpl w:val="E2BCDBE8"/>
    <w:lvl w:ilvl="0" w:tplc="087E3F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7B7F2F"/>
    <w:multiLevelType w:val="hybridMultilevel"/>
    <w:tmpl w:val="46721812"/>
    <w:lvl w:ilvl="0" w:tplc="3328CB0C">
      <w:start w:val="1"/>
      <w:numFmt w:val="decimal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87D5E"/>
    <w:multiLevelType w:val="hybridMultilevel"/>
    <w:tmpl w:val="2AD818C8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7644A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FD6306"/>
    <w:multiLevelType w:val="hybridMultilevel"/>
    <w:tmpl w:val="C5FCE32C"/>
    <w:lvl w:ilvl="0" w:tplc="20663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2131BC"/>
    <w:multiLevelType w:val="hybridMultilevel"/>
    <w:tmpl w:val="F4C02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C3751"/>
    <w:multiLevelType w:val="hybridMultilevel"/>
    <w:tmpl w:val="9C504254"/>
    <w:lvl w:ilvl="0" w:tplc="0BAE65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8CE0107"/>
    <w:multiLevelType w:val="hybridMultilevel"/>
    <w:tmpl w:val="F6EE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0086E"/>
    <w:multiLevelType w:val="hybridMultilevel"/>
    <w:tmpl w:val="F790DDE6"/>
    <w:lvl w:ilvl="0" w:tplc="42A890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8766A0"/>
    <w:multiLevelType w:val="hybridMultilevel"/>
    <w:tmpl w:val="9F6ECFA4"/>
    <w:lvl w:ilvl="0" w:tplc="0A70B3E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2E3B5B"/>
    <w:multiLevelType w:val="hybridMultilevel"/>
    <w:tmpl w:val="99BAF4DC"/>
    <w:lvl w:ilvl="0" w:tplc="F08CB94E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B13738"/>
    <w:multiLevelType w:val="multilevel"/>
    <w:tmpl w:val="20E08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98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38">
    <w:nsid w:val="7CB92243"/>
    <w:multiLevelType w:val="hybridMultilevel"/>
    <w:tmpl w:val="4BE2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4"/>
  </w:num>
  <w:num w:numId="5">
    <w:abstractNumId w:val="30"/>
  </w:num>
  <w:num w:numId="6">
    <w:abstractNumId w:val="11"/>
  </w:num>
  <w:num w:numId="7">
    <w:abstractNumId w:val="35"/>
  </w:num>
  <w:num w:numId="8">
    <w:abstractNumId w:val="28"/>
  </w:num>
  <w:num w:numId="9">
    <w:abstractNumId w:val="33"/>
  </w:num>
  <w:num w:numId="10">
    <w:abstractNumId w:val="12"/>
  </w:num>
  <w:num w:numId="11">
    <w:abstractNumId w:val="25"/>
  </w:num>
  <w:num w:numId="12">
    <w:abstractNumId w:val="6"/>
  </w:num>
  <w:num w:numId="13">
    <w:abstractNumId w:val="24"/>
  </w:num>
  <w:num w:numId="14">
    <w:abstractNumId w:val="34"/>
  </w:num>
  <w:num w:numId="15">
    <w:abstractNumId w:val="31"/>
  </w:num>
  <w:num w:numId="16">
    <w:abstractNumId w:val="4"/>
  </w:num>
  <w:num w:numId="17">
    <w:abstractNumId w:val="13"/>
  </w:num>
  <w:num w:numId="18">
    <w:abstractNumId w:val="9"/>
  </w:num>
  <w:num w:numId="19">
    <w:abstractNumId w:val="10"/>
  </w:num>
  <w:num w:numId="20">
    <w:abstractNumId w:val="1"/>
  </w:num>
  <w:num w:numId="21">
    <w:abstractNumId w:val="16"/>
  </w:num>
  <w:num w:numId="22">
    <w:abstractNumId w:val="7"/>
  </w:num>
  <w:num w:numId="23">
    <w:abstractNumId w:val="38"/>
  </w:num>
  <w:num w:numId="24">
    <w:abstractNumId w:val="27"/>
  </w:num>
  <w:num w:numId="25">
    <w:abstractNumId w:val="23"/>
  </w:num>
  <w:num w:numId="26">
    <w:abstractNumId w:val="20"/>
  </w:num>
  <w:num w:numId="27">
    <w:abstractNumId w:val="17"/>
  </w:num>
  <w:num w:numId="28">
    <w:abstractNumId w:val="21"/>
  </w:num>
  <w:num w:numId="29">
    <w:abstractNumId w:val="15"/>
  </w:num>
  <w:num w:numId="30">
    <w:abstractNumId w:val="26"/>
  </w:num>
  <w:num w:numId="31">
    <w:abstractNumId w:val="19"/>
  </w:num>
  <w:num w:numId="32">
    <w:abstractNumId w:val="29"/>
  </w:num>
  <w:num w:numId="33">
    <w:abstractNumId w:val="3"/>
  </w:num>
  <w:num w:numId="34">
    <w:abstractNumId w:val="32"/>
  </w:num>
  <w:num w:numId="35">
    <w:abstractNumId w:val="37"/>
  </w:num>
  <w:num w:numId="36">
    <w:abstractNumId w:val="36"/>
  </w:num>
  <w:num w:numId="37">
    <w:abstractNumId w:val="2"/>
  </w:num>
  <w:num w:numId="38">
    <w:abstractNumId w:val="8"/>
  </w:num>
  <w:num w:numId="3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0C02"/>
    <w:rsid w:val="00001017"/>
    <w:rsid w:val="0000404F"/>
    <w:rsid w:val="00004052"/>
    <w:rsid w:val="0000414C"/>
    <w:rsid w:val="00004CA7"/>
    <w:rsid w:val="000051E4"/>
    <w:rsid w:val="00005C88"/>
    <w:rsid w:val="00005DE1"/>
    <w:rsid w:val="00012712"/>
    <w:rsid w:val="00012CB5"/>
    <w:rsid w:val="00012D5D"/>
    <w:rsid w:val="00012FD5"/>
    <w:rsid w:val="00014E3B"/>
    <w:rsid w:val="00015C31"/>
    <w:rsid w:val="000163E7"/>
    <w:rsid w:val="00016F1A"/>
    <w:rsid w:val="00017E5A"/>
    <w:rsid w:val="00020C20"/>
    <w:rsid w:val="00021382"/>
    <w:rsid w:val="00021F7B"/>
    <w:rsid w:val="00023463"/>
    <w:rsid w:val="00023731"/>
    <w:rsid w:val="000240A8"/>
    <w:rsid w:val="00024F24"/>
    <w:rsid w:val="0002530C"/>
    <w:rsid w:val="00025892"/>
    <w:rsid w:val="0002617A"/>
    <w:rsid w:val="000267DC"/>
    <w:rsid w:val="00027003"/>
    <w:rsid w:val="00027B36"/>
    <w:rsid w:val="000337A8"/>
    <w:rsid w:val="00033C0D"/>
    <w:rsid w:val="000343C6"/>
    <w:rsid w:val="0003462A"/>
    <w:rsid w:val="00034988"/>
    <w:rsid w:val="000349DA"/>
    <w:rsid w:val="000352B7"/>
    <w:rsid w:val="00035517"/>
    <w:rsid w:val="00036171"/>
    <w:rsid w:val="00036569"/>
    <w:rsid w:val="00037905"/>
    <w:rsid w:val="00037D60"/>
    <w:rsid w:val="00040397"/>
    <w:rsid w:val="00040BF2"/>
    <w:rsid w:val="000410AD"/>
    <w:rsid w:val="00041917"/>
    <w:rsid w:val="00041CA4"/>
    <w:rsid w:val="000423B0"/>
    <w:rsid w:val="00042BA4"/>
    <w:rsid w:val="00042D5A"/>
    <w:rsid w:val="0004376B"/>
    <w:rsid w:val="00044721"/>
    <w:rsid w:val="000451FD"/>
    <w:rsid w:val="000453EB"/>
    <w:rsid w:val="00045801"/>
    <w:rsid w:val="000463F8"/>
    <w:rsid w:val="0004763C"/>
    <w:rsid w:val="00050025"/>
    <w:rsid w:val="00050529"/>
    <w:rsid w:val="000520A3"/>
    <w:rsid w:val="000538EC"/>
    <w:rsid w:val="0005632A"/>
    <w:rsid w:val="00056E81"/>
    <w:rsid w:val="000575C8"/>
    <w:rsid w:val="00057C22"/>
    <w:rsid w:val="00057ED6"/>
    <w:rsid w:val="00060002"/>
    <w:rsid w:val="0006080F"/>
    <w:rsid w:val="00062421"/>
    <w:rsid w:val="000636AC"/>
    <w:rsid w:val="000644B8"/>
    <w:rsid w:val="00064C58"/>
    <w:rsid w:val="0006628A"/>
    <w:rsid w:val="00066FC2"/>
    <w:rsid w:val="00070001"/>
    <w:rsid w:val="00070166"/>
    <w:rsid w:val="00070419"/>
    <w:rsid w:val="00070599"/>
    <w:rsid w:val="0007206B"/>
    <w:rsid w:val="00073162"/>
    <w:rsid w:val="0007433B"/>
    <w:rsid w:val="00074AD1"/>
    <w:rsid w:val="00074D4D"/>
    <w:rsid w:val="0007545D"/>
    <w:rsid w:val="00075503"/>
    <w:rsid w:val="00075528"/>
    <w:rsid w:val="000755DE"/>
    <w:rsid w:val="00075AB3"/>
    <w:rsid w:val="000773E0"/>
    <w:rsid w:val="0007758C"/>
    <w:rsid w:val="0007771F"/>
    <w:rsid w:val="000779A7"/>
    <w:rsid w:val="000779DC"/>
    <w:rsid w:val="00077B1F"/>
    <w:rsid w:val="00077D3E"/>
    <w:rsid w:val="00077DD5"/>
    <w:rsid w:val="00077ED6"/>
    <w:rsid w:val="00080854"/>
    <w:rsid w:val="00080983"/>
    <w:rsid w:val="000809B2"/>
    <w:rsid w:val="00082936"/>
    <w:rsid w:val="0008417F"/>
    <w:rsid w:val="0008419F"/>
    <w:rsid w:val="00085420"/>
    <w:rsid w:val="00085DC5"/>
    <w:rsid w:val="000871A8"/>
    <w:rsid w:val="0008768A"/>
    <w:rsid w:val="000912D8"/>
    <w:rsid w:val="00093897"/>
    <w:rsid w:val="000943A5"/>
    <w:rsid w:val="00094778"/>
    <w:rsid w:val="000947FE"/>
    <w:rsid w:val="00095EC3"/>
    <w:rsid w:val="00096A61"/>
    <w:rsid w:val="0009762F"/>
    <w:rsid w:val="000A07FD"/>
    <w:rsid w:val="000A2DF0"/>
    <w:rsid w:val="000A2F65"/>
    <w:rsid w:val="000A35C3"/>
    <w:rsid w:val="000A6E5A"/>
    <w:rsid w:val="000B1104"/>
    <w:rsid w:val="000B1436"/>
    <w:rsid w:val="000B1814"/>
    <w:rsid w:val="000B1852"/>
    <w:rsid w:val="000B2392"/>
    <w:rsid w:val="000B242B"/>
    <w:rsid w:val="000B3E0C"/>
    <w:rsid w:val="000B5B92"/>
    <w:rsid w:val="000B6253"/>
    <w:rsid w:val="000B6C80"/>
    <w:rsid w:val="000B798E"/>
    <w:rsid w:val="000C0C91"/>
    <w:rsid w:val="000C0D1F"/>
    <w:rsid w:val="000C1378"/>
    <w:rsid w:val="000C17AA"/>
    <w:rsid w:val="000C208B"/>
    <w:rsid w:val="000C24CC"/>
    <w:rsid w:val="000C2B56"/>
    <w:rsid w:val="000C35CB"/>
    <w:rsid w:val="000C3D98"/>
    <w:rsid w:val="000C450B"/>
    <w:rsid w:val="000C489C"/>
    <w:rsid w:val="000C4CA2"/>
    <w:rsid w:val="000C6893"/>
    <w:rsid w:val="000C76CC"/>
    <w:rsid w:val="000C7B8A"/>
    <w:rsid w:val="000D1463"/>
    <w:rsid w:val="000D1611"/>
    <w:rsid w:val="000D1DC4"/>
    <w:rsid w:val="000D2861"/>
    <w:rsid w:val="000D2D1F"/>
    <w:rsid w:val="000D3D3F"/>
    <w:rsid w:val="000D4043"/>
    <w:rsid w:val="000D477D"/>
    <w:rsid w:val="000D4B12"/>
    <w:rsid w:val="000D5E3B"/>
    <w:rsid w:val="000D6126"/>
    <w:rsid w:val="000E0A0D"/>
    <w:rsid w:val="000E1776"/>
    <w:rsid w:val="000E1FA4"/>
    <w:rsid w:val="000E25FE"/>
    <w:rsid w:val="000E260A"/>
    <w:rsid w:val="000E321B"/>
    <w:rsid w:val="000E3D11"/>
    <w:rsid w:val="000E4076"/>
    <w:rsid w:val="000E57CE"/>
    <w:rsid w:val="000E5993"/>
    <w:rsid w:val="000E5E8F"/>
    <w:rsid w:val="000E6C22"/>
    <w:rsid w:val="000E7A1D"/>
    <w:rsid w:val="000E7CF8"/>
    <w:rsid w:val="000E7DE4"/>
    <w:rsid w:val="000F08DE"/>
    <w:rsid w:val="000F1C98"/>
    <w:rsid w:val="000F2165"/>
    <w:rsid w:val="000F309C"/>
    <w:rsid w:val="000F3494"/>
    <w:rsid w:val="000F3EF9"/>
    <w:rsid w:val="000F443D"/>
    <w:rsid w:val="000F4A6D"/>
    <w:rsid w:val="000F4BE0"/>
    <w:rsid w:val="000F5A09"/>
    <w:rsid w:val="000F5A58"/>
    <w:rsid w:val="000F7E91"/>
    <w:rsid w:val="0010019A"/>
    <w:rsid w:val="00100DA2"/>
    <w:rsid w:val="001015C3"/>
    <w:rsid w:val="0010237B"/>
    <w:rsid w:val="001028DF"/>
    <w:rsid w:val="001034DC"/>
    <w:rsid w:val="001036A2"/>
    <w:rsid w:val="001039E9"/>
    <w:rsid w:val="001040C6"/>
    <w:rsid w:val="00104DC9"/>
    <w:rsid w:val="00106869"/>
    <w:rsid w:val="00107CF3"/>
    <w:rsid w:val="00107E58"/>
    <w:rsid w:val="00110233"/>
    <w:rsid w:val="0011170D"/>
    <w:rsid w:val="00111807"/>
    <w:rsid w:val="00111B03"/>
    <w:rsid w:val="00112811"/>
    <w:rsid w:val="001128DD"/>
    <w:rsid w:val="00117818"/>
    <w:rsid w:val="00120FE0"/>
    <w:rsid w:val="00121106"/>
    <w:rsid w:val="0012155F"/>
    <w:rsid w:val="001218A0"/>
    <w:rsid w:val="00122184"/>
    <w:rsid w:val="00122EDA"/>
    <w:rsid w:val="00123602"/>
    <w:rsid w:val="001238C2"/>
    <w:rsid w:val="00123D0F"/>
    <w:rsid w:val="00124466"/>
    <w:rsid w:val="00124A89"/>
    <w:rsid w:val="00130473"/>
    <w:rsid w:val="0013111F"/>
    <w:rsid w:val="0013169B"/>
    <w:rsid w:val="0013193A"/>
    <w:rsid w:val="00131983"/>
    <w:rsid w:val="00132085"/>
    <w:rsid w:val="0013243B"/>
    <w:rsid w:val="00132A85"/>
    <w:rsid w:val="00132D4C"/>
    <w:rsid w:val="00133324"/>
    <w:rsid w:val="00133349"/>
    <w:rsid w:val="001336A5"/>
    <w:rsid w:val="00133AA6"/>
    <w:rsid w:val="00134AE8"/>
    <w:rsid w:val="001356E7"/>
    <w:rsid w:val="00140F09"/>
    <w:rsid w:val="0014353C"/>
    <w:rsid w:val="0014536B"/>
    <w:rsid w:val="00145D89"/>
    <w:rsid w:val="00145F6A"/>
    <w:rsid w:val="001464D8"/>
    <w:rsid w:val="00146CD5"/>
    <w:rsid w:val="00150875"/>
    <w:rsid w:val="00151258"/>
    <w:rsid w:val="00152BE8"/>
    <w:rsid w:val="0015401D"/>
    <w:rsid w:val="00157311"/>
    <w:rsid w:val="00157817"/>
    <w:rsid w:val="00157E50"/>
    <w:rsid w:val="00160248"/>
    <w:rsid w:val="00160BA0"/>
    <w:rsid w:val="00160F4F"/>
    <w:rsid w:val="001627D2"/>
    <w:rsid w:val="00164484"/>
    <w:rsid w:val="00164DE0"/>
    <w:rsid w:val="001650E0"/>
    <w:rsid w:val="00165B78"/>
    <w:rsid w:val="00165D72"/>
    <w:rsid w:val="00166A09"/>
    <w:rsid w:val="001676C4"/>
    <w:rsid w:val="00167BBB"/>
    <w:rsid w:val="00170E1D"/>
    <w:rsid w:val="00171EC1"/>
    <w:rsid w:val="00171EF7"/>
    <w:rsid w:val="00172A9E"/>
    <w:rsid w:val="00173D5B"/>
    <w:rsid w:val="00174142"/>
    <w:rsid w:val="00176614"/>
    <w:rsid w:val="00177C84"/>
    <w:rsid w:val="00181419"/>
    <w:rsid w:val="00181E76"/>
    <w:rsid w:val="00182CDA"/>
    <w:rsid w:val="00183A00"/>
    <w:rsid w:val="00184C74"/>
    <w:rsid w:val="001851A6"/>
    <w:rsid w:val="00185B92"/>
    <w:rsid w:val="00185E04"/>
    <w:rsid w:val="0018632F"/>
    <w:rsid w:val="0018709C"/>
    <w:rsid w:val="00191177"/>
    <w:rsid w:val="001916A7"/>
    <w:rsid w:val="0019199B"/>
    <w:rsid w:val="00191AE9"/>
    <w:rsid w:val="00192DB7"/>
    <w:rsid w:val="0019508A"/>
    <w:rsid w:val="001955C4"/>
    <w:rsid w:val="00196669"/>
    <w:rsid w:val="00196BCC"/>
    <w:rsid w:val="00196EE7"/>
    <w:rsid w:val="00197195"/>
    <w:rsid w:val="00197FE3"/>
    <w:rsid w:val="001A0417"/>
    <w:rsid w:val="001A058E"/>
    <w:rsid w:val="001A0AC8"/>
    <w:rsid w:val="001A0AD5"/>
    <w:rsid w:val="001A1D06"/>
    <w:rsid w:val="001A291A"/>
    <w:rsid w:val="001A29AB"/>
    <w:rsid w:val="001A29E4"/>
    <w:rsid w:val="001A41B8"/>
    <w:rsid w:val="001A61A2"/>
    <w:rsid w:val="001A762A"/>
    <w:rsid w:val="001A7A7E"/>
    <w:rsid w:val="001B0EB4"/>
    <w:rsid w:val="001B1C13"/>
    <w:rsid w:val="001B2578"/>
    <w:rsid w:val="001B2B02"/>
    <w:rsid w:val="001B2E29"/>
    <w:rsid w:val="001B388C"/>
    <w:rsid w:val="001B38BC"/>
    <w:rsid w:val="001B395D"/>
    <w:rsid w:val="001B3D76"/>
    <w:rsid w:val="001B4B94"/>
    <w:rsid w:val="001B5182"/>
    <w:rsid w:val="001B5C1A"/>
    <w:rsid w:val="001B62BF"/>
    <w:rsid w:val="001B6B52"/>
    <w:rsid w:val="001B6CF4"/>
    <w:rsid w:val="001B73F4"/>
    <w:rsid w:val="001B7DB8"/>
    <w:rsid w:val="001C0359"/>
    <w:rsid w:val="001C0D9A"/>
    <w:rsid w:val="001C0E28"/>
    <w:rsid w:val="001C0F03"/>
    <w:rsid w:val="001C159C"/>
    <w:rsid w:val="001C15B9"/>
    <w:rsid w:val="001C2622"/>
    <w:rsid w:val="001C3A76"/>
    <w:rsid w:val="001C41A5"/>
    <w:rsid w:val="001C41CA"/>
    <w:rsid w:val="001C4280"/>
    <w:rsid w:val="001C5A78"/>
    <w:rsid w:val="001C6405"/>
    <w:rsid w:val="001C6D26"/>
    <w:rsid w:val="001D0646"/>
    <w:rsid w:val="001D185B"/>
    <w:rsid w:val="001D1CE8"/>
    <w:rsid w:val="001D52D4"/>
    <w:rsid w:val="001D6376"/>
    <w:rsid w:val="001D672D"/>
    <w:rsid w:val="001D6CE8"/>
    <w:rsid w:val="001D711C"/>
    <w:rsid w:val="001E0511"/>
    <w:rsid w:val="001E156E"/>
    <w:rsid w:val="001E38B5"/>
    <w:rsid w:val="001E5601"/>
    <w:rsid w:val="001E57FD"/>
    <w:rsid w:val="001E5C71"/>
    <w:rsid w:val="001E74CD"/>
    <w:rsid w:val="001E7792"/>
    <w:rsid w:val="001E7B37"/>
    <w:rsid w:val="001F19DE"/>
    <w:rsid w:val="001F1CFE"/>
    <w:rsid w:val="001F2E53"/>
    <w:rsid w:val="001F2F4B"/>
    <w:rsid w:val="001F3060"/>
    <w:rsid w:val="001F3F11"/>
    <w:rsid w:val="001F4471"/>
    <w:rsid w:val="001F4C98"/>
    <w:rsid w:val="001F4E13"/>
    <w:rsid w:val="001F5766"/>
    <w:rsid w:val="001F5FA7"/>
    <w:rsid w:val="00202640"/>
    <w:rsid w:val="00205E42"/>
    <w:rsid w:val="00205F53"/>
    <w:rsid w:val="00206885"/>
    <w:rsid w:val="002069DF"/>
    <w:rsid w:val="00207A84"/>
    <w:rsid w:val="00210955"/>
    <w:rsid w:val="00211D1E"/>
    <w:rsid w:val="0021236C"/>
    <w:rsid w:val="002124B1"/>
    <w:rsid w:val="00213AE3"/>
    <w:rsid w:val="00213BC8"/>
    <w:rsid w:val="0021419D"/>
    <w:rsid w:val="00214E73"/>
    <w:rsid w:val="00215349"/>
    <w:rsid w:val="0021581E"/>
    <w:rsid w:val="00215FC1"/>
    <w:rsid w:val="00217758"/>
    <w:rsid w:val="00221B0A"/>
    <w:rsid w:val="00221BED"/>
    <w:rsid w:val="00221E07"/>
    <w:rsid w:val="002229E6"/>
    <w:rsid w:val="00223560"/>
    <w:rsid w:val="00223C6F"/>
    <w:rsid w:val="00223DB9"/>
    <w:rsid w:val="00223E95"/>
    <w:rsid w:val="00224250"/>
    <w:rsid w:val="0022432B"/>
    <w:rsid w:val="0022436D"/>
    <w:rsid w:val="00225AEA"/>
    <w:rsid w:val="00225D3C"/>
    <w:rsid w:val="00227E5D"/>
    <w:rsid w:val="002301C7"/>
    <w:rsid w:val="0023055B"/>
    <w:rsid w:val="002316EB"/>
    <w:rsid w:val="00231CD7"/>
    <w:rsid w:val="00234A8B"/>
    <w:rsid w:val="0023622C"/>
    <w:rsid w:val="00240744"/>
    <w:rsid w:val="00240A06"/>
    <w:rsid w:val="00240BE9"/>
    <w:rsid w:val="00240D20"/>
    <w:rsid w:val="00241096"/>
    <w:rsid w:val="002419E8"/>
    <w:rsid w:val="00243225"/>
    <w:rsid w:val="002437DF"/>
    <w:rsid w:val="0024472A"/>
    <w:rsid w:val="00245176"/>
    <w:rsid w:val="002453FB"/>
    <w:rsid w:val="00245756"/>
    <w:rsid w:val="00245AB7"/>
    <w:rsid w:val="0024622D"/>
    <w:rsid w:val="002462DF"/>
    <w:rsid w:val="00246848"/>
    <w:rsid w:val="00246E2C"/>
    <w:rsid w:val="00247193"/>
    <w:rsid w:val="0024728F"/>
    <w:rsid w:val="002478A4"/>
    <w:rsid w:val="00247AD0"/>
    <w:rsid w:val="00251163"/>
    <w:rsid w:val="00251812"/>
    <w:rsid w:val="00252934"/>
    <w:rsid w:val="00252B94"/>
    <w:rsid w:val="00253AD3"/>
    <w:rsid w:val="002563C0"/>
    <w:rsid w:val="00257A78"/>
    <w:rsid w:val="00257CA9"/>
    <w:rsid w:val="00257D1E"/>
    <w:rsid w:val="00261D5B"/>
    <w:rsid w:val="00262FF4"/>
    <w:rsid w:val="00263425"/>
    <w:rsid w:val="002641AF"/>
    <w:rsid w:val="002642B3"/>
    <w:rsid w:val="00264840"/>
    <w:rsid w:val="00265A4D"/>
    <w:rsid w:val="00265CCB"/>
    <w:rsid w:val="002664D8"/>
    <w:rsid w:val="00267A4F"/>
    <w:rsid w:val="0027105B"/>
    <w:rsid w:val="00274A1B"/>
    <w:rsid w:val="0027534E"/>
    <w:rsid w:val="002758BD"/>
    <w:rsid w:val="0027591A"/>
    <w:rsid w:val="0027591C"/>
    <w:rsid w:val="00276266"/>
    <w:rsid w:val="00276784"/>
    <w:rsid w:val="00280122"/>
    <w:rsid w:val="00283544"/>
    <w:rsid w:val="00283A81"/>
    <w:rsid w:val="0028576D"/>
    <w:rsid w:val="002857A6"/>
    <w:rsid w:val="00285E8D"/>
    <w:rsid w:val="00286B69"/>
    <w:rsid w:val="00290754"/>
    <w:rsid w:val="00290C2A"/>
    <w:rsid w:val="00290FC5"/>
    <w:rsid w:val="002912E3"/>
    <w:rsid w:val="002917CE"/>
    <w:rsid w:val="00291ECC"/>
    <w:rsid w:val="002924D2"/>
    <w:rsid w:val="0029255B"/>
    <w:rsid w:val="0029291B"/>
    <w:rsid w:val="00292E95"/>
    <w:rsid w:val="00293842"/>
    <w:rsid w:val="00295D80"/>
    <w:rsid w:val="002964B8"/>
    <w:rsid w:val="002A0E86"/>
    <w:rsid w:val="002A193C"/>
    <w:rsid w:val="002A2126"/>
    <w:rsid w:val="002A2BE0"/>
    <w:rsid w:val="002A3554"/>
    <w:rsid w:val="002A3B98"/>
    <w:rsid w:val="002A60F4"/>
    <w:rsid w:val="002A6ABB"/>
    <w:rsid w:val="002A71F9"/>
    <w:rsid w:val="002A7851"/>
    <w:rsid w:val="002A7A6E"/>
    <w:rsid w:val="002B1208"/>
    <w:rsid w:val="002B1A92"/>
    <w:rsid w:val="002B1EDD"/>
    <w:rsid w:val="002B200D"/>
    <w:rsid w:val="002B2C76"/>
    <w:rsid w:val="002B3D94"/>
    <w:rsid w:val="002B4216"/>
    <w:rsid w:val="002B541D"/>
    <w:rsid w:val="002B5776"/>
    <w:rsid w:val="002B579E"/>
    <w:rsid w:val="002B5E08"/>
    <w:rsid w:val="002B5F26"/>
    <w:rsid w:val="002B72A8"/>
    <w:rsid w:val="002B7CD7"/>
    <w:rsid w:val="002C1282"/>
    <w:rsid w:val="002C2311"/>
    <w:rsid w:val="002C2AAC"/>
    <w:rsid w:val="002C2D51"/>
    <w:rsid w:val="002C572A"/>
    <w:rsid w:val="002C61DC"/>
    <w:rsid w:val="002D0010"/>
    <w:rsid w:val="002D0571"/>
    <w:rsid w:val="002D0E50"/>
    <w:rsid w:val="002D203F"/>
    <w:rsid w:val="002D31C9"/>
    <w:rsid w:val="002D330E"/>
    <w:rsid w:val="002D3836"/>
    <w:rsid w:val="002D43D5"/>
    <w:rsid w:val="002D5E56"/>
    <w:rsid w:val="002D65F5"/>
    <w:rsid w:val="002D7078"/>
    <w:rsid w:val="002D72E5"/>
    <w:rsid w:val="002E188E"/>
    <w:rsid w:val="002E494E"/>
    <w:rsid w:val="002E4F62"/>
    <w:rsid w:val="002E5BD8"/>
    <w:rsid w:val="002E687C"/>
    <w:rsid w:val="002F2852"/>
    <w:rsid w:val="002F2FD1"/>
    <w:rsid w:val="002F47B8"/>
    <w:rsid w:val="002F537B"/>
    <w:rsid w:val="002F5EA3"/>
    <w:rsid w:val="002F696B"/>
    <w:rsid w:val="002F6DA5"/>
    <w:rsid w:val="002F7984"/>
    <w:rsid w:val="003010A6"/>
    <w:rsid w:val="00301FC3"/>
    <w:rsid w:val="00303C59"/>
    <w:rsid w:val="00303FFF"/>
    <w:rsid w:val="00304D2A"/>
    <w:rsid w:val="003052DF"/>
    <w:rsid w:val="0030542C"/>
    <w:rsid w:val="00306595"/>
    <w:rsid w:val="0030780F"/>
    <w:rsid w:val="00310966"/>
    <w:rsid w:val="00310ABC"/>
    <w:rsid w:val="00310AE7"/>
    <w:rsid w:val="00310EE6"/>
    <w:rsid w:val="0031206B"/>
    <w:rsid w:val="003123C2"/>
    <w:rsid w:val="00313CB7"/>
    <w:rsid w:val="00314633"/>
    <w:rsid w:val="00315180"/>
    <w:rsid w:val="003153A7"/>
    <w:rsid w:val="00316824"/>
    <w:rsid w:val="00316EB6"/>
    <w:rsid w:val="003175CA"/>
    <w:rsid w:val="00317C2F"/>
    <w:rsid w:val="003201C5"/>
    <w:rsid w:val="003207EB"/>
    <w:rsid w:val="00320C3A"/>
    <w:rsid w:val="0032123C"/>
    <w:rsid w:val="003218FE"/>
    <w:rsid w:val="00321A14"/>
    <w:rsid w:val="00321B38"/>
    <w:rsid w:val="00321BA6"/>
    <w:rsid w:val="003252ED"/>
    <w:rsid w:val="00325852"/>
    <w:rsid w:val="00327A86"/>
    <w:rsid w:val="003326C9"/>
    <w:rsid w:val="003326D3"/>
    <w:rsid w:val="003330CF"/>
    <w:rsid w:val="003331AD"/>
    <w:rsid w:val="0033365D"/>
    <w:rsid w:val="00333DC2"/>
    <w:rsid w:val="00333E7E"/>
    <w:rsid w:val="0033479C"/>
    <w:rsid w:val="00334AD5"/>
    <w:rsid w:val="003352D2"/>
    <w:rsid w:val="00335CC8"/>
    <w:rsid w:val="003360BA"/>
    <w:rsid w:val="0033633E"/>
    <w:rsid w:val="00336401"/>
    <w:rsid w:val="003365A9"/>
    <w:rsid w:val="00336701"/>
    <w:rsid w:val="0033684B"/>
    <w:rsid w:val="00340EE9"/>
    <w:rsid w:val="00341C31"/>
    <w:rsid w:val="00342BC7"/>
    <w:rsid w:val="00343658"/>
    <w:rsid w:val="00344BCE"/>
    <w:rsid w:val="00345116"/>
    <w:rsid w:val="003451E4"/>
    <w:rsid w:val="00346305"/>
    <w:rsid w:val="003466C8"/>
    <w:rsid w:val="003474B8"/>
    <w:rsid w:val="003478EF"/>
    <w:rsid w:val="00347999"/>
    <w:rsid w:val="00347FBA"/>
    <w:rsid w:val="0035066D"/>
    <w:rsid w:val="00350A85"/>
    <w:rsid w:val="00351DCD"/>
    <w:rsid w:val="0035360C"/>
    <w:rsid w:val="00354803"/>
    <w:rsid w:val="003552BF"/>
    <w:rsid w:val="00355764"/>
    <w:rsid w:val="00355BE4"/>
    <w:rsid w:val="00355EF6"/>
    <w:rsid w:val="003565AE"/>
    <w:rsid w:val="00356CFB"/>
    <w:rsid w:val="003570D8"/>
    <w:rsid w:val="003574AE"/>
    <w:rsid w:val="00361069"/>
    <w:rsid w:val="00362B71"/>
    <w:rsid w:val="003633E3"/>
    <w:rsid w:val="00364B47"/>
    <w:rsid w:val="00365753"/>
    <w:rsid w:val="00366872"/>
    <w:rsid w:val="00367661"/>
    <w:rsid w:val="003710E0"/>
    <w:rsid w:val="003711B3"/>
    <w:rsid w:val="00371C80"/>
    <w:rsid w:val="00371D14"/>
    <w:rsid w:val="00372696"/>
    <w:rsid w:val="00372719"/>
    <w:rsid w:val="00372A75"/>
    <w:rsid w:val="00372F1E"/>
    <w:rsid w:val="003730B6"/>
    <w:rsid w:val="00373F9C"/>
    <w:rsid w:val="00374077"/>
    <w:rsid w:val="00374FE0"/>
    <w:rsid w:val="00375A66"/>
    <w:rsid w:val="00375F32"/>
    <w:rsid w:val="00377C59"/>
    <w:rsid w:val="00380694"/>
    <w:rsid w:val="00380710"/>
    <w:rsid w:val="00382D37"/>
    <w:rsid w:val="00382E30"/>
    <w:rsid w:val="003834E8"/>
    <w:rsid w:val="00384A8C"/>
    <w:rsid w:val="00385B4B"/>
    <w:rsid w:val="00385D49"/>
    <w:rsid w:val="00385E50"/>
    <w:rsid w:val="00386752"/>
    <w:rsid w:val="0038678D"/>
    <w:rsid w:val="00387682"/>
    <w:rsid w:val="0039029F"/>
    <w:rsid w:val="00390E64"/>
    <w:rsid w:val="0039100B"/>
    <w:rsid w:val="003911B6"/>
    <w:rsid w:val="003929AF"/>
    <w:rsid w:val="00393E1D"/>
    <w:rsid w:val="00394373"/>
    <w:rsid w:val="00394473"/>
    <w:rsid w:val="003944C0"/>
    <w:rsid w:val="003946E0"/>
    <w:rsid w:val="003948ED"/>
    <w:rsid w:val="00394B88"/>
    <w:rsid w:val="003951C4"/>
    <w:rsid w:val="00395567"/>
    <w:rsid w:val="0039563F"/>
    <w:rsid w:val="00396036"/>
    <w:rsid w:val="00396D57"/>
    <w:rsid w:val="003978D9"/>
    <w:rsid w:val="0039795A"/>
    <w:rsid w:val="00397C4A"/>
    <w:rsid w:val="003A07E2"/>
    <w:rsid w:val="003A1C2A"/>
    <w:rsid w:val="003A2B77"/>
    <w:rsid w:val="003A2C55"/>
    <w:rsid w:val="003A3913"/>
    <w:rsid w:val="003A39B8"/>
    <w:rsid w:val="003A41A1"/>
    <w:rsid w:val="003A551B"/>
    <w:rsid w:val="003A68F6"/>
    <w:rsid w:val="003B0081"/>
    <w:rsid w:val="003B166A"/>
    <w:rsid w:val="003B1866"/>
    <w:rsid w:val="003B212B"/>
    <w:rsid w:val="003B2364"/>
    <w:rsid w:val="003B35D4"/>
    <w:rsid w:val="003B3A02"/>
    <w:rsid w:val="003B49DC"/>
    <w:rsid w:val="003B54B2"/>
    <w:rsid w:val="003B563F"/>
    <w:rsid w:val="003B5E46"/>
    <w:rsid w:val="003B6145"/>
    <w:rsid w:val="003B7E26"/>
    <w:rsid w:val="003C0316"/>
    <w:rsid w:val="003C2295"/>
    <w:rsid w:val="003C2E74"/>
    <w:rsid w:val="003C3CA5"/>
    <w:rsid w:val="003C5368"/>
    <w:rsid w:val="003C6F7F"/>
    <w:rsid w:val="003C737C"/>
    <w:rsid w:val="003D1123"/>
    <w:rsid w:val="003D1146"/>
    <w:rsid w:val="003D2B12"/>
    <w:rsid w:val="003D2F4F"/>
    <w:rsid w:val="003D3C3B"/>
    <w:rsid w:val="003D3DCF"/>
    <w:rsid w:val="003D4ED0"/>
    <w:rsid w:val="003D53FB"/>
    <w:rsid w:val="003D57E1"/>
    <w:rsid w:val="003D5A16"/>
    <w:rsid w:val="003D6102"/>
    <w:rsid w:val="003D6412"/>
    <w:rsid w:val="003D6634"/>
    <w:rsid w:val="003D66EF"/>
    <w:rsid w:val="003D6733"/>
    <w:rsid w:val="003D6739"/>
    <w:rsid w:val="003D723A"/>
    <w:rsid w:val="003E0282"/>
    <w:rsid w:val="003E13E6"/>
    <w:rsid w:val="003E1E53"/>
    <w:rsid w:val="003E2A9A"/>
    <w:rsid w:val="003E3FCB"/>
    <w:rsid w:val="003E4FB2"/>
    <w:rsid w:val="003E6C76"/>
    <w:rsid w:val="003E7319"/>
    <w:rsid w:val="003E78FE"/>
    <w:rsid w:val="003E7A16"/>
    <w:rsid w:val="003E7DBB"/>
    <w:rsid w:val="003F067E"/>
    <w:rsid w:val="003F0A5E"/>
    <w:rsid w:val="003F0BC0"/>
    <w:rsid w:val="003F0E40"/>
    <w:rsid w:val="003F1756"/>
    <w:rsid w:val="003F1E0F"/>
    <w:rsid w:val="003F2540"/>
    <w:rsid w:val="003F36A7"/>
    <w:rsid w:val="003F3DB6"/>
    <w:rsid w:val="003F45CE"/>
    <w:rsid w:val="003F52BC"/>
    <w:rsid w:val="003F6141"/>
    <w:rsid w:val="003F6190"/>
    <w:rsid w:val="003F6B61"/>
    <w:rsid w:val="003F6CC8"/>
    <w:rsid w:val="003F6D54"/>
    <w:rsid w:val="003F727B"/>
    <w:rsid w:val="003F746B"/>
    <w:rsid w:val="003F74B0"/>
    <w:rsid w:val="003F7968"/>
    <w:rsid w:val="00400158"/>
    <w:rsid w:val="0040081F"/>
    <w:rsid w:val="004018CA"/>
    <w:rsid w:val="00402533"/>
    <w:rsid w:val="0040545C"/>
    <w:rsid w:val="00405B1E"/>
    <w:rsid w:val="00407B3F"/>
    <w:rsid w:val="00407ED8"/>
    <w:rsid w:val="00407EE2"/>
    <w:rsid w:val="00410DBD"/>
    <w:rsid w:val="00410F78"/>
    <w:rsid w:val="0041101E"/>
    <w:rsid w:val="0041220E"/>
    <w:rsid w:val="00412407"/>
    <w:rsid w:val="00412B10"/>
    <w:rsid w:val="00413450"/>
    <w:rsid w:val="0041412C"/>
    <w:rsid w:val="0041425F"/>
    <w:rsid w:val="004144FE"/>
    <w:rsid w:val="0041550B"/>
    <w:rsid w:val="00415B0E"/>
    <w:rsid w:val="00415FF1"/>
    <w:rsid w:val="00416A7C"/>
    <w:rsid w:val="00416FF4"/>
    <w:rsid w:val="0041709F"/>
    <w:rsid w:val="00420405"/>
    <w:rsid w:val="00421738"/>
    <w:rsid w:val="00422072"/>
    <w:rsid w:val="00423DA5"/>
    <w:rsid w:val="004247CC"/>
    <w:rsid w:val="0042506A"/>
    <w:rsid w:val="00425D58"/>
    <w:rsid w:val="00425E67"/>
    <w:rsid w:val="00426666"/>
    <w:rsid w:val="00426730"/>
    <w:rsid w:val="00426AF3"/>
    <w:rsid w:val="00427099"/>
    <w:rsid w:val="004275E2"/>
    <w:rsid w:val="00430288"/>
    <w:rsid w:val="00430385"/>
    <w:rsid w:val="00430B37"/>
    <w:rsid w:val="0043336E"/>
    <w:rsid w:val="00433CD9"/>
    <w:rsid w:val="00434328"/>
    <w:rsid w:val="0043525A"/>
    <w:rsid w:val="004361F0"/>
    <w:rsid w:val="004362E1"/>
    <w:rsid w:val="0043674F"/>
    <w:rsid w:val="0043751B"/>
    <w:rsid w:val="0043756B"/>
    <w:rsid w:val="0044056E"/>
    <w:rsid w:val="00440723"/>
    <w:rsid w:val="004409C4"/>
    <w:rsid w:val="00441EB2"/>
    <w:rsid w:val="00442902"/>
    <w:rsid w:val="00442B53"/>
    <w:rsid w:val="00443D98"/>
    <w:rsid w:val="0044534B"/>
    <w:rsid w:val="0044595E"/>
    <w:rsid w:val="00445E27"/>
    <w:rsid w:val="004478F2"/>
    <w:rsid w:val="00450E5E"/>
    <w:rsid w:val="00451252"/>
    <w:rsid w:val="00452D41"/>
    <w:rsid w:val="004531C2"/>
    <w:rsid w:val="00454411"/>
    <w:rsid w:val="00454E2D"/>
    <w:rsid w:val="00454E6D"/>
    <w:rsid w:val="00455ADB"/>
    <w:rsid w:val="00457A22"/>
    <w:rsid w:val="00461220"/>
    <w:rsid w:val="004617D3"/>
    <w:rsid w:val="00461BD9"/>
    <w:rsid w:val="00461DB2"/>
    <w:rsid w:val="00461EB4"/>
    <w:rsid w:val="00462833"/>
    <w:rsid w:val="0046390B"/>
    <w:rsid w:val="00463A4C"/>
    <w:rsid w:val="00463ACD"/>
    <w:rsid w:val="0046429E"/>
    <w:rsid w:val="00464AA0"/>
    <w:rsid w:val="00465358"/>
    <w:rsid w:val="004659A2"/>
    <w:rsid w:val="0046617D"/>
    <w:rsid w:val="004661D9"/>
    <w:rsid w:val="004663CB"/>
    <w:rsid w:val="004665BC"/>
    <w:rsid w:val="00467205"/>
    <w:rsid w:val="0046731A"/>
    <w:rsid w:val="0046794C"/>
    <w:rsid w:val="00471048"/>
    <w:rsid w:val="0047125B"/>
    <w:rsid w:val="00471781"/>
    <w:rsid w:val="004723F2"/>
    <w:rsid w:val="00472CE6"/>
    <w:rsid w:val="00472E84"/>
    <w:rsid w:val="00474679"/>
    <w:rsid w:val="00475567"/>
    <w:rsid w:val="00475671"/>
    <w:rsid w:val="00475830"/>
    <w:rsid w:val="004759FE"/>
    <w:rsid w:val="00475EDA"/>
    <w:rsid w:val="00477146"/>
    <w:rsid w:val="00477E53"/>
    <w:rsid w:val="00480375"/>
    <w:rsid w:val="00481285"/>
    <w:rsid w:val="0048245B"/>
    <w:rsid w:val="00482A44"/>
    <w:rsid w:val="00483389"/>
    <w:rsid w:val="00484992"/>
    <w:rsid w:val="00485D0F"/>
    <w:rsid w:val="00486EB1"/>
    <w:rsid w:val="00490272"/>
    <w:rsid w:val="00491438"/>
    <w:rsid w:val="00491D0D"/>
    <w:rsid w:val="004921CA"/>
    <w:rsid w:val="004930CD"/>
    <w:rsid w:val="004945C4"/>
    <w:rsid w:val="00494965"/>
    <w:rsid w:val="00494DE7"/>
    <w:rsid w:val="004952DA"/>
    <w:rsid w:val="00495F55"/>
    <w:rsid w:val="00496D17"/>
    <w:rsid w:val="0049714F"/>
    <w:rsid w:val="00497F59"/>
    <w:rsid w:val="004A138F"/>
    <w:rsid w:val="004A2005"/>
    <w:rsid w:val="004A29EF"/>
    <w:rsid w:val="004A482D"/>
    <w:rsid w:val="004A5183"/>
    <w:rsid w:val="004A51A2"/>
    <w:rsid w:val="004A55E0"/>
    <w:rsid w:val="004A5DAB"/>
    <w:rsid w:val="004A6A0A"/>
    <w:rsid w:val="004A6AFC"/>
    <w:rsid w:val="004B0F37"/>
    <w:rsid w:val="004B1797"/>
    <w:rsid w:val="004B2A58"/>
    <w:rsid w:val="004B3719"/>
    <w:rsid w:val="004B3B08"/>
    <w:rsid w:val="004B40F8"/>
    <w:rsid w:val="004B4911"/>
    <w:rsid w:val="004B68AF"/>
    <w:rsid w:val="004B7408"/>
    <w:rsid w:val="004B762D"/>
    <w:rsid w:val="004C00AA"/>
    <w:rsid w:val="004C05E2"/>
    <w:rsid w:val="004C0F20"/>
    <w:rsid w:val="004C1BD5"/>
    <w:rsid w:val="004C3B07"/>
    <w:rsid w:val="004C3CC9"/>
    <w:rsid w:val="004C53DC"/>
    <w:rsid w:val="004C5C97"/>
    <w:rsid w:val="004C637E"/>
    <w:rsid w:val="004C67E2"/>
    <w:rsid w:val="004C6EF3"/>
    <w:rsid w:val="004C7016"/>
    <w:rsid w:val="004C7195"/>
    <w:rsid w:val="004C72B5"/>
    <w:rsid w:val="004D0452"/>
    <w:rsid w:val="004D096C"/>
    <w:rsid w:val="004D0A7C"/>
    <w:rsid w:val="004D1FE7"/>
    <w:rsid w:val="004D35CD"/>
    <w:rsid w:val="004D3DCF"/>
    <w:rsid w:val="004D45FD"/>
    <w:rsid w:val="004D4A8A"/>
    <w:rsid w:val="004D50FA"/>
    <w:rsid w:val="004D52B2"/>
    <w:rsid w:val="004D5848"/>
    <w:rsid w:val="004D7411"/>
    <w:rsid w:val="004E0DA0"/>
    <w:rsid w:val="004E13A7"/>
    <w:rsid w:val="004E28A1"/>
    <w:rsid w:val="004E3011"/>
    <w:rsid w:val="004E3093"/>
    <w:rsid w:val="004E3295"/>
    <w:rsid w:val="004E72D4"/>
    <w:rsid w:val="004F0B6F"/>
    <w:rsid w:val="004F0F37"/>
    <w:rsid w:val="004F10E5"/>
    <w:rsid w:val="004F2015"/>
    <w:rsid w:val="004F41A5"/>
    <w:rsid w:val="004F4400"/>
    <w:rsid w:val="004F486D"/>
    <w:rsid w:val="004F51C5"/>
    <w:rsid w:val="004F5D28"/>
    <w:rsid w:val="004F6084"/>
    <w:rsid w:val="004F656A"/>
    <w:rsid w:val="004F6E46"/>
    <w:rsid w:val="00500313"/>
    <w:rsid w:val="00500354"/>
    <w:rsid w:val="00500ACE"/>
    <w:rsid w:val="00501608"/>
    <w:rsid w:val="00503F08"/>
    <w:rsid w:val="00504395"/>
    <w:rsid w:val="005048AE"/>
    <w:rsid w:val="00504D8C"/>
    <w:rsid w:val="00505CD9"/>
    <w:rsid w:val="00505FA3"/>
    <w:rsid w:val="00506AF3"/>
    <w:rsid w:val="00506D56"/>
    <w:rsid w:val="005078C8"/>
    <w:rsid w:val="00507B95"/>
    <w:rsid w:val="00507F7E"/>
    <w:rsid w:val="00511525"/>
    <w:rsid w:val="00511672"/>
    <w:rsid w:val="005135DC"/>
    <w:rsid w:val="005142D7"/>
    <w:rsid w:val="0051444B"/>
    <w:rsid w:val="005146A1"/>
    <w:rsid w:val="0051478C"/>
    <w:rsid w:val="0051649A"/>
    <w:rsid w:val="00520B62"/>
    <w:rsid w:val="0052190B"/>
    <w:rsid w:val="005219DF"/>
    <w:rsid w:val="005226AA"/>
    <w:rsid w:val="00522E4F"/>
    <w:rsid w:val="00523A05"/>
    <w:rsid w:val="00524334"/>
    <w:rsid w:val="0052490D"/>
    <w:rsid w:val="005273E8"/>
    <w:rsid w:val="0052782E"/>
    <w:rsid w:val="00527BFA"/>
    <w:rsid w:val="00530C84"/>
    <w:rsid w:val="00531B83"/>
    <w:rsid w:val="00531F8F"/>
    <w:rsid w:val="005331F5"/>
    <w:rsid w:val="00533551"/>
    <w:rsid w:val="00533872"/>
    <w:rsid w:val="00534D41"/>
    <w:rsid w:val="005364CE"/>
    <w:rsid w:val="00537199"/>
    <w:rsid w:val="0053797D"/>
    <w:rsid w:val="00537E90"/>
    <w:rsid w:val="00537F05"/>
    <w:rsid w:val="00537F8A"/>
    <w:rsid w:val="0054019D"/>
    <w:rsid w:val="00540728"/>
    <w:rsid w:val="00540926"/>
    <w:rsid w:val="00540F3E"/>
    <w:rsid w:val="00541544"/>
    <w:rsid w:val="00541D1E"/>
    <w:rsid w:val="005438C7"/>
    <w:rsid w:val="00544458"/>
    <w:rsid w:val="0054495A"/>
    <w:rsid w:val="00544D9D"/>
    <w:rsid w:val="0054586B"/>
    <w:rsid w:val="00545BD4"/>
    <w:rsid w:val="00545CC4"/>
    <w:rsid w:val="005461FC"/>
    <w:rsid w:val="005476D4"/>
    <w:rsid w:val="00550DBE"/>
    <w:rsid w:val="0055299A"/>
    <w:rsid w:val="00552BAF"/>
    <w:rsid w:val="00552E88"/>
    <w:rsid w:val="00554E49"/>
    <w:rsid w:val="005550D0"/>
    <w:rsid w:val="00555E37"/>
    <w:rsid w:val="0055635E"/>
    <w:rsid w:val="005571B9"/>
    <w:rsid w:val="00557DDB"/>
    <w:rsid w:val="00560058"/>
    <w:rsid w:val="00561CE3"/>
    <w:rsid w:val="005640E3"/>
    <w:rsid w:val="00564413"/>
    <w:rsid w:val="00564C83"/>
    <w:rsid w:val="00564FCA"/>
    <w:rsid w:val="0056612E"/>
    <w:rsid w:val="005667DA"/>
    <w:rsid w:val="00566C8C"/>
    <w:rsid w:val="005700DB"/>
    <w:rsid w:val="0057089F"/>
    <w:rsid w:val="0057122D"/>
    <w:rsid w:val="00571A75"/>
    <w:rsid w:val="00572FD7"/>
    <w:rsid w:val="00573DB8"/>
    <w:rsid w:val="00574A75"/>
    <w:rsid w:val="00575729"/>
    <w:rsid w:val="00575743"/>
    <w:rsid w:val="005770C9"/>
    <w:rsid w:val="00577132"/>
    <w:rsid w:val="00577528"/>
    <w:rsid w:val="00577FCD"/>
    <w:rsid w:val="005803AF"/>
    <w:rsid w:val="005807B5"/>
    <w:rsid w:val="005809A4"/>
    <w:rsid w:val="00580F7E"/>
    <w:rsid w:val="00580FB6"/>
    <w:rsid w:val="00581EC6"/>
    <w:rsid w:val="005820A0"/>
    <w:rsid w:val="005832CD"/>
    <w:rsid w:val="005834DF"/>
    <w:rsid w:val="005835A6"/>
    <w:rsid w:val="00583CF5"/>
    <w:rsid w:val="00584E21"/>
    <w:rsid w:val="00585D9E"/>
    <w:rsid w:val="0058615E"/>
    <w:rsid w:val="00586D5A"/>
    <w:rsid w:val="0059033A"/>
    <w:rsid w:val="00591114"/>
    <w:rsid w:val="00592125"/>
    <w:rsid w:val="0059313B"/>
    <w:rsid w:val="005938E9"/>
    <w:rsid w:val="0059408E"/>
    <w:rsid w:val="00594408"/>
    <w:rsid w:val="0059489A"/>
    <w:rsid w:val="00595677"/>
    <w:rsid w:val="00595AC2"/>
    <w:rsid w:val="00596186"/>
    <w:rsid w:val="00596543"/>
    <w:rsid w:val="00596753"/>
    <w:rsid w:val="0059684A"/>
    <w:rsid w:val="005969CD"/>
    <w:rsid w:val="00596CCA"/>
    <w:rsid w:val="0059746F"/>
    <w:rsid w:val="00597BDA"/>
    <w:rsid w:val="005A0116"/>
    <w:rsid w:val="005A09A8"/>
    <w:rsid w:val="005A3F30"/>
    <w:rsid w:val="005A42CF"/>
    <w:rsid w:val="005A508E"/>
    <w:rsid w:val="005A52C4"/>
    <w:rsid w:val="005A6278"/>
    <w:rsid w:val="005A7A7C"/>
    <w:rsid w:val="005B0519"/>
    <w:rsid w:val="005B142B"/>
    <w:rsid w:val="005B29F1"/>
    <w:rsid w:val="005B324F"/>
    <w:rsid w:val="005B37F8"/>
    <w:rsid w:val="005B45A6"/>
    <w:rsid w:val="005B52DF"/>
    <w:rsid w:val="005B5C1F"/>
    <w:rsid w:val="005B5D72"/>
    <w:rsid w:val="005B70EB"/>
    <w:rsid w:val="005B76FF"/>
    <w:rsid w:val="005B7912"/>
    <w:rsid w:val="005B7E91"/>
    <w:rsid w:val="005C0797"/>
    <w:rsid w:val="005C305F"/>
    <w:rsid w:val="005C3A70"/>
    <w:rsid w:val="005C3D25"/>
    <w:rsid w:val="005C3E9D"/>
    <w:rsid w:val="005C3EDE"/>
    <w:rsid w:val="005C426C"/>
    <w:rsid w:val="005C4A76"/>
    <w:rsid w:val="005C4F63"/>
    <w:rsid w:val="005C58B2"/>
    <w:rsid w:val="005C5D3A"/>
    <w:rsid w:val="005C5DC5"/>
    <w:rsid w:val="005C6A3E"/>
    <w:rsid w:val="005C6D51"/>
    <w:rsid w:val="005D10AF"/>
    <w:rsid w:val="005D2649"/>
    <w:rsid w:val="005D4BDD"/>
    <w:rsid w:val="005D4D20"/>
    <w:rsid w:val="005D6E86"/>
    <w:rsid w:val="005D6F37"/>
    <w:rsid w:val="005D77A7"/>
    <w:rsid w:val="005E07CC"/>
    <w:rsid w:val="005E0FF5"/>
    <w:rsid w:val="005E1F5E"/>
    <w:rsid w:val="005E25A6"/>
    <w:rsid w:val="005E3597"/>
    <w:rsid w:val="005E4881"/>
    <w:rsid w:val="005E4F15"/>
    <w:rsid w:val="005E570F"/>
    <w:rsid w:val="005E6204"/>
    <w:rsid w:val="005E6288"/>
    <w:rsid w:val="005E6854"/>
    <w:rsid w:val="005E7071"/>
    <w:rsid w:val="005E7AB7"/>
    <w:rsid w:val="005F0022"/>
    <w:rsid w:val="005F0E0B"/>
    <w:rsid w:val="005F1272"/>
    <w:rsid w:val="005F194B"/>
    <w:rsid w:val="005F38B1"/>
    <w:rsid w:val="005F3D86"/>
    <w:rsid w:val="005F4419"/>
    <w:rsid w:val="005F4520"/>
    <w:rsid w:val="005F5531"/>
    <w:rsid w:val="005F5BE3"/>
    <w:rsid w:val="005F5D09"/>
    <w:rsid w:val="005F676E"/>
    <w:rsid w:val="0060028F"/>
    <w:rsid w:val="0060029D"/>
    <w:rsid w:val="006006A8"/>
    <w:rsid w:val="006013DA"/>
    <w:rsid w:val="00601A8E"/>
    <w:rsid w:val="0060412F"/>
    <w:rsid w:val="006041C7"/>
    <w:rsid w:val="006043B6"/>
    <w:rsid w:val="0060500B"/>
    <w:rsid w:val="00606808"/>
    <w:rsid w:val="00607FDE"/>
    <w:rsid w:val="00611D1C"/>
    <w:rsid w:val="00611E31"/>
    <w:rsid w:val="0061218D"/>
    <w:rsid w:val="006124E5"/>
    <w:rsid w:val="00613D37"/>
    <w:rsid w:val="006155FD"/>
    <w:rsid w:val="00615EB1"/>
    <w:rsid w:val="0061788D"/>
    <w:rsid w:val="00617FBF"/>
    <w:rsid w:val="0062025F"/>
    <w:rsid w:val="00620BB0"/>
    <w:rsid w:val="00621D31"/>
    <w:rsid w:val="0062206F"/>
    <w:rsid w:val="0062343E"/>
    <w:rsid w:val="00623587"/>
    <w:rsid w:val="0062571C"/>
    <w:rsid w:val="006258AF"/>
    <w:rsid w:val="006259CF"/>
    <w:rsid w:val="00626D8A"/>
    <w:rsid w:val="00630A43"/>
    <w:rsid w:val="00630AC9"/>
    <w:rsid w:val="00630ED7"/>
    <w:rsid w:val="006314CA"/>
    <w:rsid w:val="00631791"/>
    <w:rsid w:val="006318F7"/>
    <w:rsid w:val="00631C71"/>
    <w:rsid w:val="00632702"/>
    <w:rsid w:val="006329A0"/>
    <w:rsid w:val="00633366"/>
    <w:rsid w:val="00633C03"/>
    <w:rsid w:val="00634FE0"/>
    <w:rsid w:val="00635117"/>
    <w:rsid w:val="0063620F"/>
    <w:rsid w:val="00636A95"/>
    <w:rsid w:val="00636FDD"/>
    <w:rsid w:val="0064018F"/>
    <w:rsid w:val="00640910"/>
    <w:rsid w:val="0064098D"/>
    <w:rsid w:val="00640C76"/>
    <w:rsid w:val="00641404"/>
    <w:rsid w:val="00643414"/>
    <w:rsid w:val="00643D60"/>
    <w:rsid w:val="00643F47"/>
    <w:rsid w:val="0064559A"/>
    <w:rsid w:val="006458B4"/>
    <w:rsid w:val="00650A1B"/>
    <w:rsid w:val="0065265F"/>
    <w:rsid w:val="006527D0"/>
    <w:rsid w:val="00652CFB"/>
    <w:rsid w:val="006530E6"/>
    <w:rsid w:val="006531A8"/>
    <w:rsid w:val="0065355C"/>
    <w:rsid w:val="00654B20"/>
    <w:rsid w:val="00654DED"/>
    <w:rsid w:val="00655914"/>
    <w:rsid w:val="00655F4F"/>
    <w:rsid w:val="00656464"/>
    <w:rsid w:val="006572F0"/>
    <w:rsid w:val="00657A20"/>
    <w:rsid w:val="00657D70"/>
    <w:rsid w:val="00661768"/>
    <w:rsid w:val="00661BE2"/>
    <w:rsid w:val="00662805"/>
    <w:rsid w:val="00663822"/>
    <w:rsid w:val="006650C7"/>
    <w:rsid w:val="006707D3"/>
    <w:rsid w:val="00670BAF"/>
    <w:rsid w:val="00671545"/>
    <w:rsid w:val="006716CE"/>
    <w:rsid w:val="00671BE0"/>
    <w:rsid w:val="00672EC4"/>
    <w:rsid w:val="00673A58"/>
    <w:rsid w:val="00673DFB"/>
    <w:rsid w:val="00674022"/>
    <w:rsid w:val="006743A7"/>
    <w:rsid w:val="006753DB"/>
    <w:rsid w:val="006755A8"/>
    <w:rsid w:val="0067618E"/>
    <w:rsid w:val="00677178"/>
    <w:rsid w:val="0067723F"/>
    <w:rsid w:val="006774CD"/>
    <w:rsid w:val="006775CE"/>
    <w:rsid w:val="006801A9"/>
    <w:rsid w:val="0068145E"/>
    <w:rsid w:val="00681678"/>
    <w:rsid w:val="00681B0A"/>
    <w:rsid w:val="00682342"/>
    <w:rsid w:val="006827AA"/>
    <w:rsid w:val="00682B2B"/>
    <w:rsid w:val="00683AAA"/>
    <w:rsid w:val="006846FB"/>
    <w:rsid w:val="0068476D"/>
    <w:rsid w:val="00686020"/>
    <w:rsid w:val="006860EB"/>
    <w:rsid w:val="00686233"/>
    <w:rsid w:val="00686561"/>
    <w:rsid w:val="00686685"/>
    <w:rsid w:val="0069024A"/>
    <w:rsid w:val="006905CE"/>
    <w:rsid w:val="00690DB1"/>
    <w:rsid w:val="00690DE2"/>
    <w:rsid w:val="00690EE0"/>
    <w:rsid w:val="00692E62"/>
    <w:rsid w:val="00693A46"/>
    <w:rsid w:val="00693A51"/>
    <w:rsid w:val="0069419F"/>
    <w:rsid w:val="0069508E"/>
    <w:rsid w:val="0069578A"/>
    <w:rsid w:val="00695FB7"/>
    <w:rsid w:val="00697593"/>
    <w:rsid w:val="006A01E8"/>
    <w:rsid w:val="006A0A98"/>
    <w:rsid w:val="006A12F4"/>
    <w:rsid w:val="006A1BC6"/>
    <w:rsid w:val="006A2D3B"/>
    <w:rsid w:val="006A2F21"/>
    <w:rsid w:val="006A3BEE"/>
    <w:rsid w:val="006A472F"/>
    <w:rsid w:val="006A58A7"/>
    <w:rsid w:val="006A7184"/>
    <w:rsid w:val="006A78A1"/>
    <w:rsid w:val="006B1191"/>
    <w:rsid w:val="006B11A9"/>
    <w:rsid w:val="006B12C2"/>
    <w:rsid w:val="006B2FA5"/>
    <w:rsid w:val="006B3552"/>
    <w:rsid w:val="006B55F4"/>
    <w:rsid w:val="006B6B83"/>
    <w:rsid w:val="006B7073"/>
    <w:rsid w:val="006B739E"/>
    <w:rsid w:val="006B7B2E"/>
    <w:rsid w:val="006B7C4D"/>
    <w:rsid w:val="006C0015"/>
    <w:rsid w:val="006C02AE"/>
    <w:rsid w:val="006C3171"/>
    <w:rsid w:val="006C36FB"/>
    <w:rsid w:val="006C44D9"/>
    <w:rsid w:val="006C60F8"/>
    <w:rsid w:val="006C7472"/>
    <w:rsid w:val="006D00B5"/>
    <w:rsid w:val="006D07E0"/>
    <w:rsid w:val="006D10A2"/>
    <w:rsid w:val="006D1741"/>
    <w:rsid w:val="006D1CD9"/>
    <w:rsid w:val="006D318C"/>
    <w:rsid w:val="006D3B5F"/>
    <w:rsid w:val="006D3D76"/>
    <w:rsid w:val="006D6E70"/>
    <w:rsid w:val="006D7F39"/>
    <w:rsid w:val="006E1E09"/>
    <w:rsid w:val="006E3BF6"/>
    <w:rsid w:val="006E51A4"/>
    <w:rsid w:val="006E51BB"/>
    <w:rsid w:val="006E550D"/>
    <w:rsid w:val="006E69A0"/>
    <w:rsid w:val="006E7F59"/>
    <w:rsid w:val="006F1412"/>
    <w:rsid w:val="006F1FA5"/>
    <w:rsid w:val="006F2663"/>
    <w:rsid w:val="006F3124"/>
    <w:rsid w:val="006F442B"/>
    <w:rsid w:val="006F4C43"/>
    <w:rsid w:val="006F5687"/>
    <w:rsid w:val="006F57F5"/>
    <w:rsid w:val="006F5924"/>
    <w:rsid w:val="006F6B07"/>
    <w:rsid w:val="006F75D4"/>
    <w:rsid w:val="006F76AA"/>
    <w:rsid w:val="006F76F5"/>
    <w:rsid w:val="00701B1D"/>
    <w:rsid w:val="00701EDC"/>
    <w:rsid w:val="007034E1"/>
    <w:rsid w:val="007036D1"/>
    <w:rsid w:val="00705587"/>
    <w:rsid w:val="007067F9"/>
    <w:rsid w:val="00710E98"/>
    <w:rsid w:val="00710ED0"/>
    <w:rsid w:val="00711624"/>
    <w:rsid w:val="0071198F"/>
    <w:rsid w:val="00712BEB"/>
    <w:rsid w:val="00713B99"/>
    <w:rsid w:val="00714544"/>
    <w:rsid w:val="00715990"/>
    <w:rsid w:val="00716D90"/>
    <w:rsid w:val="007177CE"/>
    <w:rsid w:val="007177D6"/>
    <w:rsid w:val="0072066B"/>
    <w:rsid w:val="00720B69"/>
    <w:rsid w:val="007217A5"/>
    <w:rsid w:val="00723658"/>
    <w:rsid w:val="00723C2A"/>
    <w:rsid w:val="00723FDA"/>
    <w:rsid w:val="00724294"/>
    <w:rsid w:val="007243E3"/>
    <w:rsid w:val="00724736"/>
    <w:rsid w:val="007252FF"/>
    <w:rsid w:val="00725AD6"/>
    <w:rsid w:val="007266C2"/>
    <w:rsid w:val="00726965"/>
    <w:rsid w:val="00730FB4"/>
    <w:rsid w:val="00732F67"/>
    <w:rsid w:val="00733935"/>
    <w:rsid w:val="00733C95"/>
    <w:rsid w:val="00734B91"/>
    <w:rsid w:val="00735A61"/>
    <w:rsid w:val="0073673F"/>
    <w:rsid w:val="00737DB0"/>
    <w:rsid w:val="00740177"/>
    <w:rsid w:val="00741475"/>
    <w:rsid w:val="00742CBC"/>
    <w:rsid w:val="00743422"/>
    <w:rsid w:val="0074351F"/>
    <w:rsid w:val="00743A11"/>
    <w:rsid w:val="00743D52"/>
    <w:rsid w:val="00743FBC"/>
    <w:rsid w:val="00744026"/>
    <w:rsid w:val="00744323"/>
    <w:rsid w:val="007454B7"/>
    <w:rsid w:val="0074692F"/>
    <w:rsid w:val="00750B95"/>
    <w:rsid w:val="00750DD3"/>
    <w:rsid w:val="007516C2"/>
    <w:rsid w:val="007518D7"/>
    <w:rsid w:val="00751CCB"/>
    <w:rsid w:val="007528BC"/>
    <w:rsid w:val="007529E7"/>
    <w:rsid w:val="00754D68"/>
    <w:rsid w:val="00755033"/>
    <w:rsid w:val="00755B33"/>
    <w:rsid w:val="00756110"/>
    <w:rsid w:val="0075730D"/>
    <w:rsid w:val="00757639"/>
    <w:rsid w:val="00757640"/>
    <w:rsid w:val="00760621"/>
    <w:rsid w:val="00761641"/>
    <w:rsid w:val="00761826"/>
    <w:rsid w:val="007621E2"/>
    <w:rsid w:val="0076239B"/>
    <w:rsid w:val="00762842"/>
    <w:rsid w:val="00762C7E"/>
    <w:rsid w:val="00763F88"/>
    <w:rsid w:val="00767E5F"/>
    <w:rsid w:val="00770428"/>
    <w:rsid w:val="007704EC"/>
    <w:rsid w:val="00770C02"/>
    <w:rsid w:val="00771482"/>
    <w:rsid w:val="007720A0"/>
    <w:rsid w:val="00772C2B"/>
    <w:rsid w:val="00773950"/>
    <w:rsid w:val="0077657F"/>
    <w:rsid w:val="00776702"/>
    <w:rsid w:val="00780692"/>
    <w:rsid w:val="00780B8B"/>
    <w:rsid w:val="0078120B"/>
    <w:rsid w:val="007820B8"/>
    <w:rsid w:val="00782128"/>
    <w:rsid w:val="0078325D"/>
    <w:rsid w:val="00783835"/>
    <w:rsid w:val="007850D1"/>
    <w:rsid w:val="0078528E"/>
    <w:rsid w:val="00786005"/>
    <w:rsid w:val="00786E93"/>
    <w:rsid w:val="00786F6B"/>
    <w:rsid w:val="00787212"/>
    <w:rsid w:val="00790AA0"/>
    <w:rsid w:val="00791880"/>
    <w:rsid w:val="00791AA2"/>
    <w:rsid w:val="00791BEB"/>
    <w:rsid w:val="00791D2A"/>
    <w:rsid w:val="007927E5"/>
    <w:rsid w:val="00792F12"/>
    <w:rsid w:val="00793C6B"/>
    <w:rsid w:val="007949C3"/>
    <w:rsid w:val="00794A03"/>
    <w:rsid w:val="007958D9"/>
    <w:rsid w:val="00795C81"/>
    <w:rsid w:val="00795D36"/>
    <w:rsid w:val="00796420"/>
    <w:rsid w:val="0079653F"/>
    <w:rsid w:val="007A08A9"/>
    <w:rsid w:val="007A4FA9"/>
    <w:rsid w:val="007A5D0F"/>
    <w:rsid w:val="007A6742"/>
    <w:rsid w:val="007A6786"/>
    <w:rsid w:val="007A6992"/>
    <w:rsid w:val="007A764C"/>
    <w:rsid w:val="007A782B"/>
    <w:rsid w:val="007B1276"/>
    <w:rsid w:val="007B4D86"/>
    <w:rsid w:val="007B5551"/>
    <w:rsid w:val="007B57D3"/>
    <w:rsid w:val="007B6545"/>
    <w:rsid w:val="007B7ABB"/>
    <w:rsid w:val="007C0979"/>
    <w:rsid w:val="007C0E0B"/>
    <w:rsid w:val="007C293B"/>
    <w:rsid w:val="007C2F56"/>
    <w:rsid w:val="007C2F89"/>
    <w:rsid w:val="007C413A"/>
    <w:rsid w:val="007C479E"/>
    <w:rsid w:val="007C47DA"/>
    <w:rsid w:val="007C6D43"/>
    <w:rsid w:val="007C6FE3"/>
    <w:rsid w:val="007C757C"/>
    <w:rsid w:val="007C7816"/>
    <w:rsid w:val="007C7F5C"/>
    <w:rsid w:val="007D106E"/>
    <w:rsid w:val="007D19A1"/>
    <w:rsid w:val="007D335A"/>
    <w:rsid w:val="007D3A50"/>
    <w:rsid w:val="007D5179"/>
    <w:rsid w:val="007D65D8"/>
    <w:rsid w:val="007D713F"/>
    <w:rsid w:val="007D7512"/>
    <w:rsid w:val="007E0066"/>
    <w:rsid w:val="007E1C4E"/>
    <w:rsid w:val="007E21B3"/>
    <w:rsid w:val="007E2651"/>
    <w:rsid w:val="007E2A1F"/>
    <w:rsid w:val="007E2B01"/>
    <w:rsid w:val="007E2C8A"/>
    <w:rsid w:val="007E3E82"/>
    <w:rsid w:val="007E4FDD"/>
    <w:rsid w:val="007E51DC"/>
    <w:rsid w:val="007E5687"/>
    <w:rsid w:val="007E5A41"/>
    <w:rsid w:val="007E678E"/>
    <w:rsid w:val="007F35DA"/>
    <w:rsid w:val="007F3970"/>
    <w:rsid w:val="007F3B31"/>
    <w:rsid w:val="007F4117"/>
    <w:rsid w:val="007F537D"/>
    <w:rsid w:val="007F54D5"/>
    <w:rsid w:val="007F5626"/>
    <w:rsid w:val="007F5EA6"/>
    <w:rsid w:val="007F6D74"/>
    <w:rsid w:val="007F6D75"/>
    <w:rsid w:val="007F772F"/>
    <w:rsid w:val="007F7E0F"/>
    <w:rsid w:val="00800626"/>
    <w:rsid w:val="00800F78"/>
    <w:rsid w:val="00801097"/>
    <w:rsid w:val="00801641"/>
    <w:rsid w:val="00801C29"/>
    <w:rsid w:val="00801DBF"/>
    <w:rsid w:val="008042D2"/>
    <w:rsid w:val="00805ABE"/>
    <w:rsid w:val="00805B36"/>
    <w:rsid w:val="00805D0A"/>
    <w:rsid w:val="00806C60"/>
    <w:rsid w:val="00810516"/>
    <w:rsid w:val="00810894"/>
    <w:rsid w:val="0081091A"/>
    <w:rsid w:val="00811216"/>
    <w:rsid w:val="00812193"/>
    <w:rsid w:val="008128C9"/>
    <w:rsid w:val="00813693"/>
    <w:rsid w:val="0081493D"/>
    <w:rsid w:val="008155ED"/>
    <w:rsid w:val="00815769"/>
    <w:rsid w:val="00815967"/>
    <w:rsid w:val="00815FFB"/>
    <w:rsid w:val="008160C1"/>
    <w:rsid w:val="008163AF"/>
    <w:rsid w:val="00816826"/>
    <w:rsid w:val="00816C15"/>
    <w:rsid w:val="00816EFB"/>
    <w:rsid w:val="00817F6A"/>
    <w:rsid w:val="00821870"/>
    <w:rsid w:val="008221E5"/>
    <w:rsid w:val="00825246"/>
    <w:rsid w:val="0082589B"/>
    <w:rsid w:val="00825A2F"/>
    <w:rsid w:val="00826AD5"/>
    <w:rsid w:val="008275F6"/>
    <w:rsid w:val="008304AE"/>
    <w:rsid w:val="00830B21"/>
    <w:rsid w:val="00831C47"/>
    <w:rsid w:val="00832194"/>
    <w:rsid w:val="008324A6"/>
    <w:rsid w:val="00832E8E"/>
    <w:rsid w:val="0083352E"/>
    <w:rsid w:val="008336A1"/>
    <w:rsid w:val="00833C07"/>
    <w:rsid w:val="008342BE"/>
    <w:rsid w:val="008345E8"/>
    <w:rsid w:val="0083521D"/>
    <w:rsid w:val="00836E5A"/>
    <w:rsid w:val="008423BC"/>
    <w:rsid w:val="0084262E"/>
    <w:rsid w:val="00842C9A"/>
    <w:rsid w:val="008432B4"/>
    <w:rsid w:val="00845699"/>
    <w:rsid w:val="00845A64"/>
    <w:rsid w:val="00845A71"/>
    <w:rsid w:val="00845E89"/>
    <w:rsid w:val="00846613"/>
    <w:rsid w:val="0084769E"/>
    <w:rsid w:val="00850BA7"/>
    <w:rsid w:val="00850C05"/>
    <w:rsid w:val="00850E67"/>
    <w:rsid w:val="00850F88"/>
    <w:rsid w:val="00851182"/>
    <w:rsid w:val="00851ADA"/>
    <w:rsid w:val="008524E6"/>
    <w:rsid w:val="008530DB"/>
    <w:rsid w:val="00853655"/>
    <w:rsid w:val="008543C0"/>
    <w:rsid w:val="008545DB"/>
    <w:rsid w:val="008560A9"/>
    <w:rsid w:val="0085735A"/>
    <w:rsid w:val="0085777B"/>
    <w:rsid w:val="0085797E"/>
    <w:rsid w:val="00860101"/>
    <w:rsid w:val="00860583"/>
    <w:rsid w:val="008608B4"/>
    <w:rsid w:val="00861098"/>
    <w:rsid w:val="008611B6"/>
    <w:rsid w:val="00862082"/>
    <w:rsid w:val="00862C66"/>
    <w:rsid w:val="00863153"/>
    <w:rsid w:val="008638BD"/>
    <w:rsid w:val="00863C13"/>
    <w:rsid w:val="0086465E"/>
    <w:rsid w:val="0086505F"/>
    <w:rsid w:val="0086540D"/>
    <w:rsid w:val="00865441"/>
    <w:rsid w:val="00865632"/>
    <w:rsid w:val="008663B0"/>
    <w:rsid w:val="0087063A"/>
    <w:rsid w:val="00871447"/>
    <w:rsid w:val="00873F73"/>
    <w:rsid w:val="00874D24"/>
    <w:rsid w:val="00876E57"/>
    <w:rsid w:val="008807DC"/>
    <w:rsid w:val="00880A79"/>
    <w:rsid w:val="00881B11"/>
    <w:rsid w:val="008824D3"/>
    <w:rsid w:val="00883209"/>
    <w:rsid w:val="00883BBA"/>
    <w:rsid w:val="0088403A"/>
    <w:rsid w:val="00884CAB"/>
    <w:rsid w:val="0088587F"/>
    <w:rsid w:val="008859E5"/>
    <w:rsid w:val="00885C4D"/>
    <w:rsid w:val="00886BBC"/>
    <w:rsid w:val="008874E0"/>
    <w:rsid w:val="00887E49"/>
    <w:rsid w:val="008903B1"/>
    <w:rsid w:val="0089077C"/>
    <w:rsid w:val="0089091E"/>
    <w:rsid w:val="00890A36"/>
    <w:rsid w:val="008911F0"/>
    <w:rsid w:val="00891906"/>
    <w:rsid w:val="00892394"/>
    <w:rsid w:val="00892694"/>
    <w:rsid w:val="00892FF2"/>
    <w:rsid w:val="00893513"/>
    <w:rsid w:val="00893F86"/>
    <w:rsid w:val="00895979"/>
    <w:rsid w:val="00896203"/>
    <w:rsid w:val="0089776C"/>
    <w:rsid w:val="00897ACB"/>
    <w:rsid w:val="008A1DC2"/>
    <w:rsid w:val="008A262D"/>
    <w:rsid w:val="008A2D8D"/>
    <w:rsid w:val="008A3833"/>
    <w:rsid w:val="008A3997"/>
    <w:rsid w:val="008A3C7F"/>
    <w:rsid w:val="008A41CF"/>
    <w:rsid w:val="008A5172"/>
    <w:rsid w:val="008A5358"/>
    <w:rsid w:val="008A5777"/>
    <w:rsid w:val="008A5965"/>
    <w:rsid w:val="008A5E41"/>
    <w:rsid w:val="008A6802"/>
    <w:rsid w:val="008A6AF2"/>
    <w:rsid w:val="008A6E80"/>
    <w:rsid w:val="008A76D3"/>
    <w:rsid w:val="008B022E"/>
    <w:rsid w:val="008B0A99"/>
    <w:rsid w:val="008B0DFB"/>
    <w:rsid w:val="008B0EA5"/>
    <w:rsid w:val="008B161F"/>
    <w:rsid w:val="008B177D"/>
    <w:rsid w:val="008B24BD"/>
    <w:rsid w:val="008B387D"/>
    <w:rsid w:val="008B3A2B"/>
    <w:rsid w:val="008B4972"/>
    <w:rsid w:val="008B58CC"/>
    <w:rsid w:val="008B6EBF"/>
    <w:rsid w:val="008B6F5D"/>
    <w:rsid w:val="008B748D"/>
    <w:rsid w:val="008B76BB"/>
    <w:rsid w:val="008C08F8"/>
    <w:rsid w:val="008C122B"/>
    <w:rsid w:val="008C2B33"/>
    <w:rsid w:val="008C3EB7"/>
    <w:rsid w:val="008C5253"/>
    <w:rsid w:val="008C56B9"/>
    <w:rsid w:val="008C5A1B"/>
    <w:rsid w:val="008C5AD9"/>
    <w:rsid w:val="008C6528"/>
    <w:rsid w:val="008C6899"/>
    <w:rsid w:val="008D0D16"/>
    <w:rsid w:val="008D1E5D"/>
    <w:rsid w:val="008D32BF"/>
    <w:rsid w:val="008D3B92"/>
    <w:rsid w:val="008D4AEE"/>
    <w:rsid w:val="008D51BF"/>
    <w:rsid w:val="008D57A9"/>
    <w:rsid w:val="008D5D0C"/>
    <w:rsid w:val="008D5F4D"/>
    <w:rsid w:val="008D62FC"/>
    <w:rsid w:val="008D657B"/>
    <w:rsid w:val="008D7395"/>
    <w:rsid w:val="008D74A0"/>
    <w:rsid w:val="008D7F1F"/>
    <w:rsid w:val="008E0911"/>
    <w:rsid w:val="008E0EDC"/>
    <w:rsid w:val="008E196A"/>
    <w:rsid w:val="008E1C60"/>
    <w:rsid w:val="008E21C5"/>
    <w:rsid w:val="008E2363"/>
    <w:rsid w:val="008E2B92"/>
    <w:rsid w:val="008E3648"/>
    <w:rsid w:val="008E4BA2"/>
    <w:rsid w:val="008E5092"/>
    <w:rsid w:val="008E568B"/>
    <w:rsid w:val="008E6037"/>
    <w:rsid w:val="008E6568"/>
    <w:rsid w:val="008E6F31"/>
    <w:rsid w:val="008F10F2"/>
    <w:rsid w:val="008F2E42"/>
    <w:rsid w:val="008F3A9F"/>
    <w:rsid w:val="008F40FE"/>
    <w:rsid w:val="008F4AB8"/>
    <w:rsid w:val="008F5BD3"/>
    <w:rsid w:val="008F656C"/>
    <w:rsid w:val="008F7021"/>
    <w:rsid w:val="008F714D"/>
    <w:rsid w:val="008F7263"/>
    <w:rsid w:val="00900D3B"/>
    <w:rsid w:val="009010A0"/>
    <w:rsid w:val="009011AB"/>
    <w:rsid w:val="009012F0"/>
    <w:rsid w:val="00901343"/>
    <w:rsid w:val="009015CC"/>
    <w:rsid w:val="00901A13"/>
    <w:rsid w:val="00903302"/>
    <w:rsid w:val="0090384E"/>
    <w:rsid w:val="00904793"/>
    <w:rsid w:val="00904D24"/>
    <w:rsid w:val="00905FF0"/>
    <w:rsid w:val="009073BF"/>
    <w:rsid w:val="00910694"/>
    <w:rsid w:val="00910ADE"/>
    <w:rsid w:val="00911735"/>
    <w:rsid w:val="00911750"/>
    <w:rsid w:val="009118E7"/>
    <w:rsid w:val="00913C51"/>
    <w:rsid w:val="0091446D"/>
    <w:rsid w:val="00916874"/>
    <w:rsid w:val="00917FBB"/>
    <w:rsid w:val="00920945"/>
    <w:rsid w:val="00920FC3"/>
    <w:rsid w:val="009228E3"/>
    <w:rsid w:val="00923E79"/>
    <w:rsid w:val="0092583E"/>
    <w:rsid w:val="00927F87"/>
    <w:rsid w:val="00930067"/>
    <w:rsid w:val="0093023E"/>
    <w:rsid w:val="0093033C"/>
    <w:rsid w:val="009303B0"/>
    <w:rsid w:val="009310B6"/>
    <w:rsid w:val="00931125"/>
    <w:rsid w:val="00932108"/>
    <w:rsid w:val="0093287D"/>
    <w:rsid w:val="00932C81"/>
    <w:rsid w:val="009330A5"/>
    <w:rsid w:val="00934346"/>
    <w:rsid w:val="00934489"/>
    <w:rsid w:val="00935905"/>
    <w:rsid w:val="00935AC4"/>
    <w:rsid w:val="009364C7"/>
    <w:rsid w:val="009375A2"/>
    <w:rsid w:val="00937B51"/>
    <w:rsid w:val="009405CB"/>
    <w:rsid w:val="009410BA"/>
    <w:rsid w:val="0094157D"/>
    <w:rsid w:val="009418F1"/>
    <w:rsid w:val="00942786"/>
    <w:rsid w:val="0094281A"/>
    <w:rsid w:val="00942892"/>
    <w:rsid w:val="00942D34"/>
    <w:rsid w:val="00943A1E"/>
    <w:rsid w:val="00943E68"/>
    <w:rsid w:val="00943FD1"/>
    <w:rsid w:val="00944298"/>
    <w:rsid w:val="009459A8"/>
    <w:rsid w:val="0094674D"/>
    <w:rsid w:val="009477BD"/>
    <w:rsid w:val="009507AF"/>
    <w:rsid w:val="0095126F"/>
    <w:rsid w:val="0095183E"/>
    <w:rsid w:val="00951DCF"/>
    <w:rsid w:val="00952401"/>
    <w:rsid w:val="0095321E"/>
    <w:rsid w:val="00953B68"/>
    <w:rsid w:val="00954079"/>
    <w:rsid w:val="00954B60"/>
    <w:rsid w:val="00956E43"/>
    <w:rsid w:val="00957287"/>
    <w:rsid w:val="0096061B"/>
    <w:rsid w:val="0096085F"/>
    <w:rsid w:val="00960F8C"/>
    <w:rsid w:val="00961077"/>
    <w:rsid w:val="00962BE4"/>
    <w:rsid w:val="009637D2"/>
    <w:rsid w:val="00963CA0"/>
    <w:rsid w:val="00963DB6"/>
    <w:rsid w:val="00963FC4"/>
    <w:rsid w:val="009658A9"/>
    <w:rsid w:val="00965931"/>
    <w:rsid w:val="00966CEA"/>
    <w:rsid w:val="009677D3"/>
    <w:rsid w:val="00970BDA"/>
    <w:rsid w:val="00974336"/>
    <w:rsid w:val="0097546C"/>
    <w:rsid w:val="0097552E"/>
    <w:rsid w:val="00977A79"/>
    <w:rsid w:val="0098092B"/>
    <w:rsid w:val="00982B58"/>
    <w:rsid w:val="0098366E"/>
    <w:rsid w:val="00983DF4"/>
    <w:rsid w:val="00984368"/>
    <w:rsid w:val="00984662"/>
    <w:rsid w:val="00985417"/>
    <w:rsid w:val="00985CD8"/>
    <w:rsid w:val="00987489"/>
    <w:rsid w:val="00987575"/>
    <w:rsid w:val="00987749"/>
    <w:rsid w:val="0098798D"/>
    <w:rsid w:val="00990D7F"/>
    <w:rsid w:val="0099157E"/>
    <w:rsid w:val="009915DC"/>
    <w:rsid w:val="00991889"/>
    <w:rsid w:val="00992B44"/>
    <w:rsid w:val="00994013"/>
    <w:rsid w:val="00994F89"/>
    <w:rsid w:val="009953B7"/>
    <w:rsid w:val="0099632B"/>
    <w:rsid w:val="009964A6"/>
    <w:rsid w:val="00997095"/>
    <w:rsid w:val="009970C4"/>
    <w:rsid w:val="009970FE"/>
    <w:rsid w:val="009A0804"/>
    <w:rsid w:val="009A0869"/>
    <w:rsid w:val="009A0DEB"/>
    <w:rsid w:val="009A14CA"/>
    <w:rsid w:val="009A16B0"/>
    <w:rsid w:val="009A26B7"/>
    <w:rsid w:val="009A31EF"/>
    <w:rsid w:val="009A32F4"/>
    <w:rsid w:val="009A33D5"/>
    <w:rsid w:val="009A394B"/>
    <w:rsid w:val="009A4436"/>
    <w:rsid w:val="009A4BCD"/>
    <w:rsid w:val="009A624C"/>
    <w:rsid w:val="009A6C8D"/>
    <w:rsid w:val="009B0DE1"/>
    <w:rsid w:val="009B1F21"/>
    <w:rsid w:val="009B2700"/>
    <w:rsid w:val="009B2D6B"/>
    <w:rsid w:val="009B3658"/>
    <w:rsid w:val="009B44EE"/>
    <w:rsid w:val="009B53C1"/>
    <w:rsid w:val="009C0217"/>
    <w:rsid w:val="009C1875"/>
    <w:rsid w:val="009C1C8F"/>
    <w:rsid w:val="009C1D0D"/>
    <w:rsid w:val="009C2F1D"/>
    <w:rsid w:val="009C3494"/>
    <w:rsid w:val="009C3C11"/>
    <w:rsid w:val="009C3E5A"/>
    <w:rsid w:val="009C412F"/>
    <w:rsid w:val="009C4D4B"/>
    <w:rsid w:val="009C55E9"/>
    <w:rsid w:val="009C6680"/>
    <w:rsid w:val="009C735B"/>
    <w:rsid w:val="009D0459"/>
    <w:rsid w:val="009D0EFB"/>
    <w:rsid w:val="009D1B66"/>
    <w:rsid w:val="009D1C05"/>
    <w:rsid w:val="009D3B6F"/>
    <w:rsid w:val="009D3F78"/>
    <w:rsid w:val="009D4CAB"/>
    <w:rsid w:val="009D7037"/>
    <w:rsid w:val="009E0E9F"/>
    <w:rsid w:val="009E1DD4"/>
    <w:rsid w:val="009E480E"/>
    <w:rsid w:val="009E5305"/>
    <w:rsid w:val="009E530D"/>
    <w:rsid w:val="009E57C7"/>
    <w:rsid w:val="009F0B35"/>
    <w:rsid w:val="009F0EC0"/>
    <w:rsid w:val="009F178E"/>
    <w:rsid w:val="009F2744"/>
    <w:rsid w:val="009F2D78"/>
    <w:rsid w:val="009F365D"/>
    <w:rsid w:val="009F43CE"/>
    <w:rsid w:val="009F5783"/>
    <w:rsid w:val="009F5B6B"/>
    <w:rsid w:val="009F648F"/>
    <w:rsid w:val="009F7C17"/>
    <w:rsid w:val="00A00285"/>
    <w:rsid w:val="00A00CF2"/>
    <w:rsid w:val="00A011F4"/>
    <w:rsid w:val="00A0176C"/>
    <w:rsid w:val="00A019AF"/>
    <w:rsid w:val="00A019FF"/>
    <w:rsid w:val="00A026BB"/>
    <w:rsid w:val="00A02864"/>
    <w:rsid w:val="00A02BA4"/>
    <w:rsid w:val="00A02E1C"/>
    <w:rsid w:val="00A034A8"/>
    <w:rsid w:val="00A040E9"/>
    <w:rsid w:val="00A04DCE"/>
    <w:rsid w:val="00A04EDD"/>
    <w:rsid w:val="00A0517C"/>
    <w:rsid w:val="00A06D58"/>
    <w:rsid w:val="00A06E73"/>
    <w:rsid w:val="00A11C3B"/>
    <w:rsid w:val="00A11EAF"/>
    <w:rsid w:val="00A11F2F"/>
    <w:rsid w:val="00A12FE7"/>
    <w:rsid w:val="00A132E8"/>
    <w:rsid w:val="00A13487"/>
    <w:rsid w:val="00A15BF9"/>
    <w:rsid w:val="00A15F4E"/>
    <w:rsid w:val="00A17967"/>
    <w:rsid w:val="00A20283"/>
    <w:rsid w:val="00A205F1"/>
    <w:rsid w:val="00A20A69"/>
    <w:rsid w:val="00A2201B"/>
    <w:rsid w:val="00A2265A"/>
    <w:rsid w:val="00A2295B"/>
    <w:rsid w:val="00A241B4"/>
    <w:rsid w:val="00A2645B"/>
    <w:rsid w:val="00A30121"/>
    <w:rsid w:val="00A31E8B"/>
    <w:rsid w:val="00A328A1"/>
    <w:rsid w:val="00A32ACD"/>
    <w:rsid w:val="00A32D26"/>
    <w:rsid w:val="00A3384A"/>
    <w:rsid w:val="00A33ACB"/>
    <w:rsid w:val="00A3556A"/>
    <w:rsid w:val="00A358FF"/>
    <w:rsid w:val="00A36DD6"/>
    <w:rsid w:val="00A373C2"/>
    <w:rsid w:val="00A3751B"/>
    <w:rsid w:val="00A40845"/>
    <w:rsid w:val="00A41190"/>
    <w:rsid w:val="00A416FB"/>
    <w:rsid w:val="00A43FB1"/>
    <w:rsid w:val="00A450A5"/>
    <w:rsid w:val="00A45D7E"/>
    <w:rsid w:val="00A463FC"/>
    <w:rsid w:val="00A512B2"/>
    <w:rsid w:val="00A515A8"/>
    <w:rsid w:val="00A51CAE"/>
    <w:rsid w:val="00A5224B"/>
    <w:rsid w:val="00A523E4"/>
    <w:rsid w:val="00A524AD"/>
    <w:rsid w:val="00A52C60"/>
    <w:rsid w:val="00A54707"/>
    <w:rsid w:val="00A54EBA"/>
    <w:rsid w:val="00A55AE4"/>
    <w:rsid w:val="00A61BDA"/>
    <w:rsid w:val="00A63FF2"/>
    <w:rsid w:val="00A64705"/>
    <w:rsid w:val="00A64746"/>
    <w:rsid w:val="00A648C2"/>
    <w:rsid w:val="00A66103"/>
    <w:rsid w:val="00A706AD"/>
    <w:rsid w:val="00A70BC1"/>
    <w:rsid w:val="00A71006"/>
    <w:rsid w:val="00A715D2"/>
    <w:rsid w:val="00A7306C"/>
    <w:rsid w:val="00A73BB6"/>
    <w:rsid w:val="00A74A74"/>
    <w:rsid w:val="00A751DF"/>
    <w:rsid w:val="00A76388"/>
    <w:rsid w:val="00A763D9"/>
    <w:rsid w:val="00A76E93"/>
    <w:rsid w:val="00A76F81"/>
    <w:rsid w:val="00A777D1"/>
    <w:rsid w:val="00A802C3"/>
    <w:rsid w:val="00A80FC5"/>
    <w:rsid w:val="00A82605"/>
    <w:rsid w:val="00A82FCB"/>
    <w:rsid w:val="00A84123"/>
    <w:rsid w:val="00A843B2"/>
    <w:rsid w:val="00A848F4"/>
    <w:rsid w:val="00A84D1B"/>
    <w:rsid w:val="00A86557"/>
    <w:rsid w:val="00A8698A"/>
    <w:rsid w:val="00A86CA7"/>
    <w:rsid w:val="00A86ED0"/>
    <w:rsid w:val="00A86F9A"/>
    <w:rsid w:val="00A8789E"/>
    <w:rsid w:val="00A87EFB"/>
    <w:rsid w:val="00A87F5B"/>
    <w:rsid w:val="00A91479"/>
    <w:rsid w:val="00A918E2"/>
    <w:rsid w:val="00A929CA"/>
    <w:rsid w:val="00A9326B"/>
    <w:rsid w:val="00A938AE"/>
    <w:rsid w:val="00A93F9D"/>
    <w:rsid w:val="00A95656"/>
    <w:rsid w:val="00A9695C"/>
    <w:rsid w:val="00A97101"/>
    <w:rsid w:val="00AA00EE"/>
    <w:rsid w:val="00AA08FB"/>
    <w:rsid w:val="00AA12AB"/>
    <w:rsid w:val="00AA194C"/>
    <w:rsid w:val="00AA2B47"/>
    <w:rsid w:val="00AA3053"/>
    <w:rsid w:val="00AA34CB"/>
    <w:rsid w:val="00AA37D3"/>
    <w:rsid w:val="00AA3B12"/>
    <w:rsid w:val="00AA4DA9"/>
    <w:rsid w:val="00AA51C6"/>
    <w:rsid w:val="00AA5681"/>
    <w:rsid w:val="00AB11EA"/>
    <w:rsid w:val="00AB3B94"/>
    <w:rsid w:val="00AB407F"/>
    <w:rsid w:val="00AB4D28"/>
    <w:rsid w:val="00AB5314"/>
    <w:rsid w:val="00AB60BB"/>
    <w:rsid w:val="00AB6AE8"/>
    <w:rsid w:val="00AC0949"/>
    <w:rsid w:val="00AC1BD2"/>
    <w:rsid w:val="00AC1CDD"/>
    <w:rsid w:val="00AC2258"/>
    <w:rsid w:val="00AC35F4"/>
    <w:rsid w:val="00AC3A64"/>
    <w:rsid w:val="00AC3BD9"/>
    <w:rsid w:val="00AC43AF"/>
    <w:rsid w:val="00AC4D6B"/>
    <w:rsid w:val="00AC548E"/>
    <w:rsid w:val="00AC592F"/>
    <w:rsid w:val="00AC6899"/>
    <w:rsid w:val="00AC6D5A"/>
    <w:rsid w:val="00AD1A3A"/>
    <w:rsid w:val="00AD1B95"/>
    <w:rsid w:val="00AD2AB8"/>
    <w:rsid w:val="00AD2B1A"/>
    <w:rsid w:val="00AD2C4D"/>
    <w:rsid w:val="00AD2D74"/>
    <w:rsid w:val="00AD47C3"/>
    <w:rsid w:val="00AD5F27"/>
    <w:rsid w:val="00AD6AD9"/>
    <w:rsid w:val="00AD6B1C"/>
    <w:rsid w:val="00AD6FD4"/>
    <w:rsid w:val="00AD7942"/>
    <w:rsid w:val="00AD7AAF"/>
    <w:rsid w:val="00AE07EC"/>
    <w:rsid w:val="00AE1C07"/>
    <w:rsid w:val="00AE2311"/>
    <w:rsid w:val="00AE2650"/>
    <w:rsid w:val="00AE5466"/>
    <w:rsid w:val="00AE54DA"/>
    <w:rsid w:val="00AE569C"/>
    <w:rsid w:val="00AF0EB9"/>
    <w:rsid w:val="00AF13A5"/>
    <w:rsid w:val="00AF3578"/>
    <w:rsid w:val="00AF405C"/>
    <w:rsid w:val="00AF4EC8"/>
    <w:rsid w:val="00AF5886"/>
    <w:rsid w:val="00AF5BAC"/>
    <w:rsid w:val="00AF6352"/>
    <w:rsid w:val="00AF64C7"/>
    <w:rsid w:val="00AF6FAE"/>
    <w:rsid w:val="00AF71F9"/>
    <w:rsid w:val="00B008B5"/>
    <w:rsid w:val="00B00A76"/>
    <w:rsid w:val="00B01103"/>
    <w:rsid w:val="00B035DE"/>
    <w:rsid w:val="00B04093"/>
    <w:rsid w:val="00B046D4"/>
    <w:rsid w:val="00B0483F"/>
    <w:rsid w:val="00B05199"/>
    <w:rsid w:val="00B06B80"/>
    <w:rsid w:val="00B06DA2"/>
    <w:rsid w:val="00B074A1"/>
    <w:rsid w:val="00B07F72"/>
    <w:rsid w:val="00B10339"/>
    <w:rsid w:val="00B107FE"/>
    <w:rsid w:val="00B1157D"/>
    <w:rsid w:val="00B11CD9"/>
    <w:rsid w:val="00B11F64"/>
    <w:rsid w:val="00B125E1"/>
    <w:rsid w:val="00B14881"/>
    <w:rsid w:val="00B1523D"/>
    <w:rsid w:val="00B15D09"/>
    <w:rsid w:val="00B1687B"/>
    <w:rsid w:val="00B17247"/>
    <w:rsid w:val="00B17D90"/>
    <w:rsid w:val="00B21BE6"/>
    <w:rsid w:val="00B2285F"/>
    <w:rsid w:val="00B22BDC"/>
    <w:rsid w:val="00B234B5"/>
    <w:rsid w:val="00B235DA"/>
    <w:rsid w:val="00B243FF"/>
    <w:rsid w:val="00B248DF"/>
    <w:rsid w:val="00B2542F"/>
    <w:rsid w:val="00B25433"/>
    <w:rsid w:val="00B262C8"/>
    <w:rsid w:val="00B263A6"/>
    <w:rsid w:val="00B27954"/>
    <w:rsid w:val="00B309DC"/>
    <w:rsid w:val="00B346D9"/>
    <w:rsid w:val="00B34C25"/>
    <w:rsid w:val="00B35FBF"/>
    <w:rsid w:val="00B360AE"/>
    <w:rsid w:val="00B36540"/>
    <w:rsid w:val="00B369AC"/>
    <w:rsid w:val="00B36AF6"/>
    <w:rsid w:val="00B36BFB"/>
    <w:rsid w:val="00B40A7B"/>
    <w:rsid w:val="00B413A4"/>
    <w:rsid w:val="00B41A78"/>
    <w:rsid w:val="00B4288A"/>
    <w:rsid w:val="00B446AF"/>
    <w:rsid w:val="00B4544E"/>
    <w:rsid w:val="00B45EAE"/>
    <w:rsid w:val="00B463E0"/>
    <w:rsid w:val="00B46846"/>
    <w:rsid w:val="00B477E3"/>
    <w:rsid w:val="00B478EC"/>
    <w:rsid w:val="00B508F1"/>
    <w:rsid w:val="00B50CEF"/>
    <w:rsid w:val="00B5108C"/>
    <w:rsid w:val="00B51361"/>
    <w:rsid w:val="00B5191F"/>
    <w:rsid w:val="00B51C1B"/>
    <w:rsid w:val="00B51E0A"/>
    <w:rsid w:val="00B52895"/>
    <w:rsid w:val="00B5336A"/>
    <w:rsid w:val="00B536A4"/>
    <w:rsid w:val="00B5379E"/>
    <w:rsid w:val="00B53D3C"/>
    <w:rsid w:val="00B5560E"/>
    <w:rsid w:val="00B559EA"/>
    <w:rsid w:val="00B55D72"/>
    <w:rsid w:val="00B55DD0"/>
    <w:rsid w:val="00B56900"/>
    <w:rsid w:val="00B57837"/>
    <w:rsid w:val="00B60064"/>
    <w:rsid w:val="00B60255"/>
    <w:rsid w:val="00B60377"/>
    <w:rsid w:val="00B60E0D"/>
    <w:rsid w:val="00B61CED"/>
    <w:rsid w:val="00B61F03"/>
    <w:rsid w:val="00B625AA"/>
    <w:rsid w:val="00B6263F"/>
    <w:rsid w:val="00B62A86"/>
    <w:rsid w:val="00B64CA5"/>
    <w:rsid w:val="00B65B92"/>
    <w:rsid w:val="00B6679F"/>
    <w:rsid w:val="00B715ED"/>
    <w:rsid w:val="00B717F5"/>
    <w:rsid w:val="00B71C58"/>
    <w:rsid w:val="00B72AD9"/>
    <w:rsid w:val="00B73BD5"/>
    <w:rsid w:val="00B73F4A"/>
    <w:rsid w:val="00B7420C"/>
    <w:rsid w:val="00B75E32"/>
    <w:rsid w:val="00B764ED"/>
    <w:rsid w:val="00B773E1"/>
    <w:rsid w:val="00B775B1"/>
    <w:rsid w:val="00B77BFD"/>
    <w:rsid w:val="00B77F42"/>
    <w:rsid w:val="00B80954"/>
    <w:rsid w:val="00B82B7B"/>
    <w:rsid w:val="00B838A2"/>
    <w:rsid w:val="00B84A50"/>
    <w:rsid w:val="00B85366"/>
    <w:rsid w:val="00B855E4"/>
    <w:rsid w:val="00B86DD3"/>
    <w:rsid w:val="00B8714F"/>
    <w:rsid w:val="00B8761D"/>
    <w:rsid w:val="00B909DC"/>
    <w:rsid w:val="00B91D82"/>
    <w:rsid w:val="00B91E16"/>
    <w:rsid w:val="00B92F87"/>
    <w:rsid w:val="00B93691"/>
    <w:rsid w:val="00B95643"/>
    <w:rsid w:val="00B9618F"/>
    <w:rsid w:val="00B96E6E"/>
    <w:rsid w:val="00B96FA9"/>
    <w:rsid w:val="00B97257"/>
    <w:rsid w:val="00B97342"/>
    <w:rsid w:val="00B9736C"/>
    <w:rsid w:val="00B97520"/>
    <w:rsid w:val="00BA0ED7"/>
    <w:rsid w:val="00BA1A82"/>
    <w:rsid w:val="00BA1C16"/>
    <w:rsid w:val="00BA29D1"/>
    <w:rsid w:val="00BA2B1A"/>
    <w:rsid w:val="00BA2D3E"/>
    <w:rsid w:val="00BA36F0"/>
    <w:rsid w:val="00BA3FDC"/>
    <w:rsid w:val="00BA44C7"/>
    <w:rsid w:val="00BA52F1"/>
    <w:rsid w:val="00BA5594"/>
    <w:rsid w:val="00BA575C"/>
    <w:rsid w:val="00BA68D9"/>
    <w:rsid w:val="00BA6BCB"/>
    <w:rsid w:val="00BA6CC7"/>
    <w:rsid w:val="00BB0E09"/>
    <w:rsid w:val="00BB2815"/>
    <w:rsid w:val="00BB311C"/>
    <w:rsid w:val="00BB3322"/>
    <w:rsid w:val="00BB3AE7"/>
    <w:rsid w:val="00BB3DCC"/>
    <w:rsid w:val="00BB3ED2"/>
    <w:rsid w:val="00BB4F90"/>
    <w:rsid w:val="00BB5242"/>
    <w:rsid w:val="00BB55BC"/>
    <w:rsid w:val="00BB6A69"/>
    <w:rsid w:val="00BB6AD4"/>
    <w:rsid w:val="00BB6CA0"/>
    <w:rsid w:val="00BB7442"/>
    <w:rsid w:val="00BB7BC4"/>
    <w:rsid w:val="00BC097F"/>
    <w:rsid w:val="00BC1750"/>
    <w:rsid w:val="00BC28CF"/>
    <w:rsid w:val="00BC2F2B"/>
    <w:rsid w:val="00BC5EB0"/>
    <w:rsid w:val="00BC60D2"/>
    <w:rsid w:val="00BC68F0"/>
    <w:rsid w:val="00BC72B1"/>
    <w:rsid w:val="00BC7504"/>
    <w:rsid w:val="00BC77B0"/>
    <w:rsid w:val="00BC7A57"/>
    <w:rsid w:val="00BC7A99"/>
    <w:rsid w:val="00BD091B"/>
    <w:rsid w:val="00BD159A"/>
    <w:rsid w:val="00BD2089"/>
    <w:rsid w:val="00BD2E4C"/>
    <w:rsid w:val="00BD30B3"/>
    <w:rsid w:val="00BD409D"/>
    <w:rsid w:val="00BD69D6"/>
    <w:rsid w:val="00BD6F46"/>
    <w:rsid w:val="00BD7D0F"/>
    <w:rsid w:val="00BD7F96"/>
    <w:rsid w:val="00BE0D72"/>
    <w:rsid w:val="00BE110E"/>
    <w:rsid w:val="00BE2914"/>
    <w:rsid w:val="00BE3B89"/>
    <w:rsid w:val="00BE483D"/>
    <w:rsid w:val="00BE57D9"/>
    <w:rsid w:val="00BE62A2"/>
    <w:rsid w:val="00BE6966"/>
    <w:rsid w:val="00BE6AA8"/>
    <w:rsid w:val="00BE6B52"/>
    <w:rsid w:val="00BE6E60"/>
    <w:rsid w:val="00BE7C2C"/>
    <w:rsid w:val="00BE7ED0"/>
    <w:rsid w:val="00BF087B"/>
    <w:rsid w:val="00BF0B93"/>
    <w:rsid w:val="00BF0D90"/>
    <w:rsid w:val="00BF2CD6"/>
    <w:rsid w:val="00BF3C13"/>
    <w:rsid w:val="00BF3CA4"/>
    <w:rsid w:val="00BF3F62"/>
    <w:rsid w:val="00BF47D4"/>
    <w:rsid w:val="00BF5620"/>
    <w:rsid w:val="00BF7261"/>
    <w:rsid w:val="00C008B1"/>
    <w:rsid w:val="00C011D7"/>
    <w:rsid w:val="00C0165C"/>
    <w:rsid w:val="00C017E4"/>
    <w:rsid w:val="00C0265F"/>
    <w:rsid w:val="00C034B7"/>
    <w:rsid w:val="00C0367D"/>
    <w:rsid w:val="00C07A1F"/>
    <w:rsid w:val="00C07B61"/>
    <w:rsid w:val="00C10255"/>
    <w:rsid w:val="00C1026C"/>
    <w:rsid w:val="00C10796"/>
    <w:rsid w:val="00C110AC"/>
    <w:rsid w:val="00C118D5"/>
    <w:rsid w:val="00C12136"/>
    <w:rsid w:val="00C154C5"/>
    <w:rsid w:val="00C170E8"/>
    <w:rsid w:val="00C17C74"/>
    <w:rsid w:val="00C21186"/>
    <w:rsid w:val="00C21AEA"/>
    <w:rsid w:val="00C22F31"/>
    <w:rsid w:val="00C2321D"/>
    <w:rsid w:val="00C23FAA"/>
    <w:rsid w:val="00C246AF"/>
    <w:rsid w:val="00C24FAC"/>
    <w:rsid w:val="00C265E1"/>
    <w:rsid w:val="00C26AB3"/>
    <w:rsid w:val="00C26DBC"/>
    <w:rsid w:val="00C30E20"/>
    <w:rsid w:val="00C310E0"/>
    <w:rsid w:val="00C31528"/>
    <w:rsid w:val="00C31801"/>
    <w:rsid w:val="00C321FE"/>
    <w:rsid w:val="00C324A4"/>
    <w:rsid w:val="00C32E4A"/>
    <w:rsid w:val="00C33866"/>
    <w:rsid w:val="00C33FD9"/>
    <w:rsid w:val="00C349E6"/>
    <w:rsid w:val="00C34C34"/>
    <w:rsid w:val="00C35254"/>
    <w:rsid w:val="00C36E34"/>
    <w:rsid w:val="00C3716C"/>
    <w:rsid w:val="00C40283"/>
    <w:rsid w:val="00C41784"/>
    <w:rsid w:val="00C41C31"/>
    <w:rsid w:val="00C42337"/>
    <w:rsid w:val="00C42636"/>
    <w:rsid w:val="00C426ED"/>
    <w:rsid w:val="00C42936"/>
    <w:rsid w:val="00C43416"/>
    <w:rsid w:val="00C43B06"/>
    <w:rsid w:val="00C444D0"/>
    <w:rsid w:val="00C44779"/>
    <w:rsid w:val="00C44D87"/>
    <w:rsid w:val="00C4566D"/>
    <w:rsid w:val="00C46124"/>
    <w:rsid w:val="00C46DD1"/>
    <w:rsid w:val="00C47917"/>
    <w:rsid w:val="00C47C02"/>
    <w:rsid w:val="00C504C1"/>
    <w:rsid w:val="00C509AD"/>
    <w:rsid w:val="00C50C96"/>
    <w:rsid w:val="00C5190A"/>
    <w:rsid w:val="00C520EE"/>
    <w:rsid w:val="00C52AE9"/>
    <w:rsid w:val="00C53657"/>
    <w:rsid w:val="00C549E4"/>
    <w:rsid w:val="00C5550A"/>
    <w:rsid w:val="00C5568E"/>
    <w:rsid w:val="00C55D7A"/>
    <w:rsid w:val="00C56037"/>
    <w:rsid w:val="00C56BB3"/>
    <w:rsid w:val="00C5723A"/>
    <w:rsid w:val="00C57846"/>
    <w:rsid w:val="00C61392"/>
    <w:rsid w:val="00C63438"/>
    <w:rsid w:val="00C636F0"/>
    <w:rsid w:val="00C638C3"/>
    <w:rsid w:val="00C663BD"/>
    <w:rsid w:val="00C67472"/>
    <w:rsid w:val="00C67588"/>
    <w:rsid w:val="00C6790D"/>
    <w:rsid w:val="00C67B98"/>
    <w:rsid w:val="00C67E4D"/>
    <w:rsid w:val="00C67F02"/>
    <w:rsid w:val="00C70534"/>
    <w:rsid w:val="00C7063D"/>
    <w:rsid w:val="00C70B7B"/>
    <w:rsid w:val="00C70CA7"/>
    <w:rsid w:val="00C71AA2"/>
    <w:rsid w:val="00C7250B"/>
    <w:rsid w:val="00C72848"/>
    <w:rsid w:val="00C72D9A"/>
    <w:rsid w:val="00C7326D"/>
    <w:rsid w:val="00C73691"/>
    <w:rsid w:val="00C73AF1"/>
    <w:rsid w:val="00C75EBF"/>
    <w:rsid w:val="00C76DB9"/>
    <w:rsid w:val="00C772B1"/>
    <w:rsid w:val="00C774F0"/>
    <w:rsid w:val="00C776EB"/>
    <w:rsid w:val="00C77C26"/>
    <w:rsid w:val="00C77E13"/>
    <w:rsid w:val="00C803D1"/>
    <w:rsid w:val="00C80836"/>
    <w:rsid w:val="00C81486"/>
    <w:rsid w:val="00C81897"/>
    <w:rsid w:val="00C81923"/>
    <w:rsid w:val="00C81E6A"/>
    <w:rsid w:val="00C82D35"/>
    <w:rsid w:val="00C8303D"/>
    <w:rsid w:val="00C83164"/>
    <w:rsid w:val="00C83839"/>
    <w:rsid w:val="00C83AE0"/>
    <w:rsid w:val="00C83B20"/>
    <w:rsid w:val="00C849CC"/>
    <w:rsid w:val="00C85646"/>
    <w:rsid w:val="00C86127"/>
    <w:rsid w:val="00C86A53"/>
    <w:rsid w:val="00C900D3"/>
    <w:rsid w:val="00C90BC7"/>
    <w:rsid w:val="00C915F6"/>
    <w:rsid w:val="00C91DB4"/>
    <w:rsid w:val="00C9209F"/>
    <w:rsid w:val="00C939F7"/>
    <w:rsid w:val="00C95950"/>
    <w:rsid w:val="00C95B1A"/>
    <w:rsid w:val="00C9645E"/>
    <w:rsid w:val="00C96CFB"/>
    <w:rsid w:val="00C96EEF"/>
    <w:rsid w:val="00CA039E"/>
    <w:rsid w:val="00CA196C"/>
    <w:rsid w:val="00CA1B45"/>
    <w:rsid w:val="00CA24AA"/>
    <w:rsid w:val="00CA4584"/>
    <w:rsid w:val="00CA77D0"/>
    <w:rsid w:val="00CB000A"/>
    <w:rsid w:val="00CB0C50"/>
    <w:rsid w:val="00CB1013"/>
    <w:rsid w:val="00CB112E"/>
    <w:rsid w:val="00CB203B"/>
    <w:rsid w:val="00CB2643"/>
    <w:rsid w:val="00CB2928"/>
    <w:rsid w:val="00CB37BD"/>
    <w:rsid w:val="00CB40F8"/>
    <w:rsid w:val="00CB4633"/>
    <w:rsid w:val="00CB4A33"/>
    <w:rsid w:val="00CB5363"/>
    <w:rsid w:val="00CB5442"/>
    <w:rsid w:val="00CB6A04"/>
    <w:rsid w:val="00CC050C"/>
    <w:rsid w:val="00CC0AD3"/>
    <w:rsid w:val="00CC0C03"/>
    <w:rsid w:val="00CC121D"/>
    <w:rsid w:val="00CC1537"/>
    <w:rsid w:val="00CC1CF7"/>
    <w:rsid w:val="00CC2029"/>
    <w:rsid w:val="00CC2C8C"/>
    <w:rsid w:val="00CC3EC8"/>
    <w:rsid w:val="00CC4251"/>
    <w:rsid w:val="00CC588C"/>
    <w:rsid w:val="00CC5FBC"/>
    <w:rsid w:val="00CC77E0"/>
    <w:rsid w:val="00CC7876"/>
    <w:rsid w:val="00CD0119"/>
    <w:rsid w:val="00CD0C9C"/>
    <w:rsid w:val="00CD2084"/>
    <w:rsid w:val="00CD2FB3"/>
    <w:rsid w:val="00CD61A9"/>
    <w:rsid w:val="00CD6D7C"/>
    <w:rsid w:val="00CD7E48"/>
    <w:rsid w:val="00CE160A"/>
    <w:rsid w:val="00CE1F1E"/>
    <w:rsid w:val="00CE228F"/>
    <w:rsid w:val="00CE2D1F"/>
    <w:rsid w:val="00CE2D56"/>
    <w:rsid w:val="00CE3519"/>
    <w:rsid w:val="00CE35CF"/>
    <w:rsid w:val="00CE4B6C"/>
    <w:rsid w:val="00CE5260"/>
    <w:rsid w:val="00CE56F6"/>
    <w:rsid w:val="00CE652E"/>
    <w:rsid w:val="00CF0674"/>
    <w:rsid w:val="00CF0899"/>
    <w:rsid w:val="00CF0DD3"/>
    <w:rsid w:val="00CF1898"/>
    <w:rsid w:val="00CF1D9E"/>
    <w:rsid w:val="00CF43A0"/>
    <w:rsid w:val="00CF493B"/>
    <w:rsid w:val="00CF4C3B"/>
    <w:rsid w:val="00CF5E68"/>
    <w:rsid w:val="00CF757B"/>
    <w:rsid w:val="00D00E8F"/>
    <w:rsid w:val="00D03ADC"/>
    <w:rsid w:val="00D052A5"/>
    <w:rsid w:val="00D0549A"/>
    <w:rsid w:val="00D05DAC"/>
    <w:rsid w:val="00D064BD"/>
    <w:rsid w:val="00D066E1"/>
    <w:rsid w:val="00D06C17"/>
    <w:rsid w:val="00D10411"/>
    <w:rsid w:val="00D11317"/>
    <w:rsid w:val="00D12979"/>
    <w:rsid w:val="00D13A55"/>
    <w:rsid w:val="00D13DFB"/>
    <w:rsid w:val="00D14EA0"/>
    <w:rsid w:val="00D15C21"/>
    <w:rsid w:val="00D15D52"/>
    <w:rsid w:val="00D16D48"/>
    <w:rsid w:val="00D16E2A"/>
    <w:rsid w:val="00D17087"/>
    <w:rsid w:val="00D17CC5"/>
    <w:rsid w:val="00D2075F"/>
    <w:rsid w:val="00D20778"/>
    <w:rsid w:val="00D2094B"/>
    <w:rsid w:val="00D20B71"/>
    <w:rsid w:val="00D241A2"/>
    <w:rsid w:val="00D24352"/>
    <w:rsid w:val="00D24FEB"/>
    <w:rsid w:val="00D279E1"/>
    <w:rsid w:val="00D31052"/>
    <w:rsid w:val="00D329E4"/>
    <w:rsid w:val="00D32CC5"/>
    <w:rsid w:val="00D32F1C"/>
    <w:rsid w:val="00D32F72"/>
    <w:rsid w:val="00D343A9"/>
    <w:rsid w:val="00D353AB"/>
    <w:rsid w:val="00D368E9"/>
    <w:rsid w:val="00D36D8C"/>
    <w:rsid w:val="00D375C3"/>
    <w:rsid w:val="00D401FF"/>
    <w:rsid w:val="00D40EEE"/>
    <w:rsid w:val="00D4157E"/>
    <w:rsid w:val="00D41BC0"/>
    <w:rsid w:val="00D424BE"/>
    <w:rsid w:val="00D42728"/>
    <w:rsid w:val="00D428C0"/>
    <w:rsid w:val="00D4300F"/>
    <w:rsid w:val="00D43093"/>
    <w:rsid w:val="00D438A5"/>
    <w:rsid w:val="00D43CA2"/>
    <w:rsid w:val="00D44364"/>
    <w:rsid w:val="00D457B9"/>
    <w:rsid w:val="00D459F2"/>
    <w:rsid w:val="00D45BAD"/>
    <w:rsid w:val="00D46C3B"/>
    <w:rsid w:val="00D46D14"/>
    <w:rsid w:val="00D47A5F"/>
    <w:rsid w:val="00D503FF"/>
    <w:rsid w:val="00D5085A"/>
    <w:rsid w:val="00D51245"/>
    <w:rsid w:val="00D52DCB"/>
    <w:rsid w:val="00D53824"/>
    <w:rsid w:val="00D546EC"/>
    <w:rsid w:val="00D55E93"/>
    <w:rsid w:val="00D56917"/>
    <w:rsid w:val="00D56A07"/>
    <w:rsid w:val="00D56B28"/>
    <w:rsid w:val="00D57000"/>
    <w:rsid w:val="00D572C0"/>
    <w:rsid w:val="00D575CF"/>
    <w:rsid w:val="00D6116A"/>
    <w:rsid w:val="00D6214D"/>
    <w:rsid w:val="00D624AA"/>
    <w:rsid w:val="00D63191"/>
    <w:rsid w:val="00D63A14"/>
    <w:rsid w:val="00D6446D"/>
    <w:rsid w:val="00D64ABB"/>
    <w:rsid w:val="00D65C2C"/>
    <w:rsid w:val="00D66073"/>
    <w:rsid w:val="00D66262"/>
    <w:rsid w:val="00D66931"/>
    <w:rsid w:val="00D71C8C"/>
    <w:rsid w:val="00D71E16"/>
    <w:rsid w:val="00D72A4F"/>
    <w:rsid w:val="00D7358D"/>
    <w:rsid w:val="00D73D9B"/>
    <w:rsid w:val="00D74ECC"/>
    <w:rsid w:val="00D7615A"/>
    <w:rsid w:val="00D761E8"/>
    <w:rsid w:val="00D7690B"/>
    <w:rsid w:val="00D76A6C"/>
    <w:rsid w:val="00D772A9"/>
    <w:rsid w:val="00D77467"/>
    <w:rsid w:val="00D77E65"/>
    <w:rsid w:val="00D80347"/>
    <w:rsid w:val="00D80BFA"/>
    <w:rsid w:val="00D8132E"/>
    <w:rsid w:val="00D83456"/>
    <w:rsid w:val="00D84400"/>
    <w:rsid w:val="00D85953"/>
    <w:rsid w:val="00D86677"/>
    <w:rsid w:val="00D86D99"/>
    <w:rsid w:val="00D8783D"/>
    <w:rsid w:val="00D87A3A"/>
    <w:rsid w:val="00D904DD"/>
    <w:rsid w:val="00D91176"/>
    <w:rsid w:val="00D9128B"/>
    <w:rsid w:val="00D921F8"/>
    <w:rsid w:val="00D935B5"/>
    <w:rsid w:val="00D940FA"/>
    <w:rsid w:val="00D94D85"/>
    <w:rsid w:val="00D95536"/>
    <w:rsid w:val="00D96079"/>
    <w:rsid w:val="00D9713D"/>
    <w:rsid w:val="00DA0782"/>
    <w:rsid w:val="00DA0B71"/>
    <w:rsid w:val="00DA0EC3"/>
    <w:rsid w:val="00DA2535"/>
    <w:rsid w:val="00DA460C"/>
    <w:rsid w:val="00DA4867"/>
    <w:rsid w:val="00DA5871"/>
    <w:rsid w:val="00DA58BC"/>
    <w:rsid w:val="00DA66EB"/>
    <w:rsid w:val="00DA70C8"/>
    <w:rsid w:val="00DA7357"/>
    <w:rsid w:val="00DA76DD"/>
    <w:rsid w:val="00DA7C89"/>
    <w:rsid w:val="00DB04EE"/>
    <w:rsid w:val="00DB0865"/>
    <w:rsid w:val="00DB1291"/>
    <w:rsid w:val="00DB1A39"/>
    <w:rsid w:val="00DB2150"/>
    <w:rsid w:val="00DB6089"/>
    <w:rsid w:val="00DB6CAC"/>
    <w:rsid w:val="00DC0F01"/>
    <w:rsid w:val="00DC2DE8"/>
    <w:rsid w:val="00DC324C"/>
    <w:rsid w:val="00DC35A2"/>
    <w:rsid w:val="00DC3C6C"/>
    <w:rsid w:val="00DC4889"/>
    <w:rsid w:val="00DC496C"/>
    <w:rsid w:val="00DC503A"/>
    <w:rsid w:val="00DC63E8"/>
    <w:rsid w:val="00DC6B43"/>
    <w:rsid w:val="00DD0C2E"/>
    <w:rsid w:val="00DD0E96"/>
    <w:rsid w:val="00DD10BE"/>
    <w:rsid w:val="00DD1C1B"/>
    <w:rsid w:val="00DD1C8E"/>
    <w:rsid w:val="00DD32EF"/>
    <w:rsid w:val="00DD4A43"/>
    <w:rsid w:val="00DD4D83"/>
    <w:rsid w:val="00DD5334"/>
    <w:rsid w:val="00DD5380"/>
    <w:rsid w:val="00DD6AB1"/>
    <w:rsid w:val="00DD6AB7"/>
    <w:rsid w:val="00DD731E"/>
    <w:rsid w:val="00DD7830"/>
    <w:rsid w:val="00DD7B0A"/>
    <w:rsid w:val="00DE1ACC"/>
    <w:rsid w:val="00DE41DE"/>
    <w:rsid w:val="00DE43A9"/>
    <w:rsid w:val="00DE475B"/>
    <w:rsid w:val="00DE538D"/>
    <w:rsid w:val="00DE65CC"/>
    <w:rsid w:val="00DE6B4A"/>
    <w:rsid w:val="00DE6F60"/>
    <w:rsid w:val="00DE6FFA"/>
    <w:rsid w:val="00DE7572"/>
    <w:rsid w:val="00DE766B"/>
    <w:rsid w:val="00DE77C5"/>
    <w:rsid w:val="00DE7917"/>
    <w:rsid w:val="00DF0092"/>
    <w:rsid w:val="00DF04EB"/>
    <w:rsid w:val="00DF1093"/>
    <w:rsid w:val="00DF16FB"/>
    <w:rsid w:val="00DF3731"/>
    <w:rsid w:val="00DF43E8"/>
    <w:rsid w:val="00DF465A"/>
    <w:rsid w:val="00DF508F"/>
    <w:rsid w:val="00DF7346"/>
    <w:rsid w:val="00DF7DF8"/>
    <w:rsid w:val="00DF7FC6"/>
    <w:rsid w:val="00E004CA"/>
    <w:rsid w:val="00E01F6E"/>
    <w:rsid w:val="00E01F8B"/>
    <w:rsid w:val="00E0218F"/>
    <w:rsid w:val="00E02A00"/>
    <w:rsid w:val="00E02E17"/>
    <w:rsid w:val="00E03F62"/>
    <w:rsid w:val="00E04B24"/>
    <w:rsid w:val="00E05AA7"/>
    <w:rsid w:val="00E06154"/>
    <w:rsid w:val="00E06E0E"/>
    <w:rsid w:val="00E07090"/>
    <w:rsid w:val="00E101AF"/>
    <w:rsid w:val="00E102EC"/>
    <w:rsid w:val="00E10BD2"/>
    <w:rsid w:val="00E113C1"/>
    <w:rsid w:val="00E13B5C"/>
    <w:rsid w:val="00E140C2"/>
    <w:rsid w:val="00E15291"/>
    <w:rsid w:val="00E15584"/>
    <w:rsid w:val="00E15945"/>
    <w:rsid w:val="00E15F58"/>
    <w:rsid w:val="00E16CCF"/>
    <w:rsid w:val="00E16D0C"/>
    <w:rsid w:val="00E1731F"/>
    <w:rsid w:val="00E17867"/>
    <w:rsid w:val="00E20028"/>
    <w:rsid w:val="00E2056B"/>
    <w:rsid w:val="00E2115B"/>
    <w:rsid w:val="00E21356"/>
    <w:rsid w:val="00E21450"/>
    <w:rsid w:val="00E21902"/>
    <w:rsid w:val="00E232B0"/>
    <w:rsid w:val="00E23903"/>
    <w:rsid w:val="00E2436E"/>
    <w:rsid w:val="00E24E6A"/>
    <w:rsid w:val="00E24F2D"/>
    <w:rsid w:val="00E260C7"/>
    <w:rsid w:val="00E26E6C"/>
    <w:rsid w:val="00E274F5"/>
    <w:rsid w:val="00E27AE7"/>
    <w:rsid w:val="00E27BD0"/>
    <w:rsid w:val="00E30775"/>
    <w:rsid w:val="00E30FB0"/>
    <w:rsid w:val="00E31759"/>
    <w:rsid w:val="00E32117"/>
    <w:rsid w:val="00E32A84"/>
    <w:rsid w:val="00E333D0"/>
    <w:rsid w:val="00E34A20"/>
    <w:rsid w:val="00E34B98"/>
    <w:rsid w:val="00E371C2"/>
    <w:rsid w:val="00E375AC"/>
    <w:rsid w:val="00E40CFF"/>
    <w:rsid w:val="00E413C8"/>
    <w:rsid w:val="00E4179F"/>
    <w:rsid w:val="00E43078"/>
    <w:rsid w:val="00E450C7"/>
    <w:rsid w:val="00E45276"/>
    <w:rsid w:val="00E45A8B"/>
    <w:rsid w:val="00E45B42"/>
    <w:rsid w:val="00E45B45"/>
    <w:rsid w:val="00E479F3"/>
    <w:rsid w:val="00E50326"/>
    <w:rsid w:val="00E51B60"/>
    <w:rsid w:val="00E51DA7"/>
    <w:rsid w:val="00E54848"/>
    <w:rsid w:val="00E54D6A"/>
    <w:rsid w:val="00E55E8B"/>
    <w:rsid w:val="00E56219"/>
    <w:rsid w:val="00E579C6"/>
    <w:rsid w:val="00E57C14"/>
    <w:rsid w:val="00E57D4C"/>
    <w:rsid w:val="00E602E7"/>
    <w:rsid w:val="00E61140"/>
    <w:rsid w:val="00E6146F"/>
    <w:rsid w:val="00E61AC7"/>
    <w:rsid w:val="00E61AE0"/>
    <w:rsid w:val="00E6204D"/>
    <w:rsid w:val="00E63EF7"/>
    <w:rsid w:val="00E64D1C"/>
    <w:rsid w:val="00E64E27"/>
    <w:rsid w:val="00E65741"/>
    <w:rsid w:val="00E6579A"/>
    <w:rsid w:val="00E65EDC"/>
    <w:rsid w:val="00E66D8E"/>
    <w:rsid w:val="00E66E5A"/>
    <w:rsid w:val="00E679F9"/>
    <w:rsid w:val="00E713F8"/>
    <w:rsid w:val="00E7203E"/>
    <w:rsid w:val="00E72D7F"/>
    <w:rsid w:val="00E739DA"/>
    <w:rsid w:val="00E749FD"/>
    <w:rsid w:val="00E74C4E"/>
    <w:rsid w:val="00E75402"/>
    <w:rsid w:val="00E762FF"/>
    <w:rsid w:val="00E764F6"/>
    <w:rsid w:val="00E76B52"/>
    <w:rsid w:val="00E76D0C"/>
    <w:rsid w:val="00E77440"/>
    <w:rsid w:val="00E80003"/>
    <w:rsid w:val="00E81621"/>
    <w:rsid w:val="00E829F1"/>
    <w:rsid w:val="00E83008"/>
    <w:rsid w:val="00E839F2"/>
    <w:rsid w:val="00E83BC1"/>
    <w:rsid w:val="00E84A3B"/>
    <w:rsid w:val="00E84C9E"/>
    <w:rsid w:val="00E85BA8"/>
    <w:rsid w:val="00E85E18"/>
    <w:rsid w:val="00E85F33"/>
    <w:rsid w:val="00E86606"/>
    <w:rsid w:val="00E86826"/>
    <w:rsid w:val="00E87CBA"/>
    <w:rsid w:val="00E913C8"/>
    <w:rsid w:val="00E91FBC"/>
    <w:rsid w:val="00E9264C"/>
    <w:rsid w:val="00E93591"/>
    <w:rsid w:val="00E9385E"/>
    <w:rsid w:val="00E93A02"/>
    <w:rsid w:val="00E93E4E"/>
    <w:rsid w:val="00E9667F"/>
    <w:rsid w:val="00E97714"/>
    <w:rsid w:val="00EA0ABC"/>
    <w:rsid w:val="00EA0DE1"/>
    <w:rsid w:val="00EA3133"/>
    <w:rsid w:val="00EA6498"/>
    <w:rsid w:val="00EA780F"/>
    <w:rsid w:val="00EB134F"/>
    <w:rsid w:val="00EB1C1D"/>
    <w:rsid w:val="00EB4244"/>
    <w:rsid w:val="00EB4EBD"/>
    <w:rsid w:val="00EB5242"/>
    <w:rsid w:val="00EB5374"/>
    <w:rsid w:val="00EB5E5F"/>
    <w:rsid w:val="00EB61A4"/>
    <w:rsid w:val="00EB6EAB"/>
    <w:rsid w:val="00EB715D"/>
    <w:rsid w:val="00EB7FF7"/>
    <w:rsid w:val="00EC07EB"/>
    <w:rsid w:val="00EC21E8"/>
    <w:rsid w:val="00EC2FA5"/>
    <w:rsid w:val="00EC3388"/>
    <w:rsid w:val="00EC3A16"/>
    <w:rsid w:val="00EC421E"/>
    <w:rsid w:val="00EC448D"/>
    <w:rsid w:val="00EC4E1A"/>
    <w:rsid w:val="00EC561D"/>
    <w:rsid w:val="00EC6E75"/>
    <w:rsid w:val="00EC70F1"/>
    <w:rsid w:val="00EC7D3B"/>
    <w:rsid w:val="00ED0916"/>
    <w:rsid w:val="00ED4A82"/>
    <w:rsid w:val="00ED5824"/>
    <w:rsid w:val="00ED6444"/>
    <w:rsid w:val="00ED6A70"/>
    <w:rsid w:val="00EE0755"/>
    <w:rsid w:val="00EE4334"/>
    <w:rsid w:val="00EE4DAC"/>
    <w:rsid w:val="00EE4E21"/>
    <w:rsid w:val="00EE5941"/>
    <w:rsid w:val="00EE773F"/>
    <w:rsid w:val="00EE7A84"/>
    <w:rsid w:val="00EF0E8B"/>
    <w:rsid w:val="00EF392C"/>
    <w:rsid w:val="00EF398D"/>
    <w:rsid w:val="00EF4B0B"/>
    <w:rsid w:val="00EF4C40"/>
    <w:rsid w:val="00EF538D"/>
    <w:rsid w:val="00EF5EE0"/>
    <w:rsid w:val="00EF72FF"/>
    <w:rsid w:val="00F005BB"/>
    <w:rsid w:val="00F005DE"/>
    <w:rsid w:val="00F016A7"/>
    <w:rsid w:val="00F02F93"/>
    <w:rsid w:val="00F03632"/>
    <w:rsid w:val="00F03BF2"/>
    <w:rsid w:val="00F03D35"/>
    <w:rsid w:val="00F054DD"/>
    <w:rsid w:val="00F0653E"/>
    <w:rsid w:val="00F0687B"/>
    <w:rsid w:val="00F111C9"/>
    <w:rsid w:val="00F11566"/>
    <w:rsid w:val="00F12194"/>
    <w:rsid w:val="00F12C4F"/>
    <w:rsid w:val="00F12D8B"/>
    <w:rsid w:val="00F13340"/>
    <w:rsid w:val="00F14405"/>
    <w:rsid w:val="00F165E0"/>
    <w:rsid w:val="00F1705C"/>
    <w:rsid w:val="00F203D7"/>
    <w:rsid w:val="00F20DF8"/>
    <w:rsid w:val="00F2221A"/>
    <w:rsid w:val="00F223A1"/>
    <w:rsid w:val="00F223F5"/>
    <w:rsid w:val="00F23420"/>
    <w:rsid w:val="00F23E95"/>
    <w:rsid w:val="00F24A81"/>
    <w:rsid w:val="00F24D88"/>
    <w:rsid w:val="00F2510F"/>
    <w:rsid w:val="00F2526E"/>
    <w:rsid w:val="00F25987"/>
    <w:rsid w:val="00F304BE"/>
    <w:rsid w:val="00F3058E"/>
    <w:rsid w:val="00F324D8"/>
    <w:rsid w:val="00F33508"/>
    <w:rsid w:val="00F337EF"/>
    <w:rsid w:val="00F33F5E"/>
    <w:rsid w:val="00F37598"/>
    <w:rsid w:val="00F4073D"/>
    <w:rsid w:val="00F40A1E"/>
    <w:rsid w:val="00F422FA"/>
    <w:rsid w:val="00F45414"/>
    <w:rsid w:val="00F52126"/>
    <w:rsid w:val="00F521BF"/>
    <w:rsid w:val="00F52797"/>
    <w:rsid w:val="00F52F58"/>
    <w:rsid w:val="00F54799"/>
    <w:rsid w:val="00F551B9"/>
    <w:rsid w:val="00F5539D"/>
    <w:rsid w:val="00F5695F"/>
    <w:rsid w:val="00F606ED"/>
    <w:rsid w:val="00F60A1C"/>
    <w:rsid w:val="00F6112B"/>
    <w:rsid w:val="00F61672"/>
    <w:rsid w:val="00F6187E"/>
    <w:rsid w:val="00F6210F"/>
    <w:rsid w:val="00F6315B"/>
    <w:rsid w:val="00F636DC"/>
    <w:rsid w:val="00F65080"/>
    <w:rsid w:val="00F672B1"/>
    <w:rsid w:val="00F70452"/>
    <w:rsid w:val="00F70860"/>
    <w:rsid w:val="00F7215D"/>
    <w:rsid w:val="00F723CF"/>
    <w:rsid w:val="00F7275F"/>
    <w:rsid w:val="00F730B3"/>
    <w:rsid w:val="00F735CE"/>
    <w:rsid w:val="00F73BB9"/>
    <w:rsid w:val="00F73BE4"/>
    <w:rsid w:val="00F75001"/>
    <w:rsid w:val="00F77A88"/>
    <w:rsid w:val="00F8186D"/>
    <w:rsid w:val="00F830C8"/>
    <w:rsid w:val="00F8373A"/>
    <w:rsid w:val="00F83FFB"/>
    <w:rsid w:val="00F852B7"/>
    <w:rsid w:val="00F907C2"/>
    <w:rsid w:val="00F91CE7"/>
    <w:rsid w:val="00F92898"/>
    <w:rsid w:val="00F92DA9"/>
    <w:rsid w:val="00F93406"/>
    <w:rsid w:val="00F938B5"/>
    <w:rsid w:val="00F94297"/>
    <w:rsid w:val="00F95365"/>
    <w:rsid w:val="00F953F1"/>
    <w:rsid w:val="00F95C4E"/>
    <w:rsid w:val="00F960DA"/>
    <w:rsid w:val="00F96B69"/>
    <w:rsid w:val="00F96E39"/>
    <w:rsid w:val="00F97288"/>
    <w:rsid w:val="00FA044A"/>
    <w:rsid w:val="00FA094D"/>
    <w:rsid w:val="00FA1B61"/>
    <w:rsid w:val="00FA2A2B"/>
    <w:rsid w:val="00FA2D8F"/>
    <w:rsid w:val="00FA4376"/>
    <w:rsid w:val="00FA4BE4"/>
    <w:rsid w:val="00FA5A31"/>
    <w:rsid w:val="00FA760D"/>
    <w:rsid w:val="00FA77E9"/>
    <w:rsid w:val="00FB01AA"/>
    <w:rsid w:val="00FB05BA"/>
    <w:rsid w:val="00FB13A6"/>
    <w:rsid w:val="00FB1730"/>
    <w:rsid w:val="00FB192D"/>
    <w:rsid w:val="00FB2970"/>
    <w:rsid w:val="00FB42BA"/>
    <w:rsid w:val="00FB4AAD"/>
    <w:rsid w:val="00FB4DAF"/>
    <w:rsid w:val="00FB5549"/>
    <w:rsid w:val="00FB6AE1"/>
    <w:rsid w:val="00FB7D7F"/>
    <w:rsid w:val="00FC195F"/>
    <w:rsid w:val="00FC1D6B"/>
    <w:rsid w:val="00FC1F0D"/>
    <w:rsid w:val="00FC2EA0"/>
    <w:rsid w:val="00FC3401"/>
    <w:rsid w:val="00FC3763"/>
    <w:rsid w:val="00FC381E"/>
    <w:rsid w:val="00FC40CC"/>
    <w:rsid w:val="00FC413B"/>
    <w:rsid w:val="00FC50E8"/>
    <w:rsid w:val="00FC5258"/>
    <w:rsid w:val="00FC5418"/>
    <w:rsid w:val="00FC5798"/>
    <w:rsid w:val="00FC5D48"/>
    <w:rsid w:val="00FC71E8"/>
    <w:rsid w:val="00FC73D2"/>
    <w:rsid w:val="00FD0783"/>
    <w:rsid w:val="00FD178E"/>
    <w:rsid w:val="00FD207F"/>
    <w:rsid w:val="00FD2F0F"/>
    <w:rsid w:val="00FD34B5"/>
    <w:rsid w:val="00FD3E3B"/>
    <w:rsid w:val="00FD3F17"/>
    <w:rsid w:val="00FD4EE0"/>
    <w:rsid w:val="00FD51F0"/>
    <w:rsid w:val="00FD641F"/>
    <w:rsid w:val="00FD6DF4"/>
    <w:rsid w:val="00FD7ACF"/>
    <w:rsid w:val="00FE10ED"/>
    <w:rsid w:val="00FE1B80"/>
    <w:rsid w:val="00FE1ECA"/>
    <w:rsid w:val="00FE3107"/>
    <w:rsid w:val="00FE50F1"/>
    <w:rsid w:val="00FE760E"/>
    <w:rsid w:val="00FE7FB3"/>
    <w:rsid w:val="00FF14DC"/>
    <w:rsid w:val="00FF2104"/>
    <w:rsid w:val="00FF32D9"/>
    <w:rsid w:val="00FF46AC"/>
    <w:rsid w:val="00FF4FE6"/>
    <w:rsid w:val="00FF6388"/>
    <w:rsid w:val="00FF6C98"/>
    <w:rsid w:val="00FF7838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1DD7F8E"/>
  <w15:docId w15:val="{0B0D3EC9-17C4-48B2-B557-954EC5C8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A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334"/>
    <w:pPr>
      <w:keepNext/>
      <w:jc w:val="both"/>
      <w:outlineLvl w:val="0"/>
    </w:pPr>
    <w:rPr>
      <w:rFonts w:ascii="AngsanaUPC" w:eastAsia="Cordia New" w:hAnsi="AngsanaUPC"/>
      <w:b/>
      <w:bCs/>
      <w:sz w:val="30"/>
      <w:szCs w:val="30"/>
      <w:lang w:eastAsia="ja-JP"/>
    </w:rPr>
  </w:style>
  <w:style w:type="paragraph" w:styleId="2">
    <w:name w:val="heading 2"/>
    <w:basedOn w:val="a0"/>
    <w:next w:val="a0"/>
    <w:link w:val="20"/>
    <w:qFormat/>
    <w:rsid w:val="00EE4334"/>
    <w:pPr>
      <w:keepNext/>
      <w:spacing w:before="200"/>
      <w:ind w:left="360"/>
      <w:jc w:val="thaiDistribute"/>
      <w:outlineLvl w:val="1"/>
    </w:pPr>
    <w:rPr>
      <w:rFonts w:ascii="Browallia New" w:hAnsi="Browallia New"/>
      <w:b/>
      <w:bCs/>
      <w:sz w:val="30"/>
      <w:szCs w:val="30"/>
    </w:rPr>
  </w:style>
  <w:style w:type="paragraph" w:styleId="3">
    <w:name w:val="heading 3"/>
    <w:basedOn w:val="a0"/>
    <w:next w:val="a0"/>
    <w:link w:val="30"/>
    <w:qFormat/>
    <w:rsid w:val="00EE4334"/>
    <w:pPr>
      <w:keepNext/>
      <w:ind w:left="1440" w:firstLine="810"/>
      <w:jc w:val="both"/>
      <w:outlineLvl w:val="2"/>
    </w:pPr>
    <w:rPr>
      <w:rFonts w:ascii="AngsanaUPC" w:eastAsia="Cordia New" w:hAnsi="AngsanaUPC"/>
      <w:b/>
      <w:bCs/>
      <w:sz w:val="30"/>
      <w:szCs w:val="30"/>
      <w:lang w:eastAsia="ja-JP"/>
    </w:rPr>
  </w:style>
  <w:style w:type="paragraph" w:styleId="4">
    <w:name w:val="heading 4"/>
    <w:basedOn w:val="a0"/>
    <w:next w:val="a0"/>
    <w:link w:val="40"/>
    <w:qFormat/>
    <w:rsid w:val="00EE4334"/>
    <w:pPr>
      <w:keepNext/>
      <w:outlineLvl w:val="3"/>
    </w:pPr>
    <w:rPr>
      <w:rFonts w:ascii="Browallia New" w:hAnsi="Browalli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E4334"/>
    <w:pPr>
      <w:keepNext/>
      <w:jc w:val="center"/>
      <w:outlineLvl w:val="4"/>
    </w:pPr>
    <w:rPr>
      <w:rFonts w:ascii="Browallia New" w:hAnsi="Browallia New"/>
      <w:b/>
      <w:bCs/>
      <w:sz w:val="30"/>
      <w:szCs w:val="30"/>
    </w:rPr>
  </w:style>
  <w:style w:type="paragraph" w:styleId="6">
    <w:name w:val="heading 6"/>
    <w:basedOn w:val="a0"/>
    <w:next w:val="a0"/>
    <w:link w:val="60"/>
    <w:qFormat/>
    <w:rsid w:val="00EE4334"/>
    <w:pPr>
      <w:keepNext/>
      <w:jc w:val="center"/>
      <w:outlineLvl w:val="5"/>
    </w:pPr>
    <w:rPr>
      <w:rFonts w:ascii="Browallia New" w:hAnsi="Browallia New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EE4334"/>
    <w:pPr>
      <w:keepNext/>
      <w:outlineLvl w:val="6"/>
    </w:pPr>
    <w:rPr>
      <w:rFonts w:ascii="Browallia New" w:hAnsi="Browallia New"/>
      <w:sz w:val="28"/>
      <w:szCs w:val="28"/>
    </w:rPr>
  </w:style>
  <w:style w:type="paragraph" w:styleId="8">
    <w:name w:val="heading 8"/>
    <w:basedOn w:val="a0"/>
    <w:next w:val="a0"/>
    <w:link w:val="80"/>
    <w:qFormat/>
    <w:rsid w:val="00EE4334"/>
    <w:pPr>
      <w:keepNext/>
      <w:ind w:left="-72" w:right="-72"/>
      <w:jc w:val="center"/>
      <w:outlineLvl w:val="7"/>
    </w:pPr>
    <w:rPr>
      <w:rFonts w:ascii="Browallia New" w:hAnsi="Browallia New"/>
      <w:b/>
      <w:bCs/>
      <w:sz w:val="30"/>
      <w:szCs w:val="30"/>
    </w:rPr>
  </w:style>
  <w:style w:type="paragraph" w:styleId="9">
    <w:name w:val="heading 9"/>
    <w:basedOn w:val="a0"/>
    <w:next w:val="a0"/>
    <w:link w:val="90"/>
    <w:uiPriority w:val="9"/>
    <w:qFormat/>
    <w:rsid w:val="00EE4334"/>
    <w:pPr>
      <w:keepNext/>
      <w:ind w:left="-72" w:right="-72"/>
      <w:jc w:val="center"/>
      <w:outlineLvl w:val="8"/>
    </w:pPr>
    <w:rPr>
      <w:rFonts w:ascii="Browallia New" w:hAnsi="Browallia New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·éÒÂ¡ÃÐ´ÒÉ"/>
    <w:basedOn w:val="a0"/>
    <w:link w:val="a5"/>
    <w:uiPriority w:val="99"/>
    <w:rsid w:val="00EE4334"/>
    <w:pPr>
      <w:tabs>
        <w:tab w:val="center" w:pos="4153"/>
        <w:tab w:val="right" w:pos="8306"/>
      </w:tabs>
    </w:pPr>
  </w:style>
  <w:style w:type="paragraph" w:styleId="a6">
    <w:name w:val="header"/>
    <w:basedOn w:val="a0"/>
    <w:link w:val="a7"/>
    <w:uiPriority w:val="99"/>
    <w:rsid w:val="00EE4334"/>
    <w:pPr>
      <w:tabs>
        <w:tab w:val="center" w:pos="4320"/>
        <w:tab w:val="right" w:pos="8640"/>
      </w:tabs>
    </w:pPr>
  </w:style>
  <w:style w:type="character" w:styleId="a8">
    <w:name w:val="page number"/>
    <w:basedOn w:val="a1"/>
    <w:rsid w:val="00EE4334"/>
  </w:style>
  <w:style w:type="paragraph" w:styleId="a9">
    <w:name w:val="Body Text"/>
    <w:basedOn w:val="a0"/>
    <w:link w:val="aa"/>
    <w:uiPriority w:val="99"/>
    <w:rsid w:val="00EE4334"/>
    <w:pPr>
      <w:jc w:val="thaiDistribute"/>
    </w:pPr>
    <w:rPr>
      <w:rFonts w:ascii="Cordia New" w:eastAsia="Cordia New" w:hAnsi="Cordia New"/>
      <w:sz w:val="28"/>
      <w:szCs w:val="28"/>
    </w:rPr>
  </w:style>
  <w:style w:type="character" w:styleId="ab">
    <w:name w:val="Strong"/>
    <w:uiPriority w:val="22"/>
    <w:qFormat/>
    <w:rsid w:val="00EE4334"/>
    <w:rPr>
      <w:b/>
      <w:bCs/>
      <w:lang w:bidi="th-TH"/>
    </w:rPr>
  </w:style>
  <w:style w:type="paragraph" w:styleId="ac">
    <w:name w:val="Body Text Indent"/>
    <w:basedOn w:val="a0"/>
    <w:link w:val="ad"/>
    <w:rsid w:val="00EE4334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ae">
    <w:name w:val="Title"/>
    <w:basedOn w:val="a0"/>
    <w:link w:val="af"/>
    <w:uiPriority w:val="99"/>
    <w:qFormat/>
    <w:rsid w:val="00EE4334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f0">
    <w:name w:val="Subtitle"/>
    <w:basedOn w:val="a0"/>
    <w:link w:val="af1"/>
    <w:qFormat/>
    <w:rsid w:val="00EE4334"/>
    <w:pPr>
      <w:jc w:val="center"/>
    </w:pPr>
    <w:rPr>
      <w:rFonts w:ascii="Browallia New" w:hAnsi="Browallia New"/>
      <w:b/>
      <w:bCs/>
      <w:sz w:val="40"/>
      <w:szCs w:val="40"/>
    </w:rPr>
  </w:style>
  <w:style w:type="paragraph" w:styleId="af2">
    <w:name w:val="footnote text"/>
    <w:aliases w:val=" อักขระ,อักขระ1,อักขระ1 อักขระ,อักขระ"/>
    <w:basedOn w:val="a0"/>
    <w:link w:val="af3"/>
    <w:rsid w:val="00EE4334"/>
    <w:rPr>
      <w:sz w:val="28"/>
      <w:szCs w:val="28"/>
    </w:rPr>
  </w:style>
  <w:style w:type="character" w:styleId="af4">
    <w:name w:val="footnote reference"/>
    <w:rsid w:val="00EE4334"/>
    <w:rPr>
      <w:vertAlign w:val="superscript"/>
      <w:lang w:bidi="th-TH"/>
    </w:rPr>
  </w:style>
  <w:style w:type="paragraph" w:styleId="af5">
    <w:name w:val="endnote text"/>
    <w:basedOn w:val="a0"/>
    <w:link w:val="af6"/>
    <w:uiPriority w:val="99"/>
    <w:semiHidden/>
    <w:rsid w:val="00EE4334"/>
    <w:rPr>
      <w:sz w:val="28"/>
      <w:szCs w:val="28"/>
    </w:rPr>
  </w:style>
  <w:style w:type="character" w:styleId="af7">
    <w:name w:val="endnote reference"/>
    <w:uiPriority w:val="99"/>
    <w:semiHidden/>
    <w:rsid w:val="00EE4334"/>
    <w:rPr>
      <w:vertAlign w:val="superscript"/>
      <w:lang w:bidi="th-TH"/>
    </w:rPr>
  </w:style>
  <w:style w:type="paragraph" w:styleId="af8">
    <w:name w:val="caption"/>
    <w:basedOn w:val="a0"/>
    <w:next w:val="a0"/>
    <w:qFormat/>
    <w:rsid w:val="00EE4334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21">
    <w:name w:val="Body Text 2"/>
    <w:basedOn w:val="a0"/>
    <w:link w:val="22"/>
    <w:rsid w:val="00EE4334"/>
    <w:pPr>
      <w:tabs>
        <w:tab w:val="left" w:pos="1170"/>
        <w:tab w:val="left" w:pos="1440"/>
      </w:tabs>
    </w:pPr>
    <w:rPr>
      <w:rFonts w:ascii="Browallia New" w:hAnsi="Browallia New"/>
      <w:color w:val="000000"/>
      <w:sz w:val="30"/>
      <w:szCs w:val="30"/>
    </w:rPr>
  </w:style>
  <w:style w:type="paragraph" w:styleId="23">
    <w:name w:val="Body Text Indent 2"/>
    <w:basedOn w:val="a0"/>
    <w:link w:val="24"/>
    <w:rsid w:val="00EE4334"/>
    <w:pPr>
      <w:spacing w:before="200"/>
      <w:ind w:left="360" w:firstLine="540"/>
      <w:jc w:val="thaiDistribute"/>
    </w:pPr>
    <w:rPr>
      <w:rFonts w:ascii="Browallia New" w:hAnsi="Browallia New"/>
      <w:sz w:val="30"/>
      <w:szCs w:val="30"/>
    </w:rPr>
  </w:style>
  <w:style w:type="table" w:styleId="af9">
    <w:name w:val="Table Grid"/>
    <w:basedOn w:val="a2"/>
    <w:rsid w:val="002B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aliases w:val="ไฮเปอร์ลิงก์1"/>
    <w:uiPriority w:val="99"/>
    <w:unhideWhenUsed/>
    <w:rsid w:val="008D74A0"/>
    <w:rPr>
      <w:color w:val="0000FF"/>
      <w:u w:val="single"/>
    </w:rPr>
  </w:style>
  <w:style w:type="paragraph" w:styleId="afb">
    <w:name w:val="Normal (Web)"/>
    <w:basedOn w:val="a0"/>
    <w:rsid w:val="00B477E3"/>
    <w:pPr>
      <w:spacing w:before="100" w:beforeAutospacing="1" w:after="100" w:afterAutospacing="1"/>
    </w:pPr>
    <w:rPr>
      <w:rFonts w:cs="Times New Roman"/>
    </w:rPr>
  </w:style>
  <w:style w:type="paragraph" w:styleId="afc">
    <w:name w:val="Balloon Text"/>
    <w:basedOn w:val="a0"/>
    <w:link w:val="afd"/>
    <w:uiPriority w:val="99"/>
    <w:rsid w:val="007C6FE3"/>
    <w:rPr>
      <w:rFonts w:ascii="Tahoma" w:eastAsia="Cordia New" w:hAnsi="Tahoma"/>
      <w:sz w:val="16"/>
      <w:szCs w:val="18"/>
    </w:rPr>
  </w:style>
  <w:style w:type="character" w:customStyle="1" w:styleId="afd">
    <w:name w:val="ข้อความบอลลูน อักขระ"/>
    <w:link w:val="afc"/>
    <w:uiPriority w:val="99"/>
    <w:rsid w:val="007C6FE3"/>
    <w:rPr>
      <w:rFonts w:ascii="Tahoma" w:eastAsia="Cordia New" w:hAnsi="Tahoma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7C6FE3"/>
    <w:rPr>
      <w:sz w:val="24"/>
      <w:szCs w:val="24"/>
    </w:r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7C6FE3"/>
    <w:rPr>
      <w:sz w:val="24"/>
      <w:szCs w:val="24"/>
    </w:rPr>
  </w:style>
  <w:style w:type="paragraph" w:styleId="afe">
    <w:name w:val="List Paragraph"/>
    <w:aliases w:val="Table Heading"/>
    <w:basedOn w:val="a0"/>
    <w:link w:val="aff"/>
    <w:uiPriority w:val="34"/>
    <w:qFormat/>
    <w:rsid w:val="007C6FE3"/>
    <w:pPr>
      <w:ind w:left="720"/>
    </w:pPr>
    <w:rPr>
      <w:szCs w:val="28"/>
    </w:rPr>
  </w:style>
  <w:style w:type="paragraph" w:customStyle="1" w:styleId="11">
    <w:name w:val="รายการย่อหน้า1"/>
    <w:basedOn w:val="a0"/>
    <w:uiPriority w:val="99"/>
    <w:qFormat/>
    <w:rsid w:val="007C6FE3"/>
    <w:pPr>
      <w:ind w:left="720"/>
      <w:contextualSpacing/>
    </w:pPr>
    <w:rPr>
      <w:szCs w:val="28"/>
    </w:rPr>
  </w:style>
  <w:style w:type="paragraph" w:styleId="31">
    <w:name w:val="Body Text Indent 3"/>
    <w:basedOn w:val="a0"/>
    <w:link w:val="32"/>
    <w:rsid w:val="00120FE0"/>
    <w:pPr>
      <w:ind w:firstLine="2880"/>
      <w:jc w:val="thaiDistribute"/>
    </w:pPr>
    <w:rPr>
      <w:rFonts w:ascii="Browallia New" w:eastAsia="Cordia New" w:hAnsi="Browallia New"/>
      <w:sz w:val="32"/>
      <w:szCs w:val="32"/>
    </w:rPr>
  </w:style>
  <w:style w:type="character" w:customStyle="1" w:styleId="32">
    <w:name w:val="การเยื้องเนื้อความ 3 อักขระ"/>
    <w:link w:val="31"/>
    <w:rsid w:val="00120FE0"/>
    <w:rPr>
      <w:rFonts w:ascii="Browallia New" w:eastAsia="Cordia New" w:hAnsi="Browallia New" w:cs="Browallia New"/>
      <w:sz w:val="32"/>
      <w:szCs w:val="32"/>
    </w:rPr>
  </w:style>
  <w:style w:type="paragraph" w:styleId="aff0">
    <w:name w:val="Block Text"/>
    <w:basedOn w:val="a0"/>
    <w:rsid w:val="00120FE0"/>
    <w:pPr>
      <w:tabs>
        <w:tab w:val="left" w:pos="5954"/>
      </w:tabs>
      <w:ind w:left="851" w:right="-114"/>
      <w:jc w:val="both"/>
    </w:pPr>
    <w:rPr>
      <w:rFonts w:ascii="CordiaUPC" w:hAnsi="CordiaUPC" w:cs="CordiaUPC"/>
      <w:sz w:val="32"/>
      <w:szCs w:val="32"/>
    </w:rPr>
  </w:style>
  <w:style w:type="paragraph" w:styleId="33">
    <w:name w:val="Body Text 3"/>
    <w:basedOn w:val="a0"/>
    <w:link w:val="34"/>
    <w:uiPriority w:val="99"/>
    <w:rsid w:val="00120FE0"/>
    <w:pPr>
      <w:spacing w:after="120"/>
    </w:pPr>
    <w:rPr>
      <w:rFonts w:ascii="Cordia New" w:eastAsia="Cordia New" w:hAnsi="Cordia New"/>
      <w:sz w:val="16"/>
      <w:szCs w:val="18"/>
    </w:rPr>
  </w:style>
  <w:style w:type="character" w:customStyle="1" w:styleId="34">
    <w:name w:val="เนื้อความ 3 อักขระ"/>
    <w:link w:val="33"/>
    <w:uiPriority w:val="99"/>
    <w:rsid w:val="00120FE0"/>
    <w:rPr>
      <w:rFonts w:ascii="Cordia New" w:eastAsia="Cordia New" w:hAnsi="Cordia New"/>
      <w:sz w:val="16"/>
      <w:szCs w:val="18"/>
    </w:rPr>
  </w:style>
  <w:style w:type="character" w:customStyle="1" w:styleId="af3">
    <w:name w:val="ข้อความเชิงอรรถ อักขระ"/>
    <w:aliases w:val=" อักขระ อักขระ,อักขระ1 อักขระ1,อักขระ1 อักขระ อักขระ,อักขระ อักขระ"/>
    <w:link w:val="af2"/>
    <w:rsid w:val="00340EE9"/>
    <w:rPr>
      <w:sz w:val="28"/>
      <w:szCs w:val="28"/>
    </w:rPr>
  </w:style>
  <w:style w:type="character" w:customStyle="1" w:styleId="aff">
    <w:name w:val="รายการย่อหน้า อักขระ"/>
    <w:aliases w:val="Table Heading อักขระ"/>
    <w:link w:val="afe"/>
    <w:uiPriority w:val="34"/>
    <w:locked/>
    <w:rsid w:val="00495F55"/>
    <w:rPr>
      <w:sz w:val="24"/>
      <w:szCs w:val="28"/>
    </w:rPr>
  </w:style>
  <w:style w:type="paragraph" w:customStyle="1" w:styleId="aff1">
    <w:name w:val="à¹×éÍàÃ×èÍ§"/>
    <w:basedOn w:val="a0"/>
    <w:uiPriority w:val="99"/>
    <w:rsid w:val="004C1BD5"/>
    <w:pPr>
      <w:ind w:right="386"/>
    </w:pPr>
    <w:rPr>
      <w:rFonts w:ascii="Cordia New" w:hAnsi="Cordia New" w:cs="CordiaUPC"/>
      <w:sz w:val="28"/>
      <w:szCs w:val="28"/>
    </w:rPr>
  </w:style>
  <w:style w:type="numbering" w:customStyle="1" w:styleId="12">
    <w:name w:val="ไม่มีรายการ1"/>
    <w:next w:val="a3"/>
    <w:uiPriority w:val="99"/>
    <w:semiHidden/>
    <w:rsid w:val="00366872"/>
  </w:style>
  <w:style w:type="character" w:customStyle="1" w:styleId="10">
    <w:name w:val="หัวเรื่อง 1 อักขระ"/>
    <w:link w:val="1"/>
    <w:locked/>
    <w:rsid w:val="00366872"/>
    <w:rPr>
      <w:rFonts w:ascii="AngsanaUPC" w:eastAsia="Cordia New" w:hAnsi="AngsanaUPC" w:cs="AngsanaUPC"/>
      <w:b/>
      <w:bCs/>
      <w:sz w:val="30"/>
      <w:szCs w:val="30"/>
      <w:lang w:eastAsia="ja-JP"/>
    </w:rPr>
  </w:style>
  <w:style w:type="character" w:customStyle="1" w:styleId="20">
    <w:name w:val="หัวเรื่อง 2 อักขระ"/>
    <w:link w:val="2"/>
    <w:locked/>
    <w:rsid w:val="00366872"/>
    <w:rPr>
      <w:rFonts w:ascii="Browallia New" w:hAnsi="Browallia New" w:cs="Browallia New"/>
      <w:b/>
      <w:bCs/>
      <w:sz w:val="30"/>
      <w:szCs w:val="30"/>
    </w:rPr>
  </w:style>
  <w:style w:type="character" w:customStyle="1" w:styleId="30">
    <w:name w:val="หัวเรื่อง 3 อักขระ"/>
    <w:link w:val="3"/>
    <w:locked/>
    <w:rsid w:val="00366872"/>
    <w:rPr>
      <w:rFonts w:ascii="AngsanaUPC" w:eastAsia="Cordia New" w:hAnsi="AngsanaUPC" w:cs="AngsanaUPC"/>
      <w:b/>
      <w:bCs/>
      <w:sz w:val="30"/>
      <w:szCs w:val="30"/>
      <w:lang w:eastAsia="ja-JP"/>
    </w:rPr>
  </w:style>
  <w:style w:type="character" w:customStyle="1" w:styleId="40">
    <w:name w:val="หัวเรื่อง 4 อักขระ"/>
    <w:link w:val="4"/>
    <w:rsid w:val="00366872"/>
    <w:rPr>
      <w:rFonts w:ascii="Browallia New" w:hAnsi="Browallia New" w:cs="Browall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locked/>
    <w:rsid w:val="00366872"/>
    <w:rPr>
      <w:rFonts w:ascii="Browallia New" w:hAnsi="Browallia New" w:cs="Browall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locked/>
    <w:rsid w:val="00366872"/>
    <w:rPr>
      <w:rFonts w:ascii="Browallia New" w:hAnsi="Browallia New" w:cs="Browallia New"/>
      <w:sz w:val="28"/>
      <w:szCs w:val="28"/>
    </w:rPr>
  </w:style>
  <w:style w:type="character" w:customStyle="1" w:styleId="70">
    <w:name w:val="หัวเรื่อง 7 อักขระ"/>
    <w:link w:val="7"/>
    <w:uiPriority w:val="99"/>
    <w:locked/>
    <w:rsid w:val="00366872"/>
    <w:rPr>
      <w:rFonts w:ascii="Browallia New" w:hAnsi="Browallia New" w:cs="Browallia New"/>
      <w:sz w:val="28"/>
      <w:szCs w:val="28"/>
    </w:rPr>
  </w:style>
  <w:style w:type="character" w:customStyle="1" w:styleId="80">
    <w:name w:val="หัวเรื่อง 8 อักขระ"/>
    <w:link w:val="8"/>
    <w:locked/>
    <w:rsid w:val="00366872"/>
    <w:rPr>
      <w:rFonts w:ascii="Browallia New" w:hAnsi="Browallia New" w:cs="Browallia New"/>
      <w:b/>
      <w:bCs/>
      <w:sz w:val="30"/>
      <w:szCs w:val="30"/>
    </w:rPr>
  </w:style>
  <w:style w:type="character" w:customStyle="1" w:styleId="90">
    <w:name w:val="หัวเรื่อง 9 อักขระ"/>
    <w:link w:val="9"/>
    <w:uiPriority w:val="9"/>
    <w:locked/>
    <w:rsid w:val="00366872"/>
    <w:rPr>
      <w:rFonts w:ascii="Browallia New" w:hAnsi="Browallia New" w:cs="Browallia New"/>
      <w:b/>
      <w:bCs/>
      <w:sz w:val="28"/>
      <w:szCs w:val="28"/>
    </w:rPr>
  </w:style>
  <w:style w:type="paragraph" w:customStyle="1" w:styleId="ListParagraph1">
    <w:name w:val="List Paragraph1"/>
    <w:basedOn w:val="a0"/>
    <w:rsid w:val="00366872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character" w:customStyle="1" w:styleId="aa">
    <w:name w:val="เนื้อความ อักขระ"/>
    <w:link w:val="a9"/>
    <w:uiPriority w:val="99"/>
    <w:rsid w:val="00366872"/>
    <w:rPr>
      <w:rFonts w:ascii="Cordia New" w:eastAsia="Cordia New" w:hAnsi="Cordia New" w:cs="Cordia New"/>
      <w:sz w:val="28"/>
      <w:szCs w:val="28"/>
    </w:rPr>
  </w:style>
  <w:style w:type="character" w:customStyle="1" w:styleId="ad">
    <w:name w:val="การเยื้องเนื้อความ อักขระ"/>
    <w:link w:val="ac"/>
    <w:rsid w:val="00366872"/>
    <w:rPr>
      <w:rFonts w:ascii="Angsana New" w:hAnsi="Angsana New"/>
      <w:sz w:val="32"/>
      <w:szCs w:val="32"/>
    </w:rPr>
  </w:style>
  <w:style w:type="character" w:customStyle="1" w:styleId="af">
    <w:name w:val="ชื่อเรื่อง อักขระ"/>
    <w:link w:val="ae"/>
    <w:uiPriority w:val="99"/>
    <w:rsid w:val="00366872"/>
    <w:rPr>
      <w:rFonts w:ascii="Angsana New" w:hAnsi="Angsana New"/>
      <w:b/>
      <w:bCs/>
      <w:sz w:val="40"/>
      <w:szCs w:val="40"/>
    </w:rPr>
  </w:style>
  <w:style w:type="paragraph" w:customStyle="1" w:styleId="Default">
    <w:name w:val="Default"/>
    <w:rsid w:val="00366872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styleId="aff2">
    <w:name w:val="Emphasis"/>
    <w:qFormat/>
    <w:rsid w:val="00366872"/>
    <w:rPr>
      <w:b w:val="0"/>
      <w:bCs w:val="0"/>
      <w:i w:val="0"/>
      <w:iCs w:val="0"/>
      <w:color w:val="CC0033"/>
    </w:rPr>
  </w:style>
  <w:style w:type="character" w:customStyle="1" w:styleId="st1">
    <w:name w:val="st1"/>
    <w:rsid w:val="00366872"/>
  </w:style>
  <w:style w:type="character" w:customStyle="1" w:styleId="af1">
    <w:name w:val="ชื่อเรื่องรอง อักขระ"/>
    <w:link w:val="af0"/>
    <w:rsid w:val="00366872"/>
    <w:rPr>
      <w:rFonts w:ascii="Browallia New" w:hAnsi="Browallia New" w:cs="Browallia New"/>
      <w:b/>
      <w:bCs/>
      <w:sz w:val="40"/>
      <w:szCs w:val="40"/>
    </w:rPr>
  </w:style>
  <w:style w:type="character" w:customStyle="1" w:styleId="postbody">
    <w:name w:val="postbody"/>
    <w:uiPriority w:val="99"/>
    <w:rsid w:val="00366872"/>
    <w:rPr>
      <w:rFonts w:cs="Times New Roman"/>
    </w:rPr>
  </w:style>
  <w:style w:type="character" w:customStyle="1" w:styleId="apple-style-span">
    <w:name w:val="apple-style-span"/>
    <w:uiPriority w:val="99"/>
    <w:rsid w:val="00366872"/>
    <w:rPr>
      <w:rFonts w:cs="Times New Roman"/>
    </w:rPr>
  </w:style>
  <w:style w:type="character" w:customStyle="1" w:styleId="apple-converted-space">
    <w:name w:val="apple-converted-space"/>
    <w:uiPriority w:val="99"/>
    <w:rsid w:val="00366872"/>
    <w:rPr>
      <w:rFonts w:cs="Times New Roman"/>
    </w:rPr>
  </w:style>
  <w:style w:type="paragraph" w:customStyle="1" w:styleId="ShortReturnAddress">
    <w:name w:val="Short Return Address"/>
    <w:basedOn w:val="a0"/>
    <w:rsid w:val="00366872"/>
    <w:pPr>
      <w:autoSpaceDE w:val="0"/>
      <w:autoSpaceDN w:val="0"/>
    </w:pPr>
    <w:rPr>
      <w:sz w:val="32"/>
      <w:szCs w:val="32"/>
    </w:rPr>
  </w:style>
  <w:style w:type="character" w:customStyle="1" w:styleId="22">
    <w:name w:val="เนื้อความ 2 อักขระ"/>
    <w:link w:val="21"/>
    <w:rsid w:val="00366872"/>
    <w:rPr>
      <w:rFonts w:ascii="Browallia New" w:hAnsi="Browallia New" w:cs="Browallia New"/>
      <w:color w:val="000000"/>
      <w:sz w:val="30"/>
      <w:szCs w:val="30"/>
    </w:rPr>
  </w:style>
  <w:style w:type="paragraph" w:styleId="a">
    <w:name w:val="List Bullet"/>
    <w:basedOn w:val="a0"/>
    <w:rsid w:val="00366872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eastAsia="SimSun"/>
      <w:szCs w:val="28"/>
      <w:lang w:eastAsia="zh-CN"/>
    </w:rPr>
  </w:style>
  <w:style w:type="character" w:customStyle="1" w:styleId="style621">
    <w:name w:val="style621"/>
    <w:rsid w:val="00366872"/>
    <w:rPr>
      <w:b/>
      <w:bCs/>
      <w:color w:val="000066"/>
    </w:rPr>
  </w:style>
  <w:style w:type="character" w:customStyle="1" w:styleId="style641">
    <w:name w:val="style641"/>
    <w:rsid w:val="00366872"/>
    <w:rPr>
      <w:rFonts w:ascii="MS Sans Serif" w:hAnsi="MS Sans Serif" w:hint="default"/>
      <w:b/>
      <w:bCs/>
      <w:sz w:val="12"/>
      <w:szCs w:val="12"/>
    </w:rPr>
  </w:style>
  <w:style w:type="character" w:customStyle="1" w:styleId="style601">
    <w:name w:val="style601"/>
    <w:rsid w:val="00366872"/>
    <w:rPr>
      <w:color w:val="0000FF"/>
    </w:rPr>
  </w:style>
  <w:style w:type="character" w:customStyle="1" w:styleId="style611">
    <w:name w:val="style611"/>
    <w:rsid w:val="00366872"/>
    <w:rPr>
      <w:color w:val="669933"/>
    </w:rPr>
  </w:style>
  <w:style w:type="character" w:customStyle="1" w:styleId="style651">
    <w:name w:val="style651"/>
    <w:rsid w:val="00366872"/>
    <w:rPr>
      <w:color w:val="CCCCCC"/>
    </w:rPr>
  </w:style>
  <w:style w:type="character" w:customStyle="1" w:styleId="style31">
    <w:name w:val="style31"/>
    <w:rsid w:val="00366872"/>
    <w:rPr>
      <w:b/>
      <w:bCs/>
      <w:sz w:val="19"/>
      <w:szCs w:val="19"/>
    </w:rPr>
  </w:style>
  <w:style w:type="character" w:customStyle="1" w:styleId="style41">
    <w:name w:val="style41"/>
    <w:rsid w:val="00366872"/>
    <w:rPr>
      <w:b/>
      <w:bCs/>
      <w:color w:val="000000"/>
    </w:rPr>
  </w:style>
  <w:style w:type="character" w:customStyle="1" w:styleId="style81">
    <w:name w:val="style81"/>
    <w:rsid w:val="00366872"/>
    <w:rPr>
      <w:b/>
      <w:bCs/>
      <w:color w:val="000000"/>
    </w:rPr>
  </w:style>
  <w:style w:type="paragraph" w:styleId="aff3">
    <w:name w:val="Plain Text"/>
    <w:basedOn w:val="a0"/>
    <w:link w:val="aff4"/>
    <w:rsid w:val="00366872"/>
    <w:pPr>
      <w:widowControl w:val="0"/>
      <w:adjustRightInd w:val="0"/>
      <w:spacing w:line="360" w:lineRule="atLeast"/>
      <w:jc w:val="both"/>
      <w:textAlignment w:val="baseline"/>
    </w:pPr>
    <w:rPr>
      <w:rFonts w:ascii="Cordia New" w:eastAsia="Cordia New" w:hAnsi="Cordia New"/>
      <w:sz w:val="28"/>
      <w:szCs w:val="28"/>
    </w:rPr>
  </w:style>
  <w:style w:type="character" w:customStyle="1" w:styleId="aff4">
    <w:name w:val="ข้อความธรรมดา อักขระ"/>
    <w:link w:val="aff3"/>
    <w:rsid w:val="00366872"/>
    <w:rPr>
      <w:rFonts w:ascii="Cordia New" w:eastAsia="Cordia New" w:hAnsi="Cordia New" w:cs="Cordia New"/>
      <w:sz w:val="28"/>
      <w:szCs w:val="28"/>
    </w:rPr>
  </w:style>
  <w:style w:type="character" w:customStyle="1" w:styleId="24">
    <w:name w:val="การเยื้องเนื้อความ 2 อักขระ"/>
    <w:link w:val="23"/>
    <w:rsid w:val="00366872"/>
    <w:rPr>
      <w:rFonts w:ascii="Browallia New" w:hAnsi="Browallia New" w:cs="Browallia New"/>
      <w:sz w:val="30"/>
      <w:szCs w:val="30"/>
    </w:rPr>
  </w:style>
  <w:style w:type="paragraph" w:customStyle="1" w:styleId="style8">
    <w:name w:val="style8"/>
    <w:basedOn w:val="a0"/>
    <w:rsid w:val="00366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MS Sans Serif" w:hAnsi="MS Sans Serif" w:cs="Tahoma"/>
      <w:b/>
      <w:bCs/>
      <w:sz w:val="14"/>
      <w:szCs w:val="14"/>
    </w:rPr>
  </w:style>
  <w:style w:type="character" w:customStyle="1" w:styleId="style631">
    <w:name w:val="style631"/>
    <w:rsid w:val="00366872"/>
    <w:rPr>
      <w:color w:val="000066"/>
    </w:rPr>
  </w:style>
  <w:style w:type="paragraph" w:styleId="aff5">
    <w:name w:val="Document Map"/>
    <w:basedOn w:val="a0"/>
    <w:link w:val="aff6"/>
    <w:rsid w:val="00366872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eastAsia="SimSun" w:hAnsi="Tahoma"/>
      <w:szCs w:val="28"/>
      <w:lang w:eastAsia="zh-CN"/>
    </w:rPr>
  </w:style>
  <w:style w:type="character" w:customStyle="1" w:styleId="aff6">
    <w:name w:val="ผังเอกสาร อักขระ"/>
    <w:link w:val="aff5"/>
    <w:rsid w:val="00366872"/>
    <w:rPr>
      <w:rFonts w:ascii="Tahoma" w:eastAsia="SimSun" w:hAnsi="Tahoma"/>
      <w:sz w:val="24"/>
      <w:szCs w:val="28"/>
      <w:shd w:val="clear" w:color="auto" w:fill="000080"/>
      <w:lang w:eastAsia="zh-CN"/>
    </w:rPr>
  </w:style>
  <w:style w:type="paragraph" w:customStyle="1" w:styleId="13">
    <w:name w:val="ข้อความบอลลูน1"/>
    <w:basedOn w:val="a0"/>
    <w:semiHidden/>
    <w:rsid w:val="00366872"/>
    <w:pPr>
      <w:widowControl w:val="0"/>
      <w:adjustRightInd w:val="0"/>
      <w:spacing w:line="360" w:lineRule="atLeast"/>
      <w:jc w:val="both"/>
      <w:textAlignment w:val="baseline"/>
    </w:pPr>
    <w:rPr>
      <w:rFonts w:ascii="Tahoma" w:eastAsia="SimSun" w:hAnsi="Tahoma"/>
      <w:sz w:val="16"/>
      <w:szCs w:val="18"/>
      <w:lang w:eastAsia="zh-CN"/>
    </w:rPr>
  </w:style>
  <w:style w:type="paragraph" w:customStyle="1" w:styleId="14">
    <w:name w:val="1"/>
    <w:basedOn w:val="a0"/>
    <w:rsid w:val="00366872"/>
    <w:pPr>
      <w:widowControl w:val="0"/>
      <w:adjustRightInd w:val="0"/>
      <w:spacing w:line="360" w:lineRule="atLeast"/>
      <w:jc w:val="both"/>
      <w:textAlignment w:val="baseline"/>
    </w:pPr>
    <w:rPr>
      <w:rFonts w:eastAsia="SimSun"/>
      <w:szCs w:val="28"/>
      <w:lang w:eastAsia="zh-CN"/>
    </w:rPr>
  </w:style>
  <w:style w:type="character" w:styleId="aff7">
    <w:name w:val="FollowedHyperlink"/>
    <w:uiPriority w:val="99"/>
    <w:rsid w:val="00366872"/>
    <w:rPr>
      <w:color w:val="800080"/>
      <w:u w:val="single"/>
    </w:rPr>
  </w:style>
  <w:style w:type="table" w:customStyle="1" w:styleId="TableGrid1">
    <w:name w:val="Table Grid1"/>
    <w:basedOn w:val="a2"/>
    <w:next w:val="af9"/>
    <w:rsid w:val="0036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ไม่มีการเว้นระยะห่าง1"/>
    <w:qFormat/>
    <w:rsid w:val="00366872"/>
    <w:rPr>
      <w:rFonts w:ascii="Calibri" w:eastAsia="Calibri" w:hAnsi="Calibri"/>
      <w:sz w:val="22"/>
      <w:szCs w:val="28"/>
    </w:rPr>
  </w:style>
  <w:style w:type="paragraph" w:customStyle="1" w:styleId="71">
    <w:name w:val="......... 7"/>
    <w:basedOn w:val="Default"/>
    <w:next w:val="Default"/>
    <w:rsid w:val="00366872"/>
    <w:rPr>
      <w:rFonts w:ascii="Cordia New" w:hAnsi="Cordia New" w:cs="Cordia New"/>
      <w:color w:val="auto"/>
    </w:rPr>
  </w:style>
  <w:style w:type="paragraph" w:customStyle="1" w:styleId="xl22">
    <w:name w:val="xl22"/>
    <w:basedOn w:val="a0"/>
    <w:rsid w:val="00366872"/>
    <w:pPr>
      <w:spacing w:before="100" w:beforeAutospacing="1" w:after="100" w:afterAutospacing="1"/>
    </w:pPr>
    <w:rPr>
      <w:rFonts w:ascii="Angsana New" w:hAnsi="Angsana New"/>
    </w:rPr>
  </w:style>
  <w:style w:type="paragraph" w:customStyle="1" w:styleId="xl23">
    <w:name w:val="xl23"/>
    <w:basedOn w:val="a0"/>
    <w:rsid w:val="003668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ngsana New" w:hAnsi="Angsana New"/>
      <w:b/>
      <w:bCs/>
      <w:color w:val="0000FF"/>
    </w:rPr>
  </w:style>
  <w:style w:type="paragraph" w:customStyle="1" w:styleId="xl24">
    <w:name w:val="xl24"/>
    <w:basedOn w:val="a0"/>
    <w:rsid w:val="0036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ngsana New" w:hAnsi="Angsana New"/>
      <w:b/>
      <w:bCs/>
      <w:color w:val="0000FF"/>
    </w:rPr>
  </w:style>
  <w:style w:type="paragraph" w:customStyle="1" w:styleId="xl25">
    <w:name w:val="xl25"/>
    <w:basedOn w:val="a0"/>
    <w:rsid w:val="0036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ngsana New" w:hAnsi="Angsana New"/>
      <w:b/>
      <w:bCs/>
      <w:color w:val="0000FF"/>
    </w:rPr>
  </w:style>
  <w:style w:type="paragraph" w:customStyle="1" w:styleId="xl26">
    <w:name w:val="xl26"/>
    <w:basedOn w:val="a0"/>
    <w:rsid w:val="00366872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27">
    <w:name w:val="xl27"/>
    <w:basedOn w:val="a0"/>
    <w:rsid w:val="0036687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28">
    <w:name w:val="xl28"/>
    <w:basedOn w:val="a0"/>
    <w:rsid w:val="00366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29">
    <w:name w:val="xl29"/>
    <w:basedOn w:val="a0"/>
    <w:rsid w:val="00366872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30">
    <w:name w:val="xl30"/>
    <w:basedOn w:val="a0"/>
    <w:rsid w:val="00366872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31">
    <w:name w:val="xl31"/>
    <w:basedOn w:val="a0"/>
    <w:rsid w:val="00366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32">
    <w:name w:val="xl32"/>
    <w:basedOn w:val="a0"/>
    <w:rsid w:val="00366872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33">
    <w:name w:val="xl33"/>
    <w:basedOn w:val="a0"/>
    <w:rsid w:val="00366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34">
    <w:name w:val="xl34"/>
    <w:basedOn w:val="a0"/>
    <w:rsid w:val="00366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35">
    <w:name w:val="xl35"/>
    <w:basedOn w:val="a0"/>
    <w:rsid w:val="00366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color w:val="0000FF"/>
    </w:rPr>
  </w:style>
  <w:style w:type="paragraph" w:customStyle="1" w:styleId="xl36">
    <w:name w:val="xl36"/>
    <w:basedOn w:val="a0"/>
    <w:rsid w:val="00366872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37">
    <w:name w:val="xl37"/>
    <w:basedOn w:val="a0"/>
    <w:rsid w:val="0036687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38">
    <w:name w:val="xl38"/>
    <w:basedOn w:val="a0"/>
    <w:rsid w:val="00366872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39">
    <w:name w:val="xl39"/>
    <w:basedOn w:val="a0"/>
    <w:rsid w:val="00366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40">
    <w:name w:val="xl40"/>
    <w:basedOn w:val="a0"/>
    <w:rsid w:val="0036687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41">
    <w:name w:val="xl41"/>
    <w:basedOn w:val="a0"/>
    <w:rsid w:val="00366872"/>
    <w:pPr>
      <w:spacing w:before="100" w:beforeAutospacing="1" w:after="100" w:afterAutospacing="1"/>
    </w:pPr>
    <w:rPr>
      <w:rFonts w:ascii="Angsana New" w:hAnsi="Angsana New"/>
    </w:rPr>
  </w:style>
  <w:style w:type="paragraph" w:customStyle="1" w:styleId="xl42">
    <w:name w:val="xl42"/>
    <w:basedOn w:val="a0"/>
    <w:rsid w:val="00366872"/>
    <w:pPr>
      <w:spacing w:before="100" w:beforeAutospacing="1" w:after="100" w:afterAutospacing="1"/>
    </w:pPr>
    <w:rPr>
      <w:rFonts w:ascii="Angsana New" w:hAnsi="Angsana New"/>
    </w:rPr>
  </w:style>
  <w:style w:type="paragraph" w:customStyle="1" w:styleId="xl43">
    <w:name w:val="xl43"/>
    <w:basedOn w:val="a0"/>
    <w:rsid w:val="00366872"/>
    <w:pPr>
      <w:spacing w:before="100" w:beforeAutospacing="1" w:after="100" w:afterAutospacing="1"/>
    </w:pPr>
    <w:rPr>
      <w:rFonts w:ascii="Angsana New" w:hAnsi="Angsana New"/>
      <w:b/>
      <w:bCs/>
    </w:rPr>
  </w:style>
  <w:style w:type="paragraph" w:customStyle="1" w:styleId="xl44">
    <w:name w:val="xl44"/>
    <w:basedOn w:val="a0"/>
    <w:rsid w:val="00366872"/>
    <w:pPr>
      <w:spacing w:before="100" w:beforeAutospacing="1" w:after="100" w:afterAutospacing="1"/>
      <w:jc w:val="center"/>
    </w:pPr>
    <w:rPr>
      <w:rFonts w:ascii="Angsana New" w:hAnsi="Angsana New"/>
      <w:b/>
      <w:bCs/>
    </w:rPr>
  </w:style>
  <w:style w:type="paragraph" w:customStyle="1" w:styleId="xl45">
    <w:name w:val="xl45"/>
    <w:basedOn w:val="a0"/>
    <w:rsid w:val="00366872"/>
    <w:pPr>
      <w:shd w:val="clear" w:color="auto" w:fill="FFFFFF"/>
      <w:spacing w:before="100" w:beforeAutospacing="1" w:after="100" w:afterAutospacing="1"/>
    </w:pPr>
    <w:rPr>
      <w:rFonts w:ascii="Angsana New" w:hAnsi="Angsana New"/>
    </w:rPr>
  </w:style>
  <w:style w:type="paragraph" w:customStyle="1" w:styleId="xl46">
    <w:name w:val="xl46"/>
    <w:basedOn w:val="a0"/>
    <w:rsid w:val="00366872"/>
    <w:pPr>
      <w:spacing w:before="100" w:beforeAutospacing="1" w:after="100" w:afterAutospacing="1"/>
    </w:pPr>
    <w:rPr>
      <w:rFonts w:ascii="Angsana New" w:hAnsi="Angsana New"/>
      <w:color w:val="FF0000"/>
    </w:rPr>
  </w:style>
  <w:style w:type="paragraph" w:customStyle="1" w:styleId="xl47">
    <w:name w:val="xl47"/>
    <w:basedOn w:val="a0"/>
    <w:rsid w:val="00366872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FF"/>
    </w:rPr>
  </w:style>
  <w:style w:type="paragraph" w:customStyle="1" w:styleId="xl48">
    <w:name w:val="xl48"/>
    <w:basedOn w:val="a0"/>
    <w:rsid w:val="00366872"/>
    <w:pPr>
      <w:spacing w:before="100" w:beforeAutospacing="1" w:after="100" w:afterAutospacing="1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xl49">
    <w:name w:val="xl49"/>
    <w:basedOn w:val="a0"/>
    <w:rsid w:val="00366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ngsana New" w:hAnsi="Angsana New"/>
      <w:b/>
      <w:bCs/>
      <w:color w:val="0000FF"/>
    </w:rPr>
  </w:style>
  <w:style w:type="paragraph" w:customStyle="1" w:styleId="xl50">
    <w:name w:val="xl50"/>
    <w:basedOn w:val="a0"/>
    <w:rsid w:val="00366872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ngsana New" w:hAnsi="Angsana New"/>
      <w:b/>
      <w:bCs/>
      <w:color w:val="0000FF"/>
    </w:rPr>
  </w:style>
  <w:style w:type="paragraph" w:customStyle="1" w:styleId="xl51">
    <w:name w:val="xl51"/>
    <w:basedOn w:val="a0"/>
    <w:rsid w:val="00366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ngsana New" w:hAnsi="Angsana New"/>
      <w:b/>
      <w:bCs/>
      <w:color w:val="0000FF"/>
    </w:rPr>
  </w:style>
  <w:style w:type="paragraph" w:customStyle="1" w:styleId="xl52">
    <w:name w:val="xl52"/>
    <w:basedOn w:val="a0"/>
    <w:rsid w:val="00366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ngsana New" w:hAnsi="Angsana New"/>
      <w:b/>
      <w:bCs/>
      <w:color w:val="0000FF"/>
    </w:rPr>
  </w:style>
  <w:style w:type="paragraph" w:customStyle="1" w:styleId="xl53">
    <w:name w:val="xl53"/>
    <w:basedOn w:val="a0"/>
    <w:rsid w:val="003668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ngsana New" w:hAnsi="Angsana New"/>
      <w:b/>
      <w:bCs/>
      <w:color w:val="0000FF"/>
    </w:rPr>
  </w:style>
  <w:style w:type="paragraph" w:customStyle="1" w:styleId="xl54">
    <w:name w:val="xl54"/>
    <w:basedOn w:val="a0"/>
    <w:rsid w:val="0036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ngsana New" w:hAnsi="Angsana New"/>
      <w:b/>
      <w:bCs/>
      <w:color w:val="0000FF"/>
    </w:rPr>
  </w:style>
  <w:style w:type="paragraph" w:customStyle="1" w:styleId="xl55">
    <w:name w:val="xl55"/>
    <w:basedOn w:val="a0"/>
    <w:rsid w:val="003668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ngsana New" w:hAnsi="Angsana New"/>
      <w:b/>
      <w:bCs/>
      <w:color w:val="0000FF"/>
    </w:rPr>
  </w:style>
  <w:style w:type="paragraph" w:customStyle="1" w:styleId="xl56">
    <w:name w:val="xl56"/>
    <w:basedOn w:val="a0"/>
    <w:rsid w:val="003668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ngsana New" w:hAnsi="Angsana New"/>
      <w:b/>
      <w:bCs/>
      <w:color w:val="0000FF"/>
    </w:rPr>
  </w:style>
  <w:style w:type="paragraph" w:customStyle="1" w:styleId="xl57">
    <w:name w:val="xl57"/>
    <w:basedOn w:val="a0"/>
    <w:rsid w:val="00366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color w:val="0000FF"/>
    </w:rPr>
  </w:style>
  <w:style w:type="paragraph" w:customStyle="1" w:styleId="xl58">
    <w:name w:val="xl58"/>
    <w:basedOn w:val="a0"/>
    <w:rsid w:val="00366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color w:val="0000FF"/>
    </w:rPr>
  </w:style>
  <w:style w:type="paragraph" w:customStyle="1" w:styleId="xl59">
    <w:name w:val="xl59"/>
    <w:basedOn w:val="a0"/>
    <w:rsid w:val="003668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ngsana New" w:hAnsi="Angsana New"/>
      <w:color w:val="0000FF"/>
    </w:rPr>
  </w:style>
  <w:style w:type="paragraph" w:customStyle="1" w:styleId="xl60">
    <w:name w:val="xl60"/>
    <w:basedOn w:val="a0"/>
    <w:rsid w:val="003668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ngsana New" w:hAnsi="Angsana New"/>
      <w:color w:val="0000FF"/>
    </w:rPr>
  </w:style>
  <w:style w:type="paragraph" w:customStyle="1" w:styleId="xl61">
    <w:name w:val="xl61"/>
    <w:basedOn w:val="a0"/>
    <w:rsid w:val="00366872"/>
    <w:pPr>
      <w:spacing w:before="100" w:beforeAutospacing="1" w:after="100" w:afterAutospacing="1"/>
      <w:jc w:val="center"/>
    </w:pPr>
    <w:rPr>
      <w:rFonts w:ascii="Angsana New" w:hAnsi="Angsana New"/>
    </w:rPr>
  </w:style>
  <w:style w:type="paragraph" w:customStyle="1" w:styleId="25">
    <w:name w:val="รายการย่อหน้า2"/>
    <w:basedOn w:val="a0"/>
    <w:qFormat/>
    <w:rsid w:val="00366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aff8">
    <w:name w:val="...."/>
    <w:basedOn w:val="Default"/>
    <w:next w:val="Default"/>
    <w:rsid w:val="00366872"/>
    <w:rPr>
      <w:rFonts w:ascii="Cordia New" w:hAnsi="Cordia New" w:cs="Cordia New"/>
      <w:color w:val="auto"/>
    </w:rPr>
  </w:style>
  <w:style w:type="paragraph" w:styleId="aff9">
    <w:name w:val="No Spacing"/>
    <w:link w:val="affa"/>
    <w:uiPriority w:val="1"/>
    <w:qFormat/>
    <w:rsid w:val="00366872"/>
    <w:rPr>
      <w:rFonts w:ascii="Calibri" w:eastAsia="Calibri" w:hAnsi="Calibri"/>
      <w:sz w:val="22"/>
      <w:szCs w:val="28"/>
    </w:rPr>
  </w:style>
  <w:style w:type="character" w:customStyle="1" w:styleId="affa">
    <w:name w:val="ไม่มีการเว้นระยะห่าง อักขระ"/>
    <w:link w:val="aff9"/>
    <w:uiPriority w:val="1"/>
    <w:rsid w:val="00366872"/>
    <w:rPr>
      <w:rFonts w:ascii="Calibri" w:eastAsia="Calibri" w:hAnsi="Calibri"/>
      <w:sz w:val="22"/>
      <w:szCs w:val="28"/>
      <w:lang w:bidi="th-TH"/>
    </w:rPr>
  </w:style>
  <w:style w:type="paragraph" w:customStyle="1" w:styleId="affb">
    <w:name w:val=".........."/>
    <w:basedOn w:val="Default"/>
    <w:next w:val="Default"/>
    <w:rsid w:val="00366872"/>
    <w:rPr>
      <w:rFonts w:ascii="Cordia New" w:hAnsi="Cordia New" w:cs="Cordia New"/>
      <w:color w:val="auto"/>
    </w:rPr>
  </w:style>
  <w:style w:type="paragraph" w:styleId="affc">
    <w:name w:val="Date"/>
    <w:basedOn w:val="a0"/>
    <w:next w:val="a0"/>
    <w:link w:val="affd"/>
    <w:rsid w:val="00366872"/>
    <w:pPr>
      <w:spacing w:after="200" w:line="276" w:lineRule="auto"/>
    </w:pPr>
    <w:rPr>
      <w:rFonts w:ascii="Calibri" w:eastAsia="Calibri" w:hAnsi="Calibri"/>
      <w:sz w:val="22"/>
      <w:szCs w:val="25"/>
    </w:rPr>
  </w:style>
  <w:style w:type="character" w:customStyle="1" w:styleId="affd">
    <w:name w:val="วันที่ อักขระ"/>
    <w:link w:val="affc"/>
    <w:rsid w:val="00366872"/>
    <w:rPr>
      <w:rFonts w:ascii="Calibri" w:eastAsia="Calibri" w:hAnsi="Calibri"/>
      <w:sz w:val="22"/>
      <w:szCs w:val="25"/>
    </w:rPr>
  </w:style>
  <w:style w:type="paragraph" w:customStyle="1" w:styleId="style216">
    <w:name w:val="style216"/>
    <w:basedOn w:val="a0"/>
    <w:rsid w:val="00366872"/>
    <w:pPr>
      <w:spacing w:before="100" w:beforeAutospacing="1" w:after="100" w:afterAutospacing="1"/>
    </w:pPr>
    <w:rPr>
      <w:rFonts w:ascii="Tahoma" w:eastAsia="Batang" w:hAnsi="Tahoma" w:cs="Tahoma"/>
      <w:color w:val="0000FF"/>
      <w:lang w:eastAsia="ko-KR"/>
    </w:rPr>
  </w:style>
  <w:style w:type="character" w:customStyle="1" w:styleId="t-head1">
    <w:name w:val="t-head1"/>
    <w:rsid w:val="00366872"/>
    <w:rPr>
      <w:rFonts w:ascii="MS Sans Serif" w:hAnsi="MS Sans Serif" w:hint="default"/>
      <w:b/>
      <w:bCs/>
      <w:strike w:val="0"/>
      <w:dstrike w:val="0"/>
      <w:color w:val="3300FF"/>
      <w:sz w:val="24"/>
      <w:szCs w:val="24"/>
      <w:u w:val="none"/>
      <w:effect w:val="none"/>
    </w:rPr>
  </w:style>
  <w:style w:type="character" w:customStyle="1" w:styleId="style211">
    <w:name w:val="style211"/>
    <w:rsid w:val="00366872"/>
    <w:rPr>
      <w:b/>
      <w:bCs/>
      <w:color w:val="0000FF"/>
    </w:rPr>
  </w:style>
  <w:style w:type="character" w:customStyle="1" w:styleId="style231">
    <w:name w:val="style231"/>
    <w:rsid w:val="00366872"/>
    <w:rPr>
      <w:b/>
      <w:bCs/>
      <w:sz w:val="18"/>
      <w:szCs w:val="18"/>
    </w:rPr>
  </w:style>
  <w:style w:type="character" w:customStyle="1" w:styleId="style221">
    <w:name w:val="style221"/>
    <w:rsid w:val="00366872"/>
    <w:rPr>
      <w:color w:val="000000"/>
    </w:rPr>
  </w:style>
  <w:style w:type="character" w:customStyle="1" w:styleId="style251">
    <w:name w:val="style251"/>
    <w:rsid w:val="00366872"/>
    <w:rPr>
      <w:color w:val="000099"/>
    </w:rPr>
  </w:style>
  <w:style w:type="character" w:customStyle="1" w:styleId="style261">
    <w:name w:val="style261"/>
    <w:rsid w:val="00366872"/>
    <w:rPr>
      <w:color w:val="0000FF"/>
    </w:rPr>
  </w:style>
  <w:style w:type="character" w:customStyle="1" w:styleId="style271">
    <w:name w:val="style271"/>
    <w:rsid w:val="00366872"/>
    <w:rPr>
      <w:b/>
      <w:bCs/>
      <w:color w:val="0000FF"/>
      <w:sz w:val="18"/>
      <w:szCs w:val="18"/>
    </w:rPr>
  </w:style>
  <w:style w:type="character" w:customStyle="1" w:styleId="style201">
    <w:name w:val="style201"/>
    <w:rsid w:val="00366872"/>
    <w:rPr>
      <w:b/>
      <w:bCs/>
      <w:color w:val="FF0000"/>
    </w:rPr>
  </w:style>
  <w:style w:type="paragraph" w:customStyle="1" w:styleId="xl80">
    <w:name w:val="xl80"/>
    <w:basedOn w:val="a0"/>
    <w:rsid w:val="003668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character" w:styleId="affe">
    <w:name w:val="line number"/>
    <w:rsid w:val="00366872"/>
  </w:style>
  <w:style w:type="character" w:customStyle="1" w:styleId="st">
    <w:name w:val="st"/>
    <w:rsid w:val="00366872"/>
  </w:style>
  <w:style w:type="paragraph" w:customStyle="1" w:styleId="xl65">
    <w:name w:val="xl65"/>
    <w:basedOn w:val="a0"/>
    <w:rsid w:val="00750DD3"/>
    <w:pP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66">
    <w:name w:val="xl66"/>
    <w:basedOn w:val="a0"/>
    <w:rsid w:val="00750DD3"/>
    <w:pPr>
      <w:spacing w:before="100" w:beforeAutospacing="1" w:after="100" w:afterAutospacing="1"/>
      <w:jc w:val="center"/>
    </w:pPr>
    <w:rPr>
      <w:rFonts w:ascii="TH SarabunPSK" w:hAnsi="TH SarabunPSK" w:cs="TH SarabunPSK"/>
      <w:sz w:val="26"/>
      <w:szCs w:val="26"/>
    </w:rPr>
  </w:style>
  <w:style w:type="paragraph" w:customStyle="1" w:styleId="xl67">
    <w:name w:val="xl67"/>
    <w:basedOn w:val="a0"/>
    <w:rsid w:val="00750DD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6"/>
      <w:szCs w:val="26"/>
    </w:rPr>
  </w:style>
  <w:style w:type="paragraph" w:customStyle="1" w:styleId="xl68">
    <w:name w:val="xl68"/>
    <w:basedOn w:val="a0"/>
    <w:rsid w:val="00750DD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6"/>
      <w:szCs w:val="26"/>
    </w:rPr>
  </w:style>
  <w:style w:type="paragraph" w:customStyle="1" w:styleId="xl69">
    <w:name w:val="xl69"/>
    <w:basedOn w:val="a0"/>
    <w:rsid w:val="0075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70">
    <w:name w:val="xl70"/>
    <w:basedOn w:val="a0"/>
    <w:rsid w:val="0075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71">
    <w:name w:val="xl71"/>
    <w:basedOn w:val="a0"/>
    <w:rsid w:val="0075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72">
    <w:name w:val="xl72"/>
    <w:basedOn w:val="a0"/>
    <w:rsid w:val="0075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hAnsi="Wingdings"/>
      <w:sz w:val="26"/>
      <w:szCs w:val="26"/>
    </w:rPr>
  </w:style>
  <w:style w:type="paragraph" w:customStyle="1" w:styleId="xl73">
    <w:name w:val="xl73"/>
    <w:basedOn w:val="a0"/>
    <w:rsid w:val="00750D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74">
    <w:name w:val="xl74"/>
    <w:basedOn w:val="a0"/>
    <w:rsid w:val="00750D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75">
    <w:name w:val="xl75"/>
    <w:basedOn w:val="a0"/>
    <w:rsid w:val="00750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76">
    <w:name w:val="xl76"/>
    <w:basedOn w:val="a0"/>
    <w:rsid w:val="00750DD3"/>
    <w:pPr>
      <w:pBdr>
        <w:lef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77">
    <w:name w:val="xl77"/>
    <w:basedOn w:val="a0"/>
    <w:rsid w:val="00750DD3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78">
    <w:name w:val="xl78"/>
    <w:basedOn w:val="a0"/>
    <w:rsid w:val="00750DD3"/>
    <w:pPr>
      <w:pBdr>
        <w:top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79">
    <w:name w:val="xl79"/>
    <w:basedOn w:val="a0"/>
    <w:rsid w:val="00750DD3"/>
    <w:pPr>
      <w:pBdr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81">
    <w:name w:val="xl81"/>
    <w:basedOn w:val="a0"/>
    <w:rsid w:val="00750D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6"/>
      <w:szCs w:val="26"/>
    </w:rPr>
  </w:style>
  <w:style w:type="paragraph" w:customStyle="1" w:styleId="xl82">
    <w:name w:val="xl82"/>
    <w:basedOn w:val="a0"/>
    <w:rsid w:val="00750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83">
    <w:name w:val="xl83"/>
    <w:basedOn w:val="a0"/>
    <w:rsid w:val="0075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hAnsi="Wingdings"/>
      <w:sz w:val="26"/>
      <w:szCs w:val="26"/>
    </w:rPr>
  </w:style>
  <w:style w:type="paragraph" w:customStyle="1" w:styleId="xl84">
    <w:name w:val="xl84"/>
    <w:basedOn w:val="a0"/>
    <w:rsid w:val="0075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hAnsi="Wingdings"/>
      <w:sz w:val="26"/>
      <w:szCs w:val="26"/>
    </w:rPr>
  </w:style>
  <w:style w:type="paragraph" w:customStyle="1" w:styleId="xl85">
    <w:name w:val="xl85"/>
    <w:basedOn w:val="a0"/>
    <w:rsid w:val="00750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86">
    <w:name w:val="xl86"/>
    <w:basedOn w:val="a0"/>
    <w:rsid w:val="00750DD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87">
    <w:name w:val="xl87"/>
    <w:basedOn w:val="a0"/>
    <w:rsid w:val="00750DD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26"/>
      <w:szCs w:val="26"/>
    </w:rPr>
  </w:style>
  <w:style w:type="paragraph" w:customStyle="1" w:styleId="xl88">
    <w:name w:val="xl88"/>
    <w:basedOn w:val="a0"/>
    <w:rsid w:val="00750D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89">
    <w:name w:val="xl89"/>
    <w:basedOn w:val="a0"/>
    <w:rsid w:val="00750D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26"/>
      <w:szCs w:val="26"/>
    </w:rPr>
  </w:style>
  <w:style w:type="paragraph" w:customStyle="1" w:styleId="xl90">
    <w:name w:val="xl90"/>
    <w:basedOn w:val="a0"/>
    <w:rsid w:val="0075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91">
    <w:name w:val="xl91"/>
    <w:basedOn w:val="a0"/>
    <w:rsid w:val="0075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6"/>
      <w:szCs w:val="26"/>
    </w:rPr>
  </w:style>
  <w:style w:type="paragraph" w:customStyle="1" w:styleId="xl92">
    <w:name w:val="xl92"/>
    <w:basedOn w:val="a0"/>
    <w:rsid w:val="0075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6"/>
      <w:szCs w:val="26"/>
    </w:rPr>
  </w:style>
  <w:style w:type="paragraph" w:customStyle="1" w:styleId="xl93">
    <w:name w:val="xl93"/>
    <w:basedOn w:val="a0"/>
    <w:rsid w:val="0075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94">
    <w:name w:val="xl94"/>
    <w:basedOn w:val="a0"/>
    <w:rsid w:val="0075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95">
    <w:name w:val="xl95"/>
    <w:basedOn w:val="a0"/>
    <w:rsid w:val="0075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96">
    <w:name w:val="xl96"/>
    <w:basedOn w:val="a0"/>
    <w:rsid w:val="0075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26"/>
      <w:szCs w:val="26"/>
    </w:rPr>
  </w:style>
  <w:style w:type="paragraph" w:customStyle="1" w:styleId="xl97">
    <w:name w:val="xl97"/>
    <w:basedOn w:val="a0"/>
    <w:rsid w:val="0075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6"/>
      <w:szCs w:val="26"/>
    </w:rPr>
  </w:style>
  <w:style w:type="paragraph" w:customStyle="1" w:styleId="xl98">
    <w:name w:val="xl98"/>
    <w:basedOn w:val="a0"/>
    <w:rsid w:val="00750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99">
    <w:name w:val="xl99"/>
    <w:basedOn w:val="a0"/>
    <w:rsid w:val="0075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00">
    <w:name w:val="xl100"/>
    <w:basedOn w:val="a0"/>
    <w:rsid w:val="0075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01">
    <w:name w:val="xl101"/>
    <w:basedOn w:val="a0"/>
    <w:rsid w:val="0075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26"/>
      <w:szCs w:val="26"/>
    </w:rPr>
  </w:style>
  <w:style w:type="paragraph" w:customStyle="1" w:styleId="xl102">
    <w:name w:val="xl102"/>
    <w:basedOn w:val="a0"/>
    <w:rsid w:val="00750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6"/>
      <w:szCs w:val="26"/>
    </w:rPr>
  </w:style>
  <w:style w:type="paragraph" w:customStyle="1" w:styleId="xl103">
    <w:name w:val="xl103"/>
    <w:basedOn w:val="a0"/>
    <w:rsid w:val="00750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6"/>
      <w:szCs w:val="26"/>
    </w:rPr>
  </w:style>
  <w:style w:type="paragraph" w:customStyle="1" w:styleId="xl104">
    <w:name w:val="xl104"/>
    <w:basedOn w:val="a0"/>
    <w:rsid w:val="0075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05">
    <w:name w:val="xl105"/>
    <w:basedOn w:val="a0"/>
    <w:rsid w:val="0075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26"/>
      <w:szCs w:val="26"/>
    </w:rPr>
  </w:style>
  <w:style w:type="paragraph" w:customStyle="1" w:styleId="xl106">
    <w:name w:val="xl106"/>
    <w:basedOn w:val="a0"/>
    <w:rsid w:val="00750D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07">
    <w:name w:val="xl107"/>
    <w:basedOn w:val="a0"/>
    <w:rsid w:val="0075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108">
    <w:name w:val="xl108"/>
    <w:basedOn w:val="a0"/>
    <w:rsid w:val="0075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09">
    <w:name w:val="xl109"/>
    <w:basedOn w:val="a0"/>
    <w:rsid w:val="0075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8"/>
      <w:szCs w:val="28"/>
    </w:rPr>
  </w:style>
  <w:style w:type="paragraph" w:customStyle="1" w:styleId="xl110">
    <w:name w:val="xl110"/>
    <w:basedOn w:val="a0"/>
    <w:rsid w:val="0075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11">
    <w:name w:val="xl111"/>
    <w:basedOn w:val="a0"/>
    <w:rsid w:val="00750DD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12">
    <w:name w:val="xl112"/>
    <w:basedOn w:val="a0"/>
    <w:rsid w:val="00750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13">
    <w:name w:val="xl113"/>
    <w:basedOn w:val="a0"/>
    <w:rsid w:val="00750D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14">
    <w:name w:val="xl114"/>
    <w:basedOn w:val="a0"/>
    <w:rsid w:val="00750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26"/>
      <w:szCs w:val="26"/>
    </w:rPr>
  </w:style>
  <w:style w:type="paragraph" w:customStyle="1" w:styleId="xl115">
    <w:name w:val="xl115"/>
    <w:basedOn w:val="a0"/>
    <w:rsid w:val="0075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16">
    <w:name w:val="xl116"/>
    <w:basedOn w:val="a0"/>
    <w:rsid w:val="00750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17">
    <w:name w:val="xl117"/>
    <w:basedOn w:val="a0"/>
    <w:rsid w:val="0075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18">
    <w:name w:val="xl118"/>
    <w:basedOn w:val="a0"/>
    <w:rsid w:val="0075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119">
    <w:name w:val="xl119"/>
    <w:basedOn w:val="a0"/>
    <w:rsid w:val="00750DD3"/>
    <w:pPr>
      <w:pBdr>
        <w:top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120">
    <w:name w:val="xl120"/>
    <w:basedOn w:val="a0"/>
    <w:rsid w:val="0067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</w:rPr>
  </w:style>
  <w:style w:type="paragraph" w:customStyle="1" w:styleId="xl121">
    <w:name w:val="xl121"/>
    <w:basedOn w:val="a0"/>
    <w:rsid w:val="0067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22">
    <w:name w:val="xl122"/>
    <w:basedOn w:val="a0"/>
    <w:rsid w:val="006755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23">
    <w:name w:val="xl123"/>
    <w:basedOn w:val="a0"/>
    <w:rsid w:val="0067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xl124">
    <w:name w:val="xl124"/>
    <w:basedOn w:val="a0"/>
    <w:rsid w:val="006755A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25">
    <w:name w:val="xl125"/>
    <w:basedOn w:val="a0"/>
    <w:rsid w:val="006755A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26">
    <w:name w:val="xl126"/>
    <w:basedOn w:val="a0"/>
    <w:rsid w:val="006755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6"/>
      <w:szCs w:val="26"/>
    </w:rPr>
  </w:style>
  <w:style w:type="paragraph" w:customStyle="1" w:styleId="xl127">
    <w:name w:val="xl127"/>
    <w:basedOn w:val="a0"/>
    <w:rsid w:val="006755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Wingdings" w:hAnsi="Wingdings"/>
      <w:sz w:val="26"/>
      <w:szCs w:val="26"/>
    </w:rPr>
  </w:style>
  <w:style w:type="table" w:customStyle="1" w:styleId="16">
    <w:name w:val="เส้นตาราง1"/>
    <w:basedOn w:val="a2"/>
    <w:next w:val="af9"/>
    <w:uiPriority w:val="59"/>
    <w:rsid w:val="00EC4E1A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"/>
    <w:basedOn w:val="a2"/>
    <w:next w:val="af9"/>
    <w:uiPriority w:val="59"/>
    <w:rsid w:val="00566C8C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เส้นตาราง3"/>
    <w:basedOn w:val="a2"/>
    <w:next w:val="af9"/>
    <w:uiPriority w:val="59"/>
    <w:rsid w:val="00982B5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2"/>
    <w:next w:val="af9"/>
    <w:uiPriority w:val="59"/>
    <w:rsid w:val="009410BA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ไม่มีรายการ2"/>
    <w:next w:val="a3"/>
    <w:uiPriority w:val="99"/>
    <w:semiHidden/>
    <w:unhideWhenUsed/>
    <w:rsid w:val="00A32D26"/>
  </w:style>
  <w:style w:type="numbering" w:customStyle="1" w:styleId="110">
    <w:name w:val="ไม่มีรายการ11"/>
    <w:next w:val="a3"/>
    <w:uiPriority w:val="99"/>
    <w:semiHidden/>
    <w:rsid w:val="00A32D26"/>
  </w:style>
  <w:style w:type="character" w:customStyle="1" w:styleId="af6">
    <w:name w:val="ข้อความอ้างอิงท้ายเรื่อง อักขระ"/>
    <w:link w:val="af5"/>
    <w:uiPriority w:val="99"/>
    <w:semiHidden/>
    <w:rsid w:val="00A32D26"/>
    <w:rPr>
      <w:sz w:val="28"/>
      <w:szCs w:val="28"/>
    </w:rPr>
  </w:style>
  <w:style w:type="table" w:customStyle="1" w:styleId="51">
    <w:name w:val="เส้นตาราง5"/>
    <w:basedOn w:val="a2"/>
    <w:next w:val="af9"/>
    <w:uiPriority w:val="59"/>
    <w:rsid w:val="00A3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1"/>
    <w:next w:val="a3"/>
    <w:uiPriority w:val="99"/>
    <w:semiHidden/>
    <w:rsid w:val="00A32D26"/>
  </w:style>
  <w:style w:type="table" w:customStyle="1" w:styleId="TableGrid11">
    <w:name w:val="Table Grid11"/>
    <w:basedOn w:val="a2"/>
    <w:next w:val="af9"/>
    <w:rsid w:val="00A3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2"/>
    <w:next w:val="af9"/>
    <w:uiPriority w:val="59"/>
    <w:rsid w:val="00A32D2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ไม่มีรายการ21"/>
    <w:next w:val="a3"/>
    <w:uiPriority w:val="99"/>
    <w:semiHidden/>
    <w:rsid w:val="00A32D26"/>
  </w:style>
  <w:style w:type="table" w:customStyle="1" w:styleId="211">
    <w:name w:val="เส้นตาราง21"/>
    <w:basedOn w:val="a2"/>
    <w:next w:val="af9"/>
    <w:uiPriority w:val="59"/>
    <w:rsid w:val="00A3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3"/>
    <w:uiPriority w:val="99"/>
    <w:semiHidden/>
    <w:rsid w:val="00A32D26"/>
  </w:style>
  <w:style w:type="table" w:customStyle="1" w:styleId="310">
    <w:name w:val="เส้นตาราง31"/>
    <w:basedOn w:val="a2"/>
    <w:next w:val="af9"/>
    <w:uiPriority w:val="59"/>
    <w:rsid w:val="00A32D2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เส้นตาราง41"/>
    <w:basedOn w:val="a2"/>
    <w:next w:val="af9"/>
    <w:uiPriority w:val="59"/>
    <w:rsid w:val="00A32D2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เส้นตาราง12"/>
    <w:basedOn w:val="a2"/>
    <w:next w:val="af9"/>
    <w:uiPriority w:val="59"/>
    <w:rsid w:val="00A32D2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เส้นตาราง51"/>
    <w:basedOn w:val="a2"/>
    <w:next w:val="af9"/>
    <w:uiPriority w:val="59"/>
    <w:rsid w:val="00A32D26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3"/>
    <w:uiPriority w:val="99"/>
    <w:semiHidden/>
    <w:unhideWhenUsed/>
    <w:rsid w:val="00A32D26"/>
  </w:style>
  <w:style w:type="table" w:customStyle="1" w:styleId="TableGrid12">
    <w:name w:val="Table Grid12"/>
    <w:basedOn w:val="a2"/>
    <w:next w:val="af9"/>
    <w:uiPriority w:val="59"/>
    <w:rsid w:val="00A32D26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f9"/>
    <w:uiPriority w:val="59"/>
    <w:rsid w:val="00A32D26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2"/>
    <w:next w:val="af9"/>
    <w:uiPriority w:val="59"/>
    <w:rsid w:val="00A32D26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2"/>
    <w:next w:val="af9"/>
    <w:uiPriority w:val="59"/>
    <w:rsid w:val="00A32D26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2"/>
    <w:next w:val="af9"/>
    <w:uiPriority w:val="59"/>
    <w:rsid w:val="00A32D26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2"/>
    <w:next w:val="af9"/>
    <w:uiPriority w:val="59"/>
    <w:rsid w:val="00A32D26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2"/>
    <w:next w:val="af9"/>
    <w:uiPriority w:val="59"/>
    <w:rsid w:val="00A32D26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2"/>
    <w:next w:val="af9"/>
    <w:uiPriority w:val="59"/>
    <w:rsid w:val="00A32D26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2"/>
    <w:next w:val="af9"/>
    <w:uiPriority w:val="59"/>
    <w:rsid w:val="00A32D26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2"/>
    <w:next w:val="af9"/>
    <w:uiPriority w:val="59"/>
    <w:rsid w:val="00A32D26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ข้อความเชิงอรรถ อักขระ1"/>
    <w:aliases w:val="อักขระ อักขระ1,อักขระ1 อักขระ2,อักขระ1 อักขระ อักขระ1"/>
    <w:semiHidden/>
    <w:rsid w:val="00A32D26"/>
    <w:rPr>
      <w:rFonts w:ascii="BrowalliaUPC" w:eastAsia="Cordia New" w:hAnsi="BrowalliaUPC" w:cs="Angsana New"/>
      <w:szCs w:val="25"/>
      <w:lang w:eastAsia="zh-CN"/>
    </w:rPr>
  </w:style>
  <w:style w:type="table" w:customStyle="1" w:styleId="18">
    <w:name w:val="ลักษณะ1"/>
    <w:basedOn w:val="a2"/>
    <w:rsid w:val="002453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B96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64">
    <w:name w:val="xl64"/>
    <w:basedOn w:val="a0"/>
    <w:rsid w:val="00B96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  <w:szCs w:val="28"/>
    </w:rPr>
  </w:style>
  <w:style w:type="table" w:customStyle="1" w:styleId="61">
    <w:name w:val="เส้นตาราง6"/>
    <w:basedOn w:val="a2"/>
    <w:next w:val="af9"/>
    <w:uiPriority w:val="39"/>
    <w:rsid w:val="00304D2A"/>
    <w:pPr>
      <w:jc w:val="center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เส้นตาราง7"/>
    <w:basedOn w:val="a2"/>
    <w:next w:val="af9"/>
    <w:uiPriority w:val="59"/>
    <w:rsid w:val="008608B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เส้นตาราง8"/>
    <w:basedOn w:val="a2"/>
    <w:next w:val="af9"/>
    <w:uiPriority w:val="59"/>
    <w:rsid w:val="00D6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เส้นตาราง9"/>
    <w:basedOn w:val="a2"/>
    <w:next w:val="af9"/>
    <w:uiPriority w:val="59"/>
    <w:rsid w:val="00BD2089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2"/>
    <w:next w:val="af9"/>
    <w:uiPriority w:val="59"/>
    <w:rsid w:val="0043336E"/>
    <w:rPr>
      <w:rFonts w:ascii="TH SarabunPSK" w:eastAsia="Calibri" w:hAnsi="TH SarabunPSK" w:cs="TH SarabunPSK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2"/>
    <w:next w:val="af9"/>
    <w:uiPriority w:val="39"/>
    <w:rsid w:val="00C7326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2"/>
    <w:next w:val="af9"/>
    <w:uiPriority w:val="39"/>
    <w:rsid w:val="00C7326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2"/>
    <w:next w:val="af9"/>
    <w:uiPriority w:val="59"/>
    <w:rsid w:val="00C7326D"/>
    <w:rPr>
      <w:rFonts w:ascii="TH SarabunPSK" w:eastAsia="Calibri" w:hAnsi="TH SarabunPSK" w:cs="TH SarabunPSK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2"/>
    <w:next w:val="af9"/>
    <w:uiPriority w:val="59"/>
    <w:rsid w:val="00583CF5"/>
    <w:rPr>
      <w:rFonts w:ascii="TH SarabunPSK" w:eastAsia="Calibri" w:hAnsi="TH SarabunPSK" w:cs="TH SarabunPSK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2"/>
    <w:next w:val="af9"/>
    <w:uiPriority w:val="59"/>
    <w:rsid w:val="00583CF5"/>
    <w:rPr>
      <w:rFonts w:ascii="TH SarabunPSK" w:eastAsia="Calibri" w:hAnsi="TH SarabunPSK" w:cs="TH SarabunPSK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2"/>
    <w:next w:val="af9"/>
    <w:uiPriority w:val="59"/>
    <w:rsid w:val="00583CF5"/>
    <w:rPr>
      <w:rFonts w:ascii="TH SarabunPSK" w:eastAsia="Calibri" w:hAnsi="TH SarabunPSK" w:cs="TH SarabunPSK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1955C4"/>
    <w:pPr>
      <w:spacing w:before="100" w:beforeAutospacing="1" w:after="100" w:afterAutospacing="1"/>
    </w:pPr>
    <w:rPr>
      <w:rFonts w:ascii="TH SarabunPSK" w:hAnsi="TH SarabunPSK" w:cs="TH SarabunPSK"/>
      <w:b/>
      <w:bCs/>
      <w:color w:val="000000"/>
      <w:sz w:val="32"/>
      <w:szCs w:val="32"/>
    </w:rPr>
  </w:style>
  <w:style w:type="paragraph" w:customStyle="1" w:styleId="font6">
    <w:name w:val="font6"/>
    <w:basedOn w:val="a0"/>
    <w:rsid w:val="001955C4"/>
    <w:pPr>
      <w:spacing w:before="100" w:beforeAutospacing="1" w:after="100" w:afterAutospacing="1"/>
    </w:pPr>
    <w:rPr>
      <w:rFonts w:ascii="TH SarabunPSK" w:hAnsi="TH SarabunPSK" w:cs="TH SarabunPSK"/>
      <w:b/>
      <w:bCs/>
      <w:color w:val="000000"/>
      <w:sz w:val="32"/>
      <w:szCs w:val="32"/>
    </w:rPr>
  </w:style>
  <w:style w:type="paragraph" w:customStyle="1" w:styleId="font7">
    <w:name w:val="font7"/>
    <w:basedOn w:val="a0"/>
    <w:rsid w:val="001955C4"/>
    <w:pPr>
      <w:spacing w:before="100" w:beforeAutospacing="1" w:after="100" w:afterAutospacing="1"/>
    </w:pPr>
    <w:rPr>
      <w:rFonts w:ascii="TH SarabunPSK" w:hAnsi="TH SarabunPSK" w:cs="TH SarabunPSK"/>
      <w:color w:val="000000"/>
      <w:sz w:val="32"/>
      <w:szCs w:val="32"/>
    </w:rPr>
  </w:style>
  <w:style w:type="paragraph" w:customStyle="1" w:styleId="font8">
    <w:name w:val="font8"/>
    <w:basedOn w:val="a0"/>
    <w:rsid w:val="001955C4"/>
    <w:pPr>
      <w:spacing w:before="100" w:beforeAutospacing="1" w:after="100" w:afterAutospacing="1"/>
    </w:pPr>
    <w:rPr>
      <w:rFonts w:ascii="TH SarabunPSK" w:hAnsi="TH SarabunPSK" w:cs="TH SarabunPSK"/>
      <w:b/>
      <w:bCs/>
      <w:color w:val="000000"/>
      <w:sz w:val="32"/>
      <w:szCs w:val="32"/>
      <w:u w:val="single"/>
    </w:rPr>
  </w:style>
  <w:style w:type="paragraph" w:customStyle="1" w:styleId="font9">
    <w:name w:val="font9"/>
    <w:basedOn w:val="a0"/>
    <w:rsid w:val="001955C4"/>
    <w:pPr>
      <w:spacing w:before="100" w:beforeAutospacing="1" w:after="100" w:afterAutospacing="1"/>
    </w:pPr>
    <w:rPr>
      <w:rFonts w:ascii="TH SarabunPSK" w:hAnsi="TH SarabunPSK" w:cs="TH SarabunPSK"/>
      <w:b/>
      <w:bCs/>
      <w:color w:val="000000"/>
      <w:sz w:val="32"/>
      <w:szCs w:val="32"/>
      <w:u w:val="single"/>
    </w:rPr>
  </w:style>
  <w:style w:type="paragraph" w:customStyle="1" w:styleId="xl128">
    <w:name w:val="xl128"/>
    <w:basedOn w:val="a0"/>
    <w:rsid w:val="001955C4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xl129">
    <w:name w:val="xl129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18"/>
      <w:szCs w:val="18"/>
    </w:rPr>
  </w:style>
  <w:style w:type="paragraph" w:customStyle="1" w:styleId="xl130">
    <w:name w:val="xl130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131">
    <w:name w:val="xl131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16"/>
      <w:szCs w:val="16"/>
    </w:rPr>
  </w:style>
  <w:style w:type="paragraph" w:customStyle="1" w:styleId="xl132">
    <w:name w:val="xl132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3">
    <w:name w:val="xl133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134">
    <w:name w:val="xl134"/>
    <w:basedOn w:val="a0"/>
    <w:rsid w:val="00195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color w:val="000000"/>
      <w:sz w:val="32"/>
      <w:szCs w:val="32"/>
    </w:rPr>
  </w:style>
  <w:style w:type="paragraph" w:customStyle="1" w:styleId="xl135">
    <w:name w:val="xl135"/>
    <w:basedOn w:val="a0"/>
    <w:rsid w:val="00195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color w:val="000000"/>
      <w:sz w:val="32"/>
      <w:szCs w:val="32"/>
    </w:rPr>
  </w:style>
  <w:style w:type="paragraph" w:customStyle="1" w:styleId="xl136">
    <w:name w:val="xl136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137">
    <w:name w:val="xl137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7"/>
      <w:szCs w:val="27"/>
    </w:rPr>
  </w:style>
  <w:style w:type="paragraph" w:customStyle="1" w:styleId="xl138">
    <w:name w:val="xl138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color w:val="000000"/>
      <w:sz w:val="20"/>
      <w:szCs w:val="20"/>
    </w:rPr>
  </w:style>
  <w:style w:type="paragraph" w:customStyle="1" w:styleId="xl139">
    <w:name w:val="xl139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40">
    <w:name w:val="xl140"/>
    <w:basedOn w:val="a0"/>
    <w:rsid w:val="00195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41">
    <w:name w:val="xl141"/>
    <w:basedOn w:val="a0"/>
    <w:rsid w:val="001955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42">
    <w:name w:val="xl142"/>
    <w:basedOn w:val="a0"/>
    <w:rsid w:val="00195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43">
    <w:name w:val="xl143"/>
    <w:basedOn w:val="a0"/>
    <w:rsid w:val="00195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44">
    <w:name w:val="xl144"/>
    <w:basedOn w:val="a0"/>
    <w:rsid w:val="00195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45">
    <w:name w:val="xl145"/>
    <w:basedOn w:val="a0"/>
    <w:rsid w:val="00195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46">
    <w:name w:val="xl146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147">
    <w:name w:val="xl147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48">
    <w:name w:val="xl148"/>
    <w:basedOn w:val="a0"/>
    <w:rsid w:val="001955C4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49">
    <w:name w:val="xl149"/>
    <w:basedOn w:val="a0"/>
    <w:rsid w:val="001955C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50">
    <w:name w:val="xl150"/>
    <w:basedOn w:val="a0"/>
    <w:rsid w:val="001955C4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51">
    <w:name w:val="xl151"/>
    <w:basedOn w:val="a0"/>
    <w:rsid w:val="001955C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52">
    <w:name w:val="xl152"/>
    <w:basedOn w:val="a0"/>
    <w:rsid w:val="001955C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44"/>
      <w:szCs w:val="44"/>
    </w:rPr>
  </w:style>
  <w:style w:type="paragraph" w:customStyle="1" w:styleId="xl153">
    <w:name w:val="xl153"/>
    <w:basedOn w:val="a0"/>
    <w:rsid w:val="00195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54">
    <w:name w:val="xl154"/>
    <w:basedOn w:val="a0"/>
    <w:rsid w:val="001955C4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55">
    <w:name w:val="xl155"/>
    <w:basedOn w:val="a0"/>
    <w:rsid w:val="00195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56">
    <w:name w:val="xl156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57">
    <w:name w:val="xl157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158">
    <w:name w:val="xl158"/>
    <w:basedOn w:val="a0"/>
    <w:rsid w:val="001955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59">
    <w:name w:val="xl159"/>
    <w:basedOn w:val="a0"/>
    <w:rsid w:val="001955C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60">
    <w:name w:val="xl160"/>
    <w:basedOn w:val="a0"/>
    <w:rsid w:val="001955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61">
    <w:name w:val="xl161"/>
    <w:basedOn w:val="a0"/>
    <w:rsid w:val="001955C4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62">
    <w:name w:val="xl162"/>
    <w:basedOn w:val="a0"/>
    <w:rsid w:val="001955C4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63">
    <w:name w:val="xl163"/>
    <w:basedOn w:val="a0"/>
    <w:rsid w:val="001955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64">
    <w:name w:val="xl164"/>
    <w:basedOn w:val="a0"/>
    <w:rsid w:val="00B23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65">
    <w:name w:val="xl165"/>
    <w:basedOn w:val="a0"/>
    <w:rsid w:val="00B23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66">
    <w:name w:val="xl166"/>
    <w:basedOn w:val="a0"/>
    <w:rsid w:val="00B23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67">
    <w:name w:val="xl167"/>
    <w:basedOn w:val="a0"/>
    <w:rsid w:val="00B23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168">
    <w:name w:val="xl168"/>
    <w:basedOn w:val="a0"/>
    <w:rsid w:val="00B23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FF0000"/>
      <w:sz w:val="28"/>
      <w:szCs w:val="28"/>
    </w:rPr>
  </w:style>
  <w:style w:type="paragraph" w:customStyle="1" w:styleId="xl169">
    <w:name w:val="xl169"/>
    <w:basedOn w:val="a0"/>
    <w:rsid w:val="00B235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70">
    <w:name w:val="xl170"/>
    <w:basedOn w:val="a0"/>
    <w:rsid w:val="00B23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71">
    <w:name w:val="xl171"/>
    <w:basedOn w:val="a0"/>
    <w:rsid w:val="00B23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72">
    <w:name w:val="xl172"/>
    <w:basedOn w:val="a0"/>
    <w:rsid w:val="00B235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173">
    <w:name w:val="xl173"/>
    <w:basedOn w:val="a0"/>
    <w:rsid w:val="00B235DA"/>
    <w:pPr>
      <w:shd w:val="clear" w:color="000000" w:fill="FFFF00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74">
    <w:name w:val="xl174"/>
    <w:basedOn w:val="a0"/>
    <w:rsid w:val="00B235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75">
    <w:name w:val="xl175"/>
    <w:basedOn w:val="a0"/>
    <w:rsid w:val="00B235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76">
    <w:name w:val="xl176"/>
    <w:basedOn w:val="a0"/>
    <w:rsid w:val="00B235D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77">
    <w:name w:val="xl177"/>
    <w:basedOn w:val="a0"/>
    <w:rsid w:val="00B235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78">
    <w:name w:val="xl178"/>
    <w:basedOn w:val="a0"/>
    <w:rsid w:val="00B235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79">
    <w:name w:val="xl179"/>
    <w:basedOn w:val="a0"/>
    <w:rsid w:val="00B23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80">
    <w:name w:val="xl180"/>
    <w:basedOn w:val="a0"/>
    <w:rsid w:val="00B235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81">
    <w:name w:val="xl181"/>
    <w:basedOn w:val="a0"/>
    <w:rsid w:val="00B235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table" w:customStyle="1" w:styleId="19">
    <w:name w:val="เส้นตาราง19"/>
    <w:basedOn w:val="a2"/>
    <w:next w:val="af9"/>
    <w:uiPriority w:val="59"/>
    <w:rsid w:val="007C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BB06-BC29-4C0B-B069-B03B0FAD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63</Pages>
  <Words>11201</Words>
  <Characters>63847</Characters>
  <Application>Microsoft Office Word</Application>
  <DocSecurity>0</DocSecurity>
  <Lines>532</Lines>
  <Paragraphs>149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SUT</Company>
  <LinksUpToDate>false</LinksUpToDate>
  <CharactersWithSpaces>74899</CharactersWithSpaces>
  <SharedDoc>false</SharedDoc>
  <HLinks>
    <vt:vector size="66" baseType="variant">
      <vt:variant>
        <vt:i4>3801184</vt:i4>
      </vt:variant>
      <vt:variant>
        <vt:i4>28</vt:i4>
      </vt:variant>
      <vt:variant>
        <vt:i4>0</vt:i4>
      </vt:variant>
      <vt:variant>
        <vt:i4>5</vt:i4>
      </vt:variant>
      <vt:variant>
        <vt:lpwstr>http://www.ubru.ac.th/</vt:lpwstr>
      </vt:variant>
      <vt:variant>
        <vt:lpwstr/>
      </vt:variant>
      <vt:variant>
        <vt:i4>3211369</vt:i4>
      </vt:variant>
      <vt:variant>
        <vt:i4>25</vt:i4>
      </vt:variant>
      <vt:variant>
        <vt:i4>0</vt:i4>
      </vt:variant>
      <vt:variant>
        <vt:i4>5</vt:i4>
      </vt:variant>
      <vt:variant>
        <vt:lpwstr>http://www.plan.ubru.ac.th/download/ProgramDownload/Department.rar</vt:lpwstr>
      </vt:variant>
      <vt:variant>
        <vt:lpwstr/>
      </vt:variant>
      <vt:variant>
        <vt:i4>3211369</vt:i4>
      </vt:variant>
      <vt:variant>
        <vt:i4>22</vt:i4>
      </vt:variant>
      <vt:variant>
        <vt:i4>0</vt:i4>
      </vt:variant>
      <vt:variant>
        <vt:i4>5</vt:i4>
      </vt:variant>
      <vt:variant>
        <vt:lpwstr>http://www.plan.ubru.ac.th/download/ProgramDownload/Department.rar</vt:lpwstr>
      </vt:variant>
      <vt:variant>
        <vt:lpwstr/>
      </vt:variant>
      <vt:variant>
        <vt:i4>3539060</vt:i4>
      </vt:variant>
      <vt:variant>
        <vt:i4>9</vt:i4>
      </vt:variant>
      <vt:variant>
        <vt:i4>0</vt:i4>
      </vt:variant>
      <vt:variant>
        <vt:i4>5</vt:i4>
      </vt:variant>
      <vt:variant>
        <vt:lpwstr>http://www.research.ubru.ac.th/</vt:lpwstr>
      </vt:variant>
      <vt:variant>
        <vt:lpwstr/>
      </vt:variant>
      <vt:variant>
        <vt:i4>262164</vt:i4>
      </vt:variant>
      <vt:variant>
        <vt:i4>6</vt:i4>
      </vt:variant>
      <vt:variant>
        <vt:i4>0</vt:i4>
      </vt:variant>
      <vt:variant>
        <vt:i4>5</vt:i4>
      </vt:variant>
      <vt:variant>
        <vt:lpwstr>http://www.dsd.ubru.ac.th(กองพัฒนานักศึกษา)</vt:lpwstr>
      </vt:variant>
      <vt:variant>
        <vt:lpwstr/>
      </vt:variant>
      <vt:variant>
        <vt:i4>7602295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http://www.facebook.com/กองพัฒนานักศึกษา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http://www.facebook.com/กองพัฒนานักศึกษา</vt:lpwstr>
      </vt:variant>
      <vt:variant>
        <vt:lpwstr/>
      </vt:variant>
      <vt:variant>
        <vt:i4>2621497</vt:i4>
      </vt:variant>
      <vt:variant>
        <vt:i4>-1</vt:i4>
      </vt:variant>
      <vt:variant>
        <vt:i4>1381</vt:i4>
      </vt:variant>
      <vt:variant>
        <vt:i4>1</vt:i4>
      </vt:variant>
      <vt:variant>
        <vt:lpwstr>http://image.dek-d.com/26/3090788/112025053</vt:lpwstr>
      </vt:variant>
      <vt:variant>
        <vt:lpwstr/>
      </vt:variant>
      <vt:variant>
        <vt:i4>2621497</vt:i4>
      </vt:variant>
      <vt:variant>
        <vt:i4>-1</vt:i4>
      </vt:variant>
      <vt:variant>
        <vt:i4>1382</vt:i4>
      </vt:variant>
      <vt:variant>
        <vt:i4>1</vt:i4>
      </vt:variant>
      <vt:variant>
        <vt:lpwstr>http://image.dek-d.com/26/3090788/112025053</vt:lpwstr>
      </vt:variant>
      <vt:variant>
        <vt:lpwstr/>
      </vt:variant>
      <vt:variant>
        <vt:i4>458767</vt:i4>
      </vt:variant>
      <vt:variant>
        <vt:i4>-1</vt:i4>
      </vt:variant>
      <vt:variant>
        <vt:i4>1383</vt:i4>
      </vt:variant>
      <vt:variant>
        <vt:i4>1</vt:i4>
      </vt:variant>
      <vt:variant>
        <vt:lpwstr>http://img9.dreamies.de/img/753/b/xynijadxnwi.gif</vt:lpwstr>
      </vt:variant>
      <vt:variant>
        <vt:lpwstr/>
      </vt:variant>
      <vt:variant>
        <vt:i4>2621497</vt:i4>
      </vt:variant>
      <vt:variant>
        <vt:i4>-1</vt:i4>
      </vt:variant>
      <vt:variant>
        <vt:i4>1384</vt:i4>
      </vt:variant>
      <vt:variant>
        <vt:i4>1</vt:i4>
      </vt:variant>
      <vt:variant>
        <vt:lpwstr>http://image.dek-d.com/26/3090788/112025053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creator>Sam</dc:creator>
  <cp:lastModifiedBy>HP</cp:lastModifiedBy>
  <cp:revision>95</cp:revision>
  <cp:lastPrinted>2017-12-07T12:11:00Z</cp:lastPrinted>
  <dcterms:created xsi:type="dcterms:W3CDTF">2017-08-24T11:26:00Z</dcterms:created>
  <dcterms:modified xsi:type="dcterms:W3CDTF">2022-06-10T04:11:00Z</dcterms:modified>
</cp:coreProperties>
</file>